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Layout w:type="fixed"/>
        <w:tblCellMar>
          <w:left w:w="0" w:type="dxa"/>
          <w:right w:w="0" w:type="dxa"/>
        </w:tblCellMar>
        <w:tblLook w:val="04A0" w:firstRow="1" w:lastRow="0" w:firstColumn="1" w:lastColumn="0" w:noHBand="0" w:noVBand="1"/>
      </w:tblPr>
      <w:tblGrid>
        <w:gridCol w:w="9576"/>
      </w:tblGrid>
      <w:tr w:rsidR="00E44890" w:rsidRPr="00CC769E" w:rsidTr="00E11CE0">
        <w:trPr>
          <w:trHeight w:val="13749"/>
          <w:tblCellSpacing w:w="0" w:type="dxa"/>
        </w:trPr>
        <w:tc>
          <w:tcPr>
            <w:tcW w:w="9576" w:type="dxa"/>
            <w:vAlign w:val="center"/>
            <w:hideMark/>
          </w:tcPr>
          <w:p w:rsidR="00E44890" w:rsidRPr="00CC769E" w:rsidRDefault="00E44890" w:rsidP="008D271F">
            <w:pPr>
              <w:spacing w:line="240" w:lineRule="auto"/>
              <w:ind w:right="141"/>
              <w:jc w:val="right"/>
              <w:rPr>
                <w:b/>
                <w:sz w:val="24"/>
                <w:szCs w:val="24"/>
              </w:rPr>
            </w:pPr>
            <w:bookmarkStart w:id="0" w:name="_GoBack"/>
            <w:bookmarkEnd w:id="0"/>
            <w:r w:rsidRPr="007E252E">
              <w:br w:type="page"/>
            </w:r>
            <w:r w:rsidRPr="00CC769E">
              <w:rPr>
                <w:b/>
                <w:sz w:val="24"/>
                <w:szCs w:val="24"/>
              </w:rPr>
              <w:t>Приложение №</w:t>
            </w:r>
            <w:r w:rsidR="00E31E5E" w:rsidRPr="00CC769E">
              <w:rPr>
                <w:b/>
                <w:sz w:val="24"/>
                <w:szCs w:val="24"/>
              </w:rPr>
              <w:t>2</w:t>
            </w:r>
            <w:r w:rsidRPr="00CC769E">
              <w:rPr>
                <w:b/>
                <w:sz w:val="24"/>
                <w:szCs w:val="24"/>
              </w:rPr>
              <w:t xml:space="preserve"> </w:t>
            </w:r>
          </w:p>
          <w:p w:rsidR="00E44890" w:rsidRPr="00CC769E" w:rsidRDefault="00E44890" w:rsidP="008D271F">
            <w:pPr>
              <w:spacing w:line="240" w:lineRule="auto"/>
              <w:ind w:right="141"/>
              <w:jc w:val="right"/>
              <w:rPr>
                <w:sz w:val="24"/>
                <w:szCs w:val="24"/>
              </w:rPr>
            </w:pPr>
            <w:r w:rsidRPr="00CC769E">
              <w:rPr>
                <w:sz w:val="24"/>
                <w:szCs w:val="24"/>
              </w:rPr>
              <w:t>к конкурсной документации</w:t>
            </w:r>
          </w:p>
          <w:p w:rsidR="00E44890" w:rsidRPr="00CC769E" w:rsidRDefault="00E44890" w:rsidP="008D271F">
            <w:pPr>
              <w:spacing w:line="240" w:lineRule="auto"/>
              <w:ind w:right="141"/>
              <w:jc w:val="right"/>
              <w:rPr>
                <w:sz w:val="24"/>
                <w:szCs w:val="24"/>
              </w:rPr>
            </w:pPr>
          </w:p>
          <w:p w:rsidR="00E44890" w:rsidRPr="00CC769E" w:rsidRDefault="00E44890" w:rsidP="008D271F">
            <w:pPr>
              <w:spacing w:line="240" w:lineRule="auto"/>
              <w:ind w:firstLine="0"/>
              <w:jc w:val="center"/>
              <w:rPr>
                <w:b/>
                <w:sz w:val="24"/>
                <w:szCs w:val="24"/>
              </w:rPr>
            </w:pPr>
            <w:r w:rsidRPr="00CC769E">
              <w:rPr>
                <w:b/>
                <w:sz w:val="24"/>
                <w:szCs w:val="24"/>
              </w:rPr>
              <w:t xml:space="preserve">ПРОЕКТ ДОГОВОРА СТРАХОВАНИЯ </w:t>
            </w:r>
            <w:r w:rsidR="00E31E5E" w:rsidRPr="00CC769E">
              <w:rPr>
                <w:b/>
                <w:sz w:val="24"/>
                <w:szCs w:val="24"/>
              </w:rPr>
              <w:t>ОТ НЕСЧАСТНЫХ СЛУЧАЕВ И БОЛЕЗНЕЙ</w:t>
            </w:r>
          </w:p>
          <w:p w:rsidR="00E44890" w:rsidRPr="00CC769E" w:rsidRDefault="00E44890" w:rsidP="008D271F">
            <w:pPr>
              <w:jc w:val="right"/>
            </w:pPr>
            <w:r w:rsidRPr="00CC769E">
              <w:t xml:space="preserve"> </w:t>
            </w:r>
          </w:p>
          <w:p w:rsidR="00E44890" w:rsidRPr="00CC769E" w:rsidRDefault="00E44890" w:rsidP="008D271F">
            <w:pPr>
              <w:pStyle w:val="a"/>
              <w:numPr>
                <w:ilvl w:val="0"/>
                <w:numId w:val="0"/>
              </w:numPr>
              <w:suppressAutoHyphens/>
              <w:spacing w:line="240" w:lineRule="auto"/>
              <w:ind w:firstLine="567"/>
              <w:rPr>
                <w:sz w:val="24"/>
                <w:szCs w:val="24"/>
              </w:rPr>
            </w:pPr>
            <w:r w:rsidRPr="00CC769E">
              <w:rPr>
                <w:sz w:val="24"/>
                <w:szCs w:val="24"/>
              </w:rPr>
              <w:t>1. Приведенный ниже проект договора — это обязательные требования заказчика к условиям и форме заключаемого по результатам конкурса договора.</w:t>
            </w:r>
          </w:p>
          <w:p w:rsidR="00E44890" w:rsidRPr="00CC769E" w:rsidRDefault="00E44890" w:rsidP="008D271F">
            <w:pPr>
              <w:pStyle w:val="a"/>
              <w:numPr>
                <w:ilvl w:val="0"/>
                <w:numId w:val="0"/>
              </w:numPr>
              <w:tabs>
                <w:tab w:val="num" w:pos="4909"/>
              </w:tabs>
              <w:suppressAutoHyphens/>
              <w:spacing w:line="240" w:lineRule="auto"/>
              <w:ind w:firstLine="567"/>
              <w:rPr>
                <w:sz w:val="24"/>
                <w:szCs w:val="24"/>
              </w:rPr>
            </w:pPr>
            <w:r w:rsidRPr="00CC769E">
              <w:rPr>
                <w:color w:val="000000"/>
                <w:sz w:val="24"/>
                <w:szCs w:val="24"/>
              </w:rPr>
              <w:t>2. Заключаемый по итогам конкурса договор с ОАО «</w:t>
            </w:r>
            <w:r w:rsidR="008926DA" w:rsidRPr="00CC769E">
              <w:rPr>
                <w:color w:val="000000"/>
                <w:sz w:val="24"/>
                <w:szCs w:val="24"/>
                <w:lang w:val="ru-RU"/>
              </w:rPr>
              <w:t>МРСК Центра</w:t>
            </w:r>
            <w:r w:rsidRPr="00CC769E">
              <w:rPr>
                <w:color w:val="000000"/>
                <w:sz w:val="24"/>
                <w:szCs w:val="24"/>
              </w:rPr>
              <w:t>» будет сформирован путем включения в настоящий проект договора предложений победителя</w:t>
            </w:r>
            <w:r w:rsidRPr="00CC769E">
              <w:rPr>
                <w:sz w:val="24"/>
                <w:szCs w:val="24"/>
              </w:rPr>
              <w:t xml:space="preserve"> Конкурса</w:t>
            </w:r>
            <w:r w:rsidRPr="00CC769E">
              <w:rPr>
                <w:color w:val="000000"/>
                <w:sz w:val="24"/>
                <w:szCs w:val="24"/>
              </w:rPr>
              <w:t xml:space="preserve"> по условиям страхования</w:t>
            </w:r>
            <w:r w:rsidR="00E31E5E" w:rsidRPr="00CC769E">
              <w:rPr>
                <w:color w:val="000000"/>
                <w:sz w:val="24"/>
                <w:szCs w:val="24"/>
                <w:lang w:val="ru-RU"/>
              </w:rPr>
              <w:t xml:space="preserve"> от несчастных случаев и болезней</w:t>
            </w:r>
            <w:r w:rsidRPr="00CC769E">
              <w:rPr>
                <w:color w:val="000000"/>
                <w:sz w:val="24"/>
                <w:szCs w:val="24"/>
              </w:rPr>
              <w:t>.</w:t>
            </w:r>
          </w:p>
          <w:p w:rsidR="00E44890" w:rsidRPr="00CC769E" w:rsidRDefault="00E44890" w:rsidP="008D271F">
            <w:pPr>
              <w:pStyle w:val="a"/>
              <w:numPr>
                <w:ilvl w:val="0"/>
                <w:numId w:val="0"/>
              </w:numPr>
              <w:suppressAutoHyphens/>
              <w:spacing w:line="240" w:lineRule="auto"/>
              <w:ind w:firstLine="567"/>
              <w:rPr>
                <w:sz w:val="24"/>
                <w:szCs w:val="24"/>
              </w:rPr>
            </w:pPr>
            <w:r w:rsidRPr="00CC769E">
              <w:rPr>
                <w:kern w:val="28"/>
                <w:sz w:val="24"/>
                <w:szCs w:val="24"/>
                <w:lang w:eastAsia="en-US"/>
              </w:rPr>
              <w:t>3. Победитель, определенный по результатам Конкурса, получает право на заключение договора страхования</w:t>
            </w:r>
            <w:r w:rsidR="008926DA" w:rsidRPr="00CC769E">
              <w:rPr>
                <w:kern w:val="28"/>
                <w:sz w:val="24"/>
                <w:szCs w:val="24"/>
                <w:lang w:val="ru-RU" w:eastAsia="en-US"/>
              </w:rPr>
              <w:t xml:space="preserve"> от несчастных случаев и б</w:t>
            </w:r>
            <w:r w:rsidR="00E31E5E" w:rsidRPr="00CC769E">
              <w:rPr>
                <w:kern w:val="28"/>
                <w:sz w:val="24"/>
                <w:szCs w:val="24"/>
                <w:lang w:val="ru-RU" w:eastAsia="en-US"/>
              </w:rPr>
              <w:t>о</w:t>
            </w:r>
            <w:r w:rsidR="008926DA" w:rsidRPr="00CC769E">
              <w:rPr>
                <w:kern w:val="28"/>
                <w:sz w:val="24"/>
                <w:szCs w:val="24"/>
                <w:lang w:val="ru-RU" w:eastAsia="en-US"/>
              </w:rPr>
              <w:t>л</w:t>
            </w:r>
            <w:r w:rsidR="00E31E5E" w:rsidRPr="00CC769E">
              <w:rPr>
                <w:kern w:val="28"/>
                <w:sz w:val="24"/>
                <w:szCs w:val="24"/>
                <w:lang w:val="ru-RU" w:eastAsia="en-US"/>
              </w:rPr>
              <w:t>езней</w:t>
            </w:r>
            <w:r w:rsidRPr="00CC769E">
              <w:rPr>
                <w:kern w:val="28"/>
                <w:sz w:val="24"/>
                <w:szCs w:val="24"/>
                <w:lang w:eastAsia="en-US"/>
              </w:rPr>
              <w:t xml:space="preserve"> </w:t>
            </w:r>
            <w:r w:rsidRPr="00CC769E">
              <w:rPr>
                <w:spacing w:val="-2"/>
                <w:kern w:val="28"/>
                <w:sz w:val="24"/>
                <w:szCs w:val="24"/>
                <w:lang w:eastAsia="en-US"/>
              </w:rPr>
              <w:t>в целях страхования работников ОАО «</w:t>
            </w:r>
            <w:r w:rsidR="00D04D06" w:rsidRPr="00CC769E">
              <w:rPr>
                <w:spacing w:val="-2"/>
                <w:kern w:val="28"/>
                <w:sz w:val="24"/>
                <w:szCs w:val="24"/>
                <w:lang w:val="ru-RU" w:eastAsia="en-US"/>
              </w:rPr>
              <w:t>МРСК Центра</w:t>
            </w:r>
            <w:r w:rsidRPr="00CC769E">
              <w:rPr>
                <w:spacing w:val="-2"/>
                <w:kern w:val="28"/>
                <w:sz w:val="24"/>
                <w:szCs w:val="24"/>
                <w:lang w:eastAsia="en-US"/>
              </w:rPr>
              <w:t xml:space="preserve">» </w:t>
            </w:r>
            <w:r w:rsidRPr="00CC769E">
              <w:rPr>
                <w:kern w:val="28"/>
                <w:sz w:val="24"/>
                <w:szCs w:val="24"/>
                <w:lang w:eastAsia="en-US"/>
              </w:rPr>
              <w:t>на период</w:t>
            </w:r>
            <w:r w:rsidR="00D04D06" w:rsidRPr="00CC769E">
              <w:rPr>
                <w:kern w:val="28"/>
                <w:sz w:val="24"/>
                <w:szCs w:val="24"/>
                <w:lang w:val="ru-RU" w:eastAsia="en-US"/>
              </w:rPr>
              <w:t xml:space="preserve"> 1 год </w:t>
            </w:r>
            <w:r w:rsidR="00D04D06" w:rsidRPr="00CC769E">
              <w:rPr>
                <w:kern w:val="28"/>
                <w:sz w:val="24"/>
                <w:szCs w:val="24"/>
                <w:lang w:eastAsia="en-US"/>
              </w:rPr>
              <w:t>(12 месяцев)</w:t>
            </w:r>
            <w:r w:rsidR="00D04D06" w:rsidRPr="00CC769E">
              <w:rPr>
                <w:kern w:val="28"/>
                <w:sz w:val="24"/>
                <w:szCs w:val="24"/>
                <w:lang w:val="ru-RU" w:eastAsia="en-US"/>
              </w:rPr>
              <w:t xml:space="preserve"> (ориентировочно </w:t>
            </w:r>
            <w:r w:rsidRPr="00CC769E">
              <w:rPr>
                <w:kern w:val="28"/>
                <w:sz w:val="24"/>
                <w:szCs w:val="24"/>
                <w:lang w:eastAsia="en-US"/>
              </w:rPr>
              <w:t xml:space="preserve">с </w:t>
            </w:r>
            <w:r w:rsidR="00D04D06" w:rsidRPr="00CC769E">
              <w:rPr>
                <w:kern w:val="28"/>
                <w:sz w:val="24"/>
                <w:szCs w:val="24"/>
                <w:lang w:val="ru-RU" w:eastAsia="en-US"/>
              </w:rPr>
              <w:t>01</w:t>
            </w:r>
            <w:r w:rsidR="00D04D06" w:rsidRPr="00CC769E">
              <w:rPr>
                <w:kern w:val="28"/>
                <w:sz w:val="24"/>
                <w:szCs w:val="24"/>
                <w:lang w:eastAsia="en-US"/>
              </w:rPr>
              <w:t>.</w:t>
            </w:r>
            <w:r w:rsidR="00D04D06" w:rsidRPr="00CC769E">
              <w:rPr>
                <w:kern w:val="28"/>
                <w:sz w:val="24"/>
                <w:szCs w:val="24"/>
                <w:lang w:val="ru-RU" w:eastAsia="en-US"/>
              </w:rPr>
              <w:t>04</w:t>
            </w:r>
            <w:r w:rsidR="00D04D06" w:rsidRPr="00CC769E">
              <w:rPr>
                <w:kern w:val="28"/>
                <w:sz w:val="24"/>
                <w:szCs w:val="24"/>
                <w:lang w:eastAsia="en-US"/>
              </w:rPr>
              <w:t xml:space="preserve">.2013 по </w:t>
            </w:r>
            <w:r w:rsidR="00D04D06" w:rsidRPr="00CC769E">
              <w:rPr>
                <w:kern w:val="28"/>
                <w:sz w:val="24"/>
                <w:szCs w:val="24"/>
                <w:lang w:val="ru-RU" w:eastAsia="en-US"/>
              </w:rPr>
              <w:t>31</w:t>
            </w:r>
            <w:r w:rsidRPr="00CC769E">
              <w:rPr>
                <w:kern w:val="28"/>
                <w:sz w:val="24"/>
                <w:szCs w:val="24"/>
                <w:lang w:eastAsia="en-US"/>
              </w:rPr>
              <w:t>.</w:t>
            </w:r>
            <w:r w:rsidR="00D04D06" w:rsidRPr="00CC769E">
              <w:rPr>
                <w:kern w:val="28"/>
                <w:sz w:val="24"/>
                <w:szCs w:val="24"/>
                <w:lang w:val="ru-RU" w:eastAsia="en-US"/>
              </w:rPr>
              <w:t>03.</w:t>
            </w:r>
            <w:r w:rsidRPr="00CC769E">
              <w:rPr>
                <w:kern w:val="28"/>
                <w:sz w:val="24"/>
                <w:szCs w:val="24"/>
                <w:lang w:eastAsia="en-US"/>
              </w:rPr>
              <w:t>2014</w:t>
            </w:r>
            <w:r w:rsidR="00D04D06" w:rsidRPr="00CC769E">
              <w:rPr>
                <w:kern w:val="28"/>
                <w:sz w:val="24"/>
                <w:szCs w:val="24"/>
                <w:lang w:val="ru-RU" w:eastAsia="en-US"/>
              </w:rPr>
              <w:t>) с даты заключения договора страхования.</w:t>
            </w:r>
            <w:r w:rsidRPr="00CC769E">
              <w:rPr>
                <w:kern w:val="28"/>
                <w:sz w:val="24"/>
                <w:szCs w:val="24"/>
                <w:lang w:eastAsia="en-US"/>
              </w:rPr>
              <w:t xml:space="preserve">. </w:t>
            </w:r>
          </w:p>
          <w:p w:rsidR="00E44890" w:rsidRPr="00CC769E" w:rsidRDefault="00E44890" w:rsidP="008D271F">
            <w:pPr>
              <w:pStyle w:val="a"/>
              <w:numPr>
                <w:ilvl w:val="0"/>
                <w:numId w:val="0"/>
              </w:numPr>
              <w:spacing w:line="240" w:lineRule="auto"/>
              <w:ind w:firstLine="567"/>
              <w:rPr>
                <w:sz w:val="24"/>
                <w:szCs w:val="24"/>
              </w:rPr>
            </w:pPr>
            <w:r w:rsidRPr="00CC769E">
              <w:rPr>
                <w:sz w:val="24"/>
                <w:szCs w:val="24"/>
              </w:rPr>
              <w:t xml:space="preserve">4. По тексту договора курсивом (например: </w:t>
            </w:r>
            <w:r w:rsidRPr="00CC769E">
              <w:rPr>
                <w:rStyle w:val="a6"/>
                <w:sz w:val="24"/>
                <w:szCs w:val="24"/>
              </w:rPr>
              <w:t>пример текста курсивом</w:t>
            </w:r>
            <w:r w:rsidRPr="00CC769E">
              <w:rPr>
                <w:sz w:val="24"/>
                <w:szCs w:val="24"/>
              </w:rPr>
              <w:t xml:space="preserve">) приведены комментарии или инструкции по определению отдельных условий договора. </w:t>
            </w:r>
          </w:p>
          <w:p w:rsidR="00E44890" w:rsidRPr="00CC769E" w:rsidRDefault="00E44890" w:rsidP="008D271F">
            <w:pPr>
              <w:pStyle w:val="2"/>
              <w:numPr>
                <w:ilvl w:val="0"/>
                <w:numId w:val="0"/>
              </w:numPr>
              <w:ind w:left="895"/>
              <w:rPr>
                <w:sz w:val="24"/>
                <w:szCs w:val="24"/>
              </w:rPr>
            </w:pPr>
            <w:bookmarkStart w:id="1" w:name="_Toc121016065"/>
            <w:bookmarkStart w:id="2" w:name="_Toc302463753"/>
            <w:bookmarkStart w:id="3" w:name="_Toc308451883"/>
            <w:r w:rsidRPr="00CC769E">
              <w:rPr>
                <w:sz w:val="24"/>
                <w:szCs w:val="24"/>
              </w:rPr>
              <w:t>Форма проекта договора</w:t>
            </w:r>
            <w:bookmarkEnd w:id="1"/>
            <w:bookmarkEnd w:id="2"/>
            <w:bookmarkEnd w:id="3"/>
          </w:p>
          <w:p w:rsidR="00E44890" w:rsidRPr="00CC769E" w:rsidRDefault="00E44890" w:rsidP="008D271F">
            <w:pPr>
              <w:shd w:val="clear" w:color="auto" w:fill="E0E0E0"/>
              <w:spacing w:line="240" w:lineRule="auto"/>
              <w:jc w:val="center"/>
              <w:rPr>
                <w:b/>
                <w:spacing w:val="36"/>
                <w:sz w:val="24"/>
                <w:szCs w:val="24"/>
              </w:rPr>
            </w:pPr>
            <w:r w:rsidRPr="00CC769E">
              <w:rPr>
                <w:b/>
                <w:spacing w:val="36"/>
                <w:sz w:val="24"/>
                <w:szCs w:val="24"/>
              </w:rPr>
              <w:t>начало формы</w:t>
            </w:r>
          </w:p>
          <w:p w:rsidR="00E44890" w:rsidRPr="00CC769E" w:rsidRDefault="00E44890" w:rsidP="008D271F">
            <w:pPr>
              <w:pStyle w:val="-"/>
              <w:keepNext w:val="0"/>
              <w:numPr>
                <w:ilvl w:val="0"/>
                <w:numId w:val="0"/>
              </w:numPr>
              <w:tabs>
                <w:tab w:val="clear" w:pos="540"/>
              </w:tabs>
              <w:suppressAutoHyphens w:val="0"/>
              <w:spacing w:before="0" w:after="0"/>
              <w:outlineLvl w:val="9"/>
              <w:rPr>
                <w:bCs w:val="0"/>
                <w:caps w:val="0"/>
                <w:smallCaps w:val="0"/>
                <w:sz w:val="24"/>
              </w:rPr>
            </w:pPr>
            <w:bookmarkStart w:id="4" w:name="_Toc252369624"/>
            <w:bookmarkStart w:id="5" w:name="_Toc252432543"/>
          </w:p>
          <w:p w:rsidR="009B278B" w:rsidRPr="00CC769E" w:rsidRDefault="009B278B" w:rsidP="008D271F">
            <w:pPr>
              <w:pStyle w:val="-"/>
              <w:keepNext w:val="0"/>
              <w:numPr>
                <w:ilvl w:val="0"/>
                <w:numId w:val="0"/>
              </w:numPr>
              <w:tabs>
                <w:tab w:val="clear" w:pos="540"/>
              </w:tabs>
              <w:suppressAutoHyphens w:val="0"/>
              <w:spacing w:before="0" w:after="0"/>
              <w:outlineLvl w:val="9"/>
              <w:rPr>
                <w:bCs w:val="0"/>
                <w:caps w:val="0"/>
                <w:smallCaps w:val="0"/>
                <w:sz w:val="24"/>
              </w:rPr>
            </w:pPr>
            <w:bookmarkStart w:id="6" w:name="_Toc303684062"/>
            <w:bookmarkStart w:id="7" w:name="_Toc303684308"/>
            <w:bookmarkStart w:id="8" w:name="_Toc303777716"/>
            <w:bookmarkStart w:id="9" w:name="_Toc304196261"/>
            <w:bookmarkStart w:id="10" w:name="_Toc304293570"/>
            <w:bookmarkStart w:id="11" w:name="_Toc308451884"/>
            <w:bookmarkEnd w:id="4"/>
            <w:bookmarkEnd w:id="5"/>
            <w:r w:rsidRPr="00CC769E">
              <w:rPr>
                <w:bCs w:val="0"/>
                <w:caps w:val="0"/>
                <w:smallCaps w:val="0"/>
                <w:sz w:val="24"/>
              </w:rPr>
              <w:t>ДОГОВОР №_________</w:t>
            </w:r>
            <w:r w:rsidRPr="00CC769E">
              <w:rPr>
                <w:bCs w:val="0"/>
                <w:caps w:val="0"/>
                <w:smallCaps w:val="0"/>
                <w:sz w:val="24"/>
              </w:rPr>
              <w:br/>
              <w:t xml:space="preserve"> СТРАХОВАНИЯ ОТ НЕСЧАСТНЫХСЛУЧАЕВ И БОЛЕЗНЕЙ</w:t>
            </w:r>
          </w:p>
          <w:p w:rsidR="009B278B" w:rsidRPr="00CC769E" w:rsidRDefault="009B278B" w:rsidP="008D271F">
            <w:pPr>
              <w:tabs>
                <w:tab w:val="right" w:pos="9360"/>
              </w:tabs>
              <w:spacing w:line="240" w:lineRule="auto"/>
              <w:ind w:firstLine="0"/>
              <w:rPr>
                <w:sz w:val="24"/>
              </w:rPr>
            </w:pPr>
          </w:p>
          <w:p w:rsidR="009B278B" w:rsidRPr="00CC769E" w:rsidRDefault="009B278B" w:rsidP="008D271F">
            <w:pPr>
              <w:tabs>
                <w:tab w:val="right" w:pos="9360"/>
              </w:tabs>
              <w:spacing w:line="240" w:lineRule="auto"/>
              <w:ind w:firstLine="0"/>
              <w:rPr>
                <w:bCs w:val="0"/>
                <w:sz w:val="24"/>
              </w:rPr>
            </w:pPr>
            <w:r w:rsidRPr="00CC769E">
              <w:rPr>
                <w:sz w:val="24"/>
              </w:rPr>
              <w:t>г. ______</w:t>
            </w:r>
            <w:r w:rsidRPr="00CC769E">
              <w:rPr>
                <w:sz w:val="24"/>
              </w:rPr>
              <w:tab/>
              <w:t xml:space="preserve">                                                                               «____»_______________20__ года</w:t>
            </w:r>
          </w:p>
          <w:p w:rsidR="009B278B" w:rsidRPr="00CC769E" w:rsidRDefault="009B278B" w:rsidP="008D271F">
            <w:pPr>
              <w:spacing w:line="240" w:lineRule="auto"/>
              <w:ind w:firstLine="900"/>
              <w:rPr>
                <w:sz w:val="24"/>
              </w:rPr>
            </w:pPr>
          </w:p>
          <w:p w:rsidR="009B278B" w:rsidRPr="00CC769E" w:rsidRDefault="009B278B" w:rsidP="008D271F">
            <w:pPr>
              <w:spacing w:line="240" w:lineRule="auto"/>
              <w:ind w:firstLine="900"/>
              <w:rPr>
                <w:sz w:val="24"/>
              </w:rPr>
            </w:pPr>
            <w:r w:rsidRPr="00CC769E">
              <w:rPr>
                <w:sz w:val="24"/>
              </w:rPr>
              <w:t>_________________________________________________, именуемое в дальнейшем «Страховщик», в лице _________________________________, действующего на основании ___________________________, с одной стороны, и Открытое акционерное общество «_______________», именуемое в дальнейшем «Страхователь», в лице ______________________________________________, действующего на основании____________________________________________________, с другой стороны, именуемые в дальнейшем «Стороны», заключили настоящий  договор (далее — Договор) о нижеследующем:</w:t>
            </w:r>
          </w:p>
          <w:p w:rsidR="009B278B" w:rsidRPr="00CC769E" w:rsidRDefault="009B278B" w:rsidP="008D271F">
            <w:pPr>
              <w:spacing w:line="240" w:lineRule="auto"/>
              <w:ind w:firstLine="900"/>
              <w:rPr>
                <w:sz w:val="24"/>
              </w:rPr>
            </w:pPr>
          </w:p>
          <w:p w:rsidR="009B278B" w:rsidRPr="00CC769E" w:rsidRDefault="009B278B" w:rsidP="008D271F">
            <w:pPr>
              <w:pStyle w:val="-"/>
              <w:numPr>
                <w:ilvl w:val="0"/>
                <w:numId w:val="4"/>
              </w:numPr>
              <w:tabs>
                <w:tab w:val="clear" w:pos="0"/>
                <w:tab w:val="clear" w:pos="540"/>
                <w:tab w:val="num" w:pos="142"/>
                <w:tab w:val="left" w:pos="180"/>
                <w:tab w:val="left" w:pos="709"/>
              </w:tabs>
              <w:spacing w:before="0" w:after="0"/>
              <w:ind w:left="0" w:firstLine="0"/>
              <w:rPr>
                <w:sz w:val="24"/>
              </w:rPr>
            </w:pPr>
            <w:r w:rsidRPr="00CC769E">
              <w:rPr>
                <w:sz w:val="24"/>
              </w:rPr>
              <w:t>ПРЕДМЕТ ДОГОВОРА</w:t>
            </w:r>
          </w:p>
          <w:p w:rsidR="009B278B" w:rsidRPr="00CC769E" w:rsidRDefault="009B278B" w:rsidP="008D271F">
            <w:pPr>
              <w:pStyle w:val="-0"/>
              <w:numPr>
                <w:ilvl w:val="1"/>
                <w:numId w:val="5"/>
              </w:numPr>
              <w:tabs>
                <w:tab w:val="clear" w:pos="1418"/>
                <w:tab w:val="num" w:pos="142"/>
                <w:tab w:val="left" w:pos="709"/>
                <w:tab w:val="num" w:pos="1134"/>
              </w:tabs>
              <w:ind w:left="0" w:firstLine="709"/>
              <w:rPr>
                <w:sz w:val="24"/>
              </w:rPr>
            </w:pPr>
            <w:r w:rsidRPr="00CC769E">
              <w:rPr>
                <w:sz w:val="24"/>
              </w:rPr>
              <w:t xml:space="preserve">Страховщик обязуется за установленную Договором плату (страховую премию), в соответствии с условиями Договора, при наступлении указанных в Договоре  страховых случаев выплатить застрахованному лицу (Выгодоприобретателю) обусловленную Договором страховую сумму (полностью или частично), независимо от сумм, причитающихся Застрахованному лицу (Выгодоприобретателю) по обязательному социальному страхованию, социальному обеспечению или в порядке возмещения вреда. </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 xml:space="preserve">Застрахованными лицами (далее – Застрахованными) по  Договору являются лица, указанные в Списке Застрахованных лиц (Приложение </w:t>
            </w:r>
            <w:r w:rsidR="00807EDB" w:rsidRPr="00CC769E">
              <w:rPr>
                <w:sz w:val="24"/>
                <w:lang w:val="ru-RU"/>
              </w:rPr>
              <w:t xml:space="preserve">№ </w:t>
            </w:r>
            <w:r w:rsidRPr="00CC769E">
              <w:rPr>
                <w:bCs/>
                <w:sz w:val="24"/>
              </w:rPr>
              <w:t>1 к Договору). Список Застрахованных лиц является неотъемлемой частью Договора.</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bCs/>
                <w:sz w:val="24"/>
              </w:rPr>
              <w:t>В случае смерти Застрахованного Выгодоприобретателями признаются его наследники пропорционально их долям наследования (если в полисе не указан Выгодоприобретатель).</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Договор включает в себя кроме условий, входящих в него, также и условия, содержащиеся в Правилах страхования ____________________</w:t>
            </w:r>
            <w:r w:rsidRPr="00CC769E">
              <w:rPr>
                <w:bCs/>
                <w:sz w:val="24"/>
              </w:rPr>
              <w:t>[</w:t>
            </w:r>
            <w:r w:rsidRPr="00CC769E">
              <w:rPr>
                <w:rStyle w:val="a6"/>
                <w:sz w:val="24"/>
              </w:rPr>
              <w:t>заполняется Страховщиком при заключении договора</w:t>
            </w:r>
            <w:r w:rsidRPr="00CC769E">
              <w:rPr>
                <w:bCs/>
                <w:sz w:val="24"/>
              </w:rPr>
              <w:t>]</w:t>
            </w:r>
            <w:r w:rsidRPr="00CC769E">
              <w:rPr>
                <w:sz w:val="24"/>
              </w:rPr>
              <w:t xml:space="preserve">, утвержденных </w:t>
            </w:r>
            <w:r w:rsidRPr="00CC769E">
              <w:rPr>
                <w:i/>
                <w:sz w:val="24"/>
              </w:rPr>
              <w:t xml:space="preserve">_____________________________ </w:t>
            </w:r>
            <w:r w:rsidRPr="00CC769E">
              <w:rPr>
                <w:sz w:val="24"/>
              </w:rPr>
              <w:t>(</w:t>
            </w:r>
            <w:r w:rsidRPr="00CC769E">
              <w:rPr>
                <w:bCs/>
                <w:sz w:val="24"/>
              </w:rPr>
              <w:t xml:space="preserve">Приложение </w:t>
            </w:r>
            <w:r w:rsidR="00807EDB" w:rsidRPr="00CC769E">
              <w:rPr>
                <w:bCs/>
                <w:sz w:val="24"/>
                <w:lang w:val="ru-RU"/>
              </w:rPr>
              <w:t xml:space="preserve">№ </w:t>
            </w:r>
            <w:r w:rsidRPr="00CC769E">
              <w:rPr>
                <w:bCs/>
                <w:sz w:val="24"/>
                <w:lang w:val="ru-RU"/>
              </w:rPr>
              <w:t>4</w:t>
            </w:r>
            <w:r w:rsidRPr="00CC769E">
              <w:rPr>
                <w:bCs/>
                <w:sz w:val="24"/>
              </w:rPr>
              <w:t xml:space="preserve"> [</w:t>
            </w:r>
            <w:r w:rsidRPr="00CC769E">
              <w:rPr>
                <w:rStyle w:val="a6"/>
                <w:sz w:val="24"/>
              </w:rPr>
              <w:t xml:space="preserve">заполняется при заключении </w:t>
            </w:r>
            <w:r w:rsidRPr="00CC769E">
              <w:rPr>
                <w:rStyle w:val="a6"/>
                <w:sz w:val="24"/>
              </w:rPr>
              <w:lastRenderedPageBreak/>
              <w:t>договора</w:t>
            </w:r>
            <w:r w:rsidRPr="00CC769E">
              <w:rPr>
                <w:bCs/>
                <w:sz w:val="24"/>
              </w:rPr>
              <w:t>] к Договору)</w:t>
            </w:r>
            <w:r w:rsidRPr="00CC769E">
              <w:rPr>
                <w:sz w:val="24"/>
              </w:rPr>
              <w:t>, в той части, в которой условия указанных Правил дополняют условия Договора. При наличии разночтений Правил и Договора, преимущество имеют положения Договора.</w:t>
            </w:r>
          </w:p>
          <w:p w:rsidR="009B278B" w:rsidRPr="00CC769E" w:rsidRDefault="009B278B" w:rsidP="008D271F">
            <w:pPr>
              <w:pStyle w:val="-0"/>
              <w:numPr>
                <w:ilvl w:val="0"/>
                <w:numId w:val="0"/>
              </w:numPr>
              <w:tabs>
                <w:tab w:val="num" w:pos="1134"/>
                <w:tab w:val="num" w:pos="1571"/>
              </w:tabs>
              <w:rPr>
                <w:sz w:val="24"/>
              </w:rPr>
            </w:pPr>
            <w:r w:rsidRPr="00CC769E">
              <w:rPr>
                <w:sz w:val="24"/>
              </w:rPr>
              <w:t xml:space="preserve">             </w:t>
            </w:r>
          </w:p>
          <w:p w:rsidR="009B278B" w:rsidRPr="00CC769E" w:rsidRDefault="009B278B" w:rsidP="008D271F">
            <w:pPr>
              <w:pStyle w:val="-0"/>
              <w:numPr>
                <w:ilvl w:val="0"/>
                <w:numId w:val="0"/>
              </w:numPr>
              <w:rPr>
                <w:rStyle w:val="a6"/>
                <w:sz w:val="24"/>
              </w:rPr>
            </w:pPr>
            <w:r w:rsidRPr="00CC769E">
              <w:rPr>
                <w:rStyle w:val="a6"/>
                <w:sz w:val="24"/>
              </w:rPr>
              <w:t xml:space="preserve"> [</w:t>
            </w:r>
            <w:r w:rsidRPr="00CC769E">
              <w:rPr>
                <w:rStyle w:val="a6"/>
                <w:iCs/>
                <w:sz w:val="24"/>
              </w:rPr>
              <w:t>Пункт 1.4.  включается в договор в случае, если участник конкурса  в своем конкурсном предложении указал, что при проведении страхования будут применяться условия, содержащиеся в правилах страхования.</w:t>
            </w:r>
            <w:r w:rsidRPr="00CC769E">
              <w:rPr>
                <w:rStyle w:val="a6"/>
                <w:sz w:val="24"/>
              </w:rPr>
              <w:t>]</w:t>
            </w:r>
          </w:p>
          <w:p w:rsidR="009B278B" w:rsidRPr="00CC769E" w:rsidRDefault="009B278B" w:rsidP="008D271F">
            <w:pPr>
              <w:pStyle w:val="-0"/>
              <w:numPr>
                <w:ilvl w:val="0"/>
                <w:numId w:val="0"/>
              </w:numPr>
              <w:rPr>
                <w:rStyle w:val="a6"/>
                <w:sz w:val="24"/>
              </w:rPr>
            </w:pPr>
          </w:p>
          <w:p w:rsidR="009B278B" w:rsidRPr="00CC769E" w:rsidRDefault="009B278B" w:rsidP="008D271F">
            <w:pPr>
              <w:pStyle w:val="-"/>
              <w:numPr>
                <w:ilvl w:val="0"/>
                <w:numId w:val="5"/>
              </w:numPr>
              <w:tabs>
                <w:tab w:val="clear" w:pos="0"/>
                <w:tab w:val="clear" w:pos="540"/>
                <w:tab w:val="left" w:pos="180"/>
              </w:tabs>
              <w:spacing w:before="100" w:beforeAutospacing="1" w:after="0"/>
              <w:rPr>
                <w:sz w:val="24"/>
              </w:rPr>
            </w:pPr>
            <w:r w:rsidRPr="00CC769E">
              <w:rPr>
                <w:sz w:val="24"/>
              </w:rPr>
              <w:t xml:space="preserve"> ОБЪЕКТ СТРАХОВАНИЯ</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Объектом страхования являются имущественные интересы Застрахованных, связанные с причинением вреда жизни и здоровью Застрахованных вследствие несчастного случая или естественных причин.</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Под несчастным случаем понимается фактически произошедшее с Застрахованным в течение срока действия Договора внезапное, непредвиденное событие, повлекшее за собой последствия, на случай которых осуществлялось страхование.</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Под естественными причинами понимается любое нарушение состояния здоровья Застрахованного, не вызванное несчастным случаем, впервые диагностированное врачом в течение срока действия Договора, повлекшее за собой последствия, на случай которых осуществлялось страхование.</w:t>
            </w:r>
          </w:p>
          <w:p w:rsidR="009B278B" w:rsidRPr="00CC769E" w:rsidRDefault="009B278B" w:rsidP="008D271F">
            <w:pPr>
              <w:pStyle w:val="-0"/>
              <w:numPr>
                <w:ilvl w:val="0"/>
                <w:numId w:val="0"/>
              </w:numPr>
              <w:tabs>
                <w:tab w:val="left" w:pos="709"/>
                <w:tab w:val="num" w:pos="1571"/>
              </w:tabs>
              <w:ind w:left="709"/>
              <w:rPr>
                <w:sz w:val="24"/>
              </w:rPr>
            </w:pPr>
          </w:p>
          <w:p w:rsidR="009B278B" w:rsidRPr="00CC769E" w:rsidRDefault="009B278B" w:rsidP="008D271F">
            <w:pPr>
              <w:pStyle w:val="-"/>
              <w:numPr>
                <w:ilvl w:val="0"/>
                <w:numId w:val="5"/>
              </w:numPr>
              <w:tabs>
                <w:tab w:val="clear" w:pos="0"/>
                <w:tab w:val="clear" w:pos="540"/>
                <w:tab w:val="left" w:pos="180"/>
                <w:tab w:val="num" w:pos="1260"/>
              </w:tabs>
              <w:spacing w:before="0" w:after="0"/>
              <w:ind w:firstLine="720"/>
              <w:rPr>
                <w:sz w:val="24"/>
              </w:rPr>
            </w:pPr>
            <w:r w:rsidRPr="00CC769E">
              <w:rPr>
                <w:sz w:val="24"/>
              </w:rPr>
              <w:t xml:space="preserve">СТрАХОВЫЕ риски, ИСКЛЮЧЕНИЯ ИЗ СТРАХОВОГО ПОКРЫТИЯ </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Страховыми рисками, на случай наступления которых осуществляется страхование в соответствии с Договором, являются:</w:t>
            </w:r>
          </w:p>
          <w:p w:rsidR="009B278B" w:rsidRPr="00CC769E" w:rsidRDefault="009B278B" w:rsidP="008D271F">
            <w:pPr>
              <w:pStyle w:val="-0"/>
              <w:numPr>
                <w:ilvl w:val="0"/>
                <w:numId w:val="0"/>
              </w:numPr>
              <w:tabs>
                <w:tab w:val="left" w:pos="993"/>
              </w:tabs>
              <w:ind w:left="709"/>
              <w:rPr>
                <w:sz w:val="24"/>
              </w:rPr>
            </w:pPr>
            <w:r w:rsidRPr="00CC769E">
              <w:rPr>
                <w:sz w:val="24"/>
              </w:rPr>
              <w:t>3.1.1.     Для Застрахованных группы А</w:t>
            </w:r>
            <w:r w:rsidR="006F06D4" w:rsidRPr="00CC769E">
              <w:rPr>
                <w:sz w:val="24"/>
                <w:lang w:val="ru-RU"/>
              </w:rPr>
              <w:t xml:space="preserve"> (высшие менеджеры)</w:t>
            </w:r>
            <w:r w:rsidRPr="00CC769E">
              <w:rPr>
                <w:sz w:val="24"/>
              </w:rPr>
              <w:t>:</w:t>
            </w:r>
          </w:p>
          <w:p w:rsidR="009B278B" w:rsidRPr="00CC769E" w:rsidRDefault="009B278B" w:rsidP="008D271F">
            <w:pPr>
              <w:pStyle w:val="-0"/>
              <w:numPr>
                <w:ilvl w:val="3"/>
                <w:numId w:val="6"/>
              </w:numPr>
              <w:tabs>
                <w:tab w:val="left" w:pos="1560"/>
              </w:tabs>
              <w:ind w:left="1560" w:hanging="851"/>
              <w:rPr>
                <w:sz w:val="24"/>
              </w:rPr>
            </w:pPr>
            <w:r w:rsidRPr="00CC769E">
              <w:rPr>
                <w:sz w:val="24"/>
              </w:rPr>
              <w:t>Временное расстройство здоровья в результате несчастного случая;</w:t>
            </w:r>
          </w:p>
          <w:p w:rsidR="009B278B" w:rsidRPr="00CC769E" w:rsidRDefault="009B278B" w:rsidP="008D271F">
            <w:pPr>
              <w:pStyle w:val="-0"/>
              <w:numPr>
                <w:ilvl w:val="3"/>
                <w:numId w:val="6"/>
              </w:numPr>
              <w:tabs>
                <w:tab w:val="left" w:pos="1560"/>
              </w:tabs>
              <w:ind w:left="1560" w:hanging="851"/>
              <w:rPr>
                <w:sz w:val="24"/>
              </w:rPr>
            </w:pPr>
            <w:r w:rsidRPr="00CC769E">
              <w:rPr>
                <w:sz w:val="24"/>
              </w:rPr>
              <w:t>Постоянная утрата трудоспособности (инвалидность) в результате несчастного случая или заболевания;</w:t>
            </w:r>
          </w:p>
          <w:p w:rsidR="009B278B" w:rsidRPr="00CC769E" w:rsidRDefault="009B278B" w:rsidP="008D271F">
            <w:pPr>
              <w:pStyle w:val="-0"/>
              <w:numPr>
                <w:ilvl w:val="3"/>
                <w:numId w:val="6"/>
              </w:numPr>
              <w:tabs>
                <w:tab w:val="left" w:pos="1560"/>
              </w:tabs>
              <w:ind w:left="1560" w:hanging="851"/>
              <w:rPr>
                <w:sz w:val="24"/>
              </w:rPr>
            </w:pPr>
            <w:r w:rsidRPr="00CC769E">
              <w:rPr>
                <w:sz w:val="24"/>
              </w:rPr>
              <w:t>Смерть в результате несчастного случая или естественных причин.</w:t>
            </w:r>
          </w:p>
          <w:p w:rsidR="009B278B" w:rsidRPr="00CC769E" w:rsidRDefault="009B278B" w:rsidP="008D271F">
            <w:pPr>
              <w:pStyle w:val="-0"/>
              <w:numPr>
                <w:ilvl w:val="0"/>
                <w:numId w:val="0"/>
              </w:numPr>
              <w:tabs>
                <w:tab w:val="left" w:pos="1560"/>
              </w:tabs>
              <w:ind w:left="709"/>
              <w:rPr>
                <w:sz w:val="24"/>
              </w:rPr>
            </w:pPr>
            <w:r w:rsidRPr="00CC769E">
              <w:rPr>
                <w:sz w:val="24"/>
              </w:rPr>
              <w:t>3.1.2.    Для Застрахованных групп В</w:t>
            </w:r>
            <w:r w:rsidR="006F06D4" w:rsidRPr="00CC769E">
              <w:rPr>
                <w:sz w:val="24"/>
                <w:lang w:val="ru-RU"/>
              </w:rPr>
              <w:t xml:space="preserve"> (средний руководящий персонал)</w:t>
            </w:r>
            <w:r w:rsidRPr="00CC769E">
              <w:rPr>
                <w:sz w:val="24"/>
              </w:rPr>
              <w:t xml:space="preserve">, </w:t>
            </w:r>
            <w:r w:rsidRPr="00CC769E">
              <w:rPr>
                <w:sz w:val="24"/>
                <w:lang w:val="en-US"/>
              </w:rPr>
              <w:t>C</w:t>
            </w:r>
            <w:r w:rsidR="006F06D4" w:rsidRPr="00CC769E">
              <w:rPr>
                <w:sz w:val="24"/>
                <w:lang w:val="ru-RU"/>
              </w:rPr>
              <w:t xml:space="preserve"> (инженерно-технические работники всех специальностей и служащие, рабочие всей специальностей)</w:t>
            </w:r>
            <w:r w:rsidRPr="00CC769E">
              <w:rPr>
                <w:sz w:val="24"/>
              </w:rPr>
              <w:t>:</w:t>
            </w:r>
          </w:p>
          <w:p w:rsidR="009B278B" w:rsidRPr="00CC769E" w:rsidRDefault="009B278B" w:rsidP="008D271F">
            <w:pPr>
              <w:pStyle w:val="-0"/>
              <w:numPr>
                <w:ilvl w:val="3"/>
                <w:numId w:val="7"/>
              </w:numPr>
              <w:tabs>
                <w:tab w:val="left" w:pos="1560"/>
              </w:tabs>
              <w:ind w:left="0" w:firstLine="709"/>
              <w:rPr>
                <w:sz w:val="24"/>
              </w:rPr>
            </w:pPr>
            <w:r w:rsidRPr="00CC769E">
              <w:rPr>
                <w:sz w:val="24"/>
              </w:rPr>
              <w:t>Временное расстройство здоровья в результате несчастного случая;</w:t>
            </w:r>
          </w:p>
          <w:p w:rsidR="009B278B" w:rsidRPr="00CC769E" w:rsidRDefault="009B278B" w:rsidP="008D271F">
            <w:pPr>
              <w:pStyle w:val="-0"/>
              <w:numPr>
                <w:ilvl w:val="3"/>
                <w:numId w:val="7"/>
              </w:numPr>
              <w:tabs>
                <w:tab w:val="left" w:pos="1560"/>
              </w:tabs>
              <w:ind w:left="1560" w:hanging="851"/>
              <w:rPr>
                <w:sz w:val="24"/>
              </w:rPr>
            </w:pPr>
            <w:r w:rsidRPr="00CC769E">
              <w:rPr>
                <w:sz w:val="24"/>
              </w:rPr>
              <w:t>Постоянная утрата трудоспособности (инвалидность) в результате несчастного случая;</w:t>
            </w:r>
          </w:p>
          <w:p w:rsidR="009B278B" w:rsidRPr="00CC769E" w:rsidRDefault="009B278B" w:rsidP="008D271F">
            <w:pPr>
              <w:pStyle w:val="-0"/>
              <w:numPr>
                <w:ilvl w:val="3"/>
                <w:numId w:val="7"/>
              </w:numPr>
              <w:tabs>
                <w:tab w:val="left" w:pos="1560"/>
              </w:tabs>
              <w:ind w:left="1560" w:hanging="851"/>
              <w:rPr>
                <w:sz w:val="24"/>
              </w:rPr>
            </w:pPr>
            <w:r w:rsidRPr="00CC769E">
              <w:rPr>
                <w:sz w:val="24"/>
              </w:rPr>
              <w:t xml:space="preserve">Смерть в результате несчастного случая. </w:t>
            </w:r>
          </w:p>
          <w:p w:rsidR="009B278B" w:rsidRPr="00CC769E" w:rsidRDefault="009B278B" w:rsidP="008D271F">
            <w:pPr>
              <w:pStyle w:val="-0"/>
              <w:numPr>
                <w:ilvl w:val="0"/>
                <w:numId w:val="0"/>
              </w:numPr>
              <w:tabs>
                <w:tab w:val="left" w:pos="993"/>
              </w:tabs>
              <w:ind w:left="709"/>
              <w:rPr>
                <w:sz w:val="24"/>
              </w:rPr>
            </w:pPr>
            <w:r w:rsidRPr="00CC769E">
              <w:rPr>
                <w:sz w:val="24"/>
              </w:rPr>
              <w:t xml:space="preserve">3.1.3.     Для Застрахованных группы </w:t>
            </w:r>
            <w:r w:rsidRPr="00CC769E">
              <w:rPr>
                <w:sz w:val="24"/>
                <w:lang w:val="en-US"/>
              </w:rPr>
              <w:t>D</w:t>
            </w:r>
            <w:r w:rsidR="000C5087" w:rsidRPr="00CC769E">
              <w:rPr>
                <w:sz w:val="24"/>
                <w:lang w:val="ru-RU"/>
              </w:rPr>
              <w:t xml:space="preserve"> (работники, подверженные повышенному риску)</w:t>
            </w:r>
            <w:r w:rsidRPr="00CC769E">
              <w:rPr>
                <w:sz w:val="24"/>
              </w:rPr>
              <w:t>:</w:t>
            </w:r>
          </w:p>
          <w:p w:rsidR="009B278B" w:rsidRPr="00CC769E" w:rsidRDefault="009B278B" w:rsidP="008D271F">
            <w:pPr>
              <w:pStyle w:val="-0"/>
              <w:numPr>
                <w:ilvl w:val="3"/>
                <w:numId w:val="8"/>
              </w:numPr>
              <w:tabs>
                <w:tab w:val="left" w:pos="1560"/>
              </w:tabs>
              <w:ind w:left="0" w:firstLine="709"/>
              <w:rPr>
                <w:sz w:val="24"/>
              </w:rPr>
            </w:pPr>
            <w:r w:rsidRPr="00CC769E">
              <w:rPr>
                <w:sz w:val="24"/>
              </w:rPr>
              <w:t>Временное расстройство здоровья в результате несчастного случая;</w:t>
            </w:r>
          </w:p>
          <w:p w:rsidR="009B278B" w:rsidRPr="00CC769E" w:rsidRDefault="009B278B" w:rsidP="008D271F">
            <w:pPr>
              <w:pStyle w:val="-0"/>
              <w:numPr>
                <w:ilvl w:val="3"/>
                <w:numId w:val="8"/>
              </w:numPr>
              <w:tabs>
                <w:tab w:val="left" w:pos="1560"/>
              </w:tabs>
              <w:ind w:left="1560" w:hanging="851"/>
              <w:rPr>
                <w:sz w:val="24"/>
              </w:rPr>
            </w:pPr>
            <w:r w:rsidRPr="00CC769E">
              <w:rPr>
                <w:sz w:val="24"/>
              </w:rPr>
              <w:t>Постоянная утрата трудоспособности (инвалидность) в результате несчастного случая;</w:t>
            </w:r>
          </w:p>
          <w:p w:rsidR="009B278B" w:rsidRPr="00CC769E" w:rsidRDefault="009B278B" w:rsidP="008D271F">
            <w:pPr>
              <w:pStyle w:val="-0"/>
              <w:numPr>
                <w:ilvl w:val="3"/>
                <w:numId w:val="8"/>
              </w:numPr>
              <w:tabs>
                <w:tab w:val="left" w:pos="1418"/>
                <w:tab w:val="left" w:pos="1560"/>
              </w:tabs>
              <w:ind w:left="1560" w:hanging="851"/>
              <w:rPr>
                <w:sz w:val="24"/>
              </w:rPr>
            </w:pPr>
            <w:r w:rsidRPr="00CC769E">
              <w:rPr>
                <w:sz w:val="24"/>
              </w:rPr>
              <w:t>Утрата профессиональной трудоспособности в результате несчастного случая</w:t>
            </w:r>
            <w:r w:rsidRPr="00CC769E">
              <w:rPr>
                <w:sz w:val="24"/>
                <w:lang w:val="ru-RU"/>
              </w:rPr>
              <w:t>;</w:t>
            </w:r>
          </w:p>
          <w:p w:rsidR="009B278B" w:rsidRPr="00CC769E" w:rsidRDefault="009B278B" w:rsidP="008D271F">
            <w:pPr>
              <w:pStyle w:val="-0"/>
              <w:numPr>
                <w:ilvl w:val="3"/>
                <w:numId w:val="8"/>
              </w:numPr>
              <w:tabs>
                <w:tab w:val="left" w:pos="1560"/>
              </w:tabs>
              <w:ind w:left="1560" w:hanging="851"/>
              <w:rPr>
                <w:sz w:val="24"/>
              </w:rPr>
            </w:pPr>
            <w:r w:rsidRPr="00CC769E">
              <w:rPr>
                <w:sz w:val="24"/>
              </w:rPr>
              <w:t>Смерть в результате несчастного случая</w:t>
            </w:r>
            <w:r w:rsidRPr="00CC769E">
              <w:rPr>
                <w:sz w:val="24"/>
                <w:lang w:val="ru-RU"/>
              </w:rPr>
              <w:t>.</w:t>
            </w:r>
            <w:r w:rsidRPr="00CC769E">
              <w:rPr>
                <w:sz w:val="24"/>
              </w:rPr>
              <w:t xml:space="preserve"> </w:t>
            </w:r>
          </w:p>
          <w:p w:rsidR="009B278B" w:rsidRPr="00CC769E" w:rsidRDefault="009B278B" w:rsidP="008D271F">
            <w:pPr>
              <w:pStyle w:val="-0"/>
              <w:numPr>
                <w:ilvl w:val="0"/>
                <w:numId w:val="0"/>
              </w:numPr>
              <w:tabs>
                <w:tab w:val="left" w:pos="1560"/>
              </w:tabs>
              <w:ind w:firstLine="709"/>
              <w:rPr>
                <w:sz w:val="24"/>
              </w:rPr>
            </w:pPr>
            <w:r w:rsidRPr="00CC769E">
              <w:rPr>
                <w:sz w:val="24"/>
              </w:rPr>
              <w:t>Фактом временного расстройства здоровья в результате несчастного случая признается:</w:t>
            </w:r>
          </w:p>
          <w:p w:rsidR="009B278B" w:rsidRPr="00CC769E" w:rsidRDefault="009B278B" w:rsidP="008D271F">
            <w:pPr>
              <w:pStyle w:val="-0"/>
              <w:numPr>
                <w:ilvl w:val="0"/>
                <w:numId w:val="0"/>
              </w:numPr>
              <w:tabs>
                <w:tab w:val="left" w:pos="1560"/>
              </w:tabs>
              <w:ind w:firstLine="709"/>
              <w:rPr>
                <w:sz w:val="24"/>
              </w:rPr>
            </w:pPr>
            <w:r w:rsidRPr="00CC769E">
              <w:rPr>
                <w:sz w:val="24"/>
              </w:rPr>
              <w:t xml:space="preserve">а)  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w:t>
            </w:r>
            <w:r w:rsidR="00BB1B51" w:rsidRPr="00CC769E">
              <w:rPr>
                <w:sz w:val="24"/>
                <w:lang w:val="ru-RU"/>
              </w:rPr>
              <w:t xml:space="preserve"> № </w:t>
            </w:r>
            <w:r w:rsidRPr="00CC769E">
              <w:rPr>
                <w:sz w:val="24"/>
              </w:rPr>
              <w:t>2 к Договору),</w:t>
            </w:r>
          </w:p>
          <w:p w:rsidR="009B278B" w:rsidRPr="00CC769E" w:rsidRDefault="009B278B" w:rsidP="008D271F">
            <w:pPr>
              <w:pStyle w:val="-0"/>
              <w:numPr>
                <w:ilvl w:val="0"/>
                <w:numId w:val="0"/>
              </w:numPr>
              <w:tabs>
                <w:tab w:val="left" w:pos="1560"/>
              </w:tabs>
              <w:ind w:firstLine="709"/>
              <w:rPr>
                <w:sz w:val="24"/>
              </w:rPr>
            </w:pPr>
            <w:r w:rsidRPr="00CC769E">
              <w:rPr>
                <w:sz w:val="24"/>
              </w:rPr>
              <w:t xml:space="preserve">б) 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w:t>
            </w:r>
            <w:r w:rsidR="00BB1B51" w:rsidRPr="00CC769E">
              <w:rPr>
                <w:sz w:val="24"/>
                <w:lang w:val="ru-RU"/>
              </w:rPr>
              <w:t xml:space="preserve">№ </w:t>
            </w:r>
            <w:r w:rsidRPr="00CC769E">
              <w:rPr>
                <w:sz w:val="24"/>
              </w:rPr>
              <w:t>2 к Договору).</w:t>
            </w:r>
          </w:p>
          <w:p w:rsidR="009B278B" w:rsidRPr="00CC769E" w:rsidRDefault="009B278B" w:rsidP="008D271F">
            <w:pPr>
              <w:pStyle w:val="a"/>
              <w:numPr>
                <w:ilvl w:val="0"/>
                <w:numId w:val="0"/>
              </w:numPr>
              <w:tabs>
                <w:tab w:val="left" w:pos="1260"/>
              </w:tabs>
              <w:spacing w:line="240" w:lineRule="auto"/>
              <w:ind w:firstLine="709"/>
              <w:rPr>
                <w:sz w:val="24"/>
              </w:rPr>
            </w:pPr>
            <w:r w:rsidRPr="00CC769E">
              <w:rPr>
                <w:sz w:val="24"/>
              </w:rPr>
              <w:lastRenderedPageBreak/>
              <w:t>Под постоянной утратой трудоспособности (инвалидность):</w:t>
            </w:r>
          </w:p>
          <w:p w:rsidR="009B278B" w:rsidRPr="00CC769E" w:rsidRDefault="009B278B" w:rsidP="008D271F">
            <w:pPr>
              <w:pStyle w:val="a"/>
              <w:numPr>
                <w:ilvl w:val="0"/>
                <w:numId w:val="0"/>
              </w:numPr>
              <w:tabs>
                <w:tab w:val="left" w:pos="1260"/>
              </w:tabs>
              <w:spacing w:line="240" w:lineRule="auto"/>
              <w:ind w:firstLine="709"/>
              <w:rPr>
                <w:sz w:val="24"/>
              </w:rPr>
            </w:pPr>
            <w:r w:rsidRPr="00CC769E">
              <w:rPr>
                <w:sz w:val="24"/>
              </w:rPr>
              <w:t xml:space="preserve">- в результате несчастного случая понимается факт установления Застрахованному инвалидности </w:t>
            </w:r>
            <w:r w:rsidRPr="00CC769E">
              <w:rPr>
                <w:sz w:val="24"/>
                <w:lang w:val="en-US"/>
              </w:rPr>
              <w:t>I</w:t>
            </w:r>
            <w:r w:rsidRPr="00CC769E">
              <w:rPr>
                <w:sz w:val="24"/>
              </w:rPr>
              <w:t xml:space="preserve">, </w:t>
            </w:r>
            <w:r w:rsidRPr="00CC769E">
              <w:rPr>
                <w:sz w:val="24"/>
                <w:lang w:val="en-US"/>
              </w:rPr>
              <w:t>II</w:t>
            </w:r>
            <w:r w:rsidRPr="00CC769E">
              <w:rPr>
                <w:sz w:val="24"/>
              </w:rPr>
              <w:t xml:space="preserve"> или </w:t>
            </w:r>
            <w:r w:rsidRPr="00CC769E">
              <w:rPr>
                <w:sz w:val="24"/>
                <w:lang w:val="en-US"/>
              </w:rPr>
              <w:t>III</w:t>
            </w:r>
            <w:r w:rsidRPr="00CC769E">
              <w:rPr>
                <w:sz w:val="24"/>
              </w:rPr>
              <w:t xml:space="preserve"> группы в течение 1 года со дня данного несчастного случая.   </w:t>
            </w:r>
          </w:p>
          <w:p w:rsidR="009B278B" w:rsidRPr="00CC769E" w:rsidRDefault="009B278B" w:rsidP="008D271F">
            <w:pPr>
              <w:pStyle w:val="a"/>
              <w:numPr>
                <w:ilvl w:val="0"/>
                <w:numId w:val="0"/>
              </w:numPr>
              <w:tabs>
                <w:tab w:val="left" w:pos="1260"/>
              </w:tabs>
              <w:spacing w:line="240" w:lineRule="auto"/>
              <w:ind w:firstLine="709"/>
              <w:rPr>
                <w:sz w:val="24"/>
              </w:rPr>
            </w:pPr>
            <w:r w:rsidRPr="00CC769E">
              <w:rPr>
                <w:sz w:val="24"/>
              </w:rPr>
              <w:t xml:space="preserve">- в результате заболевания понимается факт установления Застрахованному инвалидности </w:t>
            </w:r>
            <w:r w:rsidRPr="00CC769E">
              <w:rPr>
                <w:sz w:val="24"/>
                <w:lang w:val="en-US"/>
              </w:rPr>
              <w:t>I</w:t>
            </w:r>
            <w:r w:rsidRPr="00CC769E">
              <w:rPr>
                <w:sz w:val="24"/>
              </w:rPr>
              <w:t xml:space="preserve">, </w:t>
            </w:r>
            <w:r w:rsidRPr="00CC769E">
              <w:rPr>
                <w:sz w:val="24"/>
                <w:lang w:val="en-US"/>
              </w:rPr>
              <w:t>II</w:t>
            </w:r>
            <w:r w:rsidRPr="00CC769E">
              <w:rPr>
                <w:sz w:val="24"/>
              </w:rPr>
              <w:t xml:space="preserve"> или </w:t>
            </w:r>
            <w:r w:rsidRPr="00CC769E">
              <w:rPr>
                <w:sz w:val="24"/>
                <w:lang w:val="en-US"/>
              </w:rPr>
              <w:t>III</w:t>
            </w:r>
            <w:r w:rsidRPr="00CC769E">
              <w:rPr>
                <w:sz w:val="24"/>
              </w:rPr>
              <w:t xml:space="preserve"> группы, обусловленной заболеванием, диагностированным в течение срока действия  Договора и послужившим причиной установления инвалидности в течение 1 года с даты диагностирования данного заболевания.</w:t>
            </w:r>
          </w:p>
          <w:p w:rsidR="009B278B" w:rsidRPr="00CC769E" w:rsidRDefault="009B278B" w:rsidP="008D271F">
            <w:pPr>
              <w:pStyle w:val="a"/>
              <w:numPr>
                <w:ilvl w:val="0"/>
                <w:numId w:val="0"/>
              </w:numPr>
              <w:tabs>
                <w:tab w:val="left" w:pos="1260"/>
              </w:tabs>
              <w:spacing w:line="240" w:lineRule="auto"/>
              <w:ind w:firstLine="709"/>
              <w:rPr>
                <w:sz w:val="24"/>
              </w:rPr>
            </w:pPr>
            <w:r w:rsidRPr="00CC769E">
              <w:rPr>
                <w:sz w:val="24"/>
              </w:rPr>
              <w:t xml:space="preserve"> Смерть в результате:</w:t>
            </w:r>
          </w:p>
          <w:p w:rsidR="009B278B" w:rsidRPr="00CC769E" w:rsidRDefault="009B278B" w:rsidP="008D271F">
            <w:pPr>
              <w:pStyle w:val="a"/>
              <w:numPr>
                <w:ilvl w:val="0"/>
                <w:numId w:val="0"/>
              </w:numPr>
              <w:tabs>
                <w:tab w:val="left" w:pos="1260"/>
              </w:tabs>
              <w:spacing w:line="240" w:lineRule="auto"/>
              <w:ind w:firstLine="709"/>
              <w:rPr>
                <w:sz w:val="24"/>
              </w:rPr>
            </w:pPr>
            <w:r w:rsidRPr="00CC769E">
              <w:rPr>
                <w:sz w:val="24"/>
              </w:rPr>
              <w:t>- несчастного случая – смерть Застрахованного лица, обусловленная несчастным случаем, и произошедшая в течение 1 года со дня данного несчастного случая.</w:t>
            </w:r>
          </w:p>
          <w:p w:rsidR="009B278B" w:rsidRPr="00CC769E" w:rsidRDefault="009B278B" w:rsidP="008D271F">
            <w:pPr>
              <w:pStyle w:val="a"/>
              <w:numPr>
                <w:ilvl w:val="0"/>
                <w:numId w:val="0"/>
              </w:numPr>
              <w:tabs>
                <w:tab w:val="left" w:pos="1260"/>
              </w:tabs>
              <w:spacing w:line="240" w:lineRule="auto"/>
              <w:ind w:firstLine="709"/>
              <w:rPr>
                <w:sz w:val="24"/>
              </w:rPr>
            </w:pPr>
            <w:r w:rsidRPr="00CC769E">
              <w:rPr>
                <w:sz w:val="24"/>
              </w:rPr>
              <w:t>- естественных причин  – смерть Застрахованного лица, не обусловленная несчастным случаем, произошедшая в течение срока действия Договора, в том числе произошедшая вследствие заболевания, диагностированного в течение срока действия Договора.</w:t>
            </w:r>
          </w:p>
          <w:p w:rsidR="009B278B" w:rsidRPr="00CC769E" w:rsidRDefault="009B278B" w:rsidP="008D271F">
            <w:pPr>
              <w:pStyle w:val="a"/>
              <w:numPr>
                <w:ilvl w:val="0"/>
                <w:numId w:val="0"/>
              </w:numPr>
              <w:tabs>
                <w:tab w:val="left" w:pos="1260"/>
              </w:tabs>
              <w:spacing w:line="240" w:lineRule="auto"/>
              <w:ind w:firstLine="709"/>
              <w:rPr>
                <w:sz w:val="24"/>
              </w:rPr>
            </w:pPr>
            <w:r w:rsidRPr="00CC769E">
              <w:rPr>
                <w:sz w:val="24"/>
              </w:rPr>
              <w:t xml:space="preserve">Утрата профессиональной трудоспособности в результате несчастного случая – 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в течение 1 года со дня данного несчастного случая.  </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Страховая защита по всем рискам для всех Застрахованных группы «А» предоставляется круглосуточно (24 часа в сутки), для групп «В», «С», «D» - на время исполнения, застрахованным лицом трудовых обязанностей или во время нахождения Застрахованного лица в пути от места жительства до места исполнения трудовых обязанностей и обратно (время в пути ограничивается 2 часами до начала рабочего дня и 2 часами после окончания рабочего дня), либо во время служебной командировки (в том числе во время нахождения в пути к месту командировки и обратно).</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Территория страхования – весь мир.</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Страхование осуществляется без заполнения медицинских анкет</w:t>
            </w:r>
            <w:r w:rsidR="007D0FF8" w:rsidRPr="00CC769E">
              <w:rPr>
                <w:sz w:val="24"/>
              </w:rPr>
              <w:t xml:space="preserve">, </w:t>
            </w:r>
            <w:r w:rsidRPr="00CC769E">
              <w:rPr>
                <w:sz w:val="24"/>
              </w:rPr>
              <w:t>проведения предварительного медицинского осмотра лиц, подлежащих страхованию</w:t>
            </w:r>
            <w:r w:rsidR="007D0FF8" w:rsidRPr="00CC769E">
              <w:rPr>
                <w:sz w:val="24"/>
              </w:rPr>
              <w:t>, и применения повышающих коэффициентов.</w:t>
            </w:r>
            <w:r w:rsidRPr="00CC769E">
              <w:rPr>
                <w:sz w:val="24"/>
              </w:rPr>
              <w:t xml:space="preserve"> </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 xml:space="preserve">События, на случай которых осуществляется страхование в соответствии с п. 3.1. Договора, явившиеся следствием несчастного случая, произошедшего в период действия Договора страхования, также признаются страховыми случаями, если они наступили в течение одного года со дня наступления несчастного случая. </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 xml:space="preserve">Не являются страховыми рисками события, произошедшие вследствие: </w:t>
            </w:r>
          </w:p>
          <w:p w:rsidR="009B278B" w:rsidRPr="00CC769E" w:rsidRDefault="009B278B" w:rsidP="008D271F">
            <w:pPr>
              <w:pStyle w:val="-0"/>
              <w:numPr>
                <w:ilvl w:val="2"/>
                <w:numId w:val="9"/>
              </w:numPr>
              <w:tabs>
                <w:tab w:val="left" w:pos="1418"/>
                <w:tab w:val="left" w:pos="1560"/>
              </w:tabs>
              <w:ind w:left="0" w:firstLine="709"/>
              <w:rPr>
                <w:sz w:val="24"/>
              </w:rPr>
            </w:pPr>
            <w:r w:rsidRPr="00CC769E">
              <w:rPr>
                <w:sz w:val="24"/>
              </w:rPr>
              <w:t xml:space="preserve">Заболеваний, диагностированных у Застрахованного до вступления Договора в силу. </w:t>
            </w:r>
          </w:p>
          <w:p w:rsidR="009B278B" w:rsidRPr="00CC769E" w:rsidRDefault="009B278B" w:rsidP="008D271F">
            <w:pPr>
              <w:pStyle w:val="-0"/>
              <w:numPr>
                <w:ilvl w:val="2"/>
                <w:numId w:val="9"/>
              </w:numPr>
              <w:tabs>
                <w:tab w:val="left" w:pos="1418"/>
              </w:tabs>
              <w:ind w:left="0" w:firstLine="709"/>
              <w:rPr>
                <w:sz w:val="24"/>
              </w:rPr>
            </w:pPr>
            <w:r w:rsidRPr="00CC769E">
              <w:rPr>
                <w:sz w:val="24"/>
              </w:rPr>
              <w:t>Совершения Застрахованным умышленного уголовного преступления.</w:t>
            </w:r>
          </w:p>
          <w:p w:rsidR="009B278B" w:rsidRPr="00CC769E" w:rsidRDefault="009B278B" w:rsidP="008D271F">
            <w:pPr>
              <w:pStyle w:val="-0"/>
              <w:numPr>
                <w:ilvl w:val="2"/>
                <w:numId w:val="9"/>
              </w:numPr>
              <w:tabs>
                <w:tab w:val="left" w:pos="1418"/>
                <w:tab w:val="left" w:pos="1560"/>
              </w:tabs>
              <w:ind w:left="0" w:firstLine="709"/>
              <w:rPr>
                <w:sz w:val="24"/>
              </w:rPr>
            </w:pPr>
            <w:r w:rsidRPr="00CC769E">
              <w:rPr>
                <w:sz w:val="24"/>
              </w:rPr>
              <w:t>Совершения Застрахованным умышленных действий, в том числе умышленного причинения телесных повреждений, повлекших наступление страхового случая.</w:t>
            </w:r>
          </w:p>
          <w:p w:rsidR="009B278B" w:rsidRPr="00CC769E" w:rsidRDefault="009B278B" w:rsidP="008D271F">
            <w:pPr>
              <w:pStyle w:val="-0"/>
              <w:numPr>
                <w:ilvl w:val="2"/>
                <w:numId w:val="9"/>
              </w:numPr>
              <w:tabs>
                <w:tab w:val="left" w:pos="1418"/>
                <w:tab w:val="left" w:pos="1560"/>
              </w:tabs>
              <w:ind w:left="0" w:firstLine="709"/>
              <w:rPr>
                <w:sz w:val="24"/>
              </w:rPr>
            </w:pPr>
            <w:r w:rsidRPr="00CC769E">
              <w:rPr>
                <w:sz w:val="24"/>
              </w:rPr>
              <w:t xml:space="preserve">Совершения Выгодоприобретателем умышленных действий, в том числе умышленного причинения телесных повреждений Застрахованному. </w:t>
            </w:r>
          </w:p>
          <w:p w:rsidR="009B278B" w:rsidRPr="00CC769E" w:rsidRDefault="009B278B" w:rsidP="008D271F">
            <w:pPr>
              <w:pStyle w:val="-0"/>
              <w:numPr>
                <w:ilvl w:val="2"/>
                <w:numId w:val="9"/>
              </w:numPr>
              <w:tabs>
                <w:tab w:val="left" w:pos="1418"/>
                <w:tab w:val="left" w:pos="1560"/>
              </w:tabs>
              <w:ind w:left="0" w:firstLine="709"/>
              <w:rPr>
                <w:sz w:val="24"/>
              </w:rPr>
            </w:pPr>
            <w:r w:rsidRPr="00CC769E">
              <w:rPr>
                <w:sz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9B278B" w:rsidRPr="00CC769E" w:rsidRDefault="009B278B" w:rsidP="008D271F">
            <w:pPr>
              <w:pStyle w:val="-0"/>
              <w:numPr>
                <w:ilvl w:val="2"/>
                <w:numId w:val="9"/>
              </w:numPr>
              <w:tabs>
                <w:tab w:val="left" w:pos="1418"/>
                <w:tab w:val="left" w:pos="1560"/>
              </w:tabs>
              <w:ind w:left="0" w:firstLine="709"/>
              <w:rPr>
                <w:sz w:val="24"/>
              </w:rPr>
            </w:pPr>
            <w:r w:rsidRPr="00CC769E">
              <w:rPr>
                <w:sz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находящемуся в таком состоянии. </w:t>
            </w:r>
          </w:p>
          <w:p w:rsidR="009B278B" w:rsidRPr="00CC769E" w:rsidRDefault="009B278B" w:rsidP="008D271F">
            <w:pPr>
              <w:pStyle w:val="-0"/>
              <w:numPr>
                <w:ilvl w:val="2"/>
                <w:numId w:val="9"/>
              </w:numPr>
              <w:tabs>
                <w:tab w:val="left" w:pos="1418"/>
                <w:tab w:val="left" w:pos="1560"/>
              </w:tabs>
              <w:ind w:left="0" w:firstLine="709"/>
              <w:rPr>
                <w:sz w:val="24"/>
              </w:rPr>
            </w:pPr>
            <w:r w:rsidRPr="00CC769E">
              <w:rPr>
                <w:sz w:val="24"/>
              </w:rPr>
              <w:t xml:space="preserve">Управления Застрахованным транспортным средством без права такого управления или передачи управления лицу, не имеющему права на управление данным </w:t>
            </w:r>
            <w:r w:rsidRPr="00CC769E">
              <w:rPr>
                <w:sz w:val="24"/>
              </w:rPr>
              <w:lastRenderedPageBreak/>
              <w:t xml:space="preserve">транспортным средством. </w:t>
            </w:r>
          </w:p>
          <w:p w:rsidR="009B278B" w:rsidRPr="00CC769E" w:rsidRDefault="009B278B" w:rsidP="008D271F">
            <w:pPr>
              <w:pStyle w:val="-0"/>
              <w:numPr>
                <w:ilvl w:val="2"/>
                <w:numId w:val="9"/>
              </w:numPr>
              <w:tabs>
                <w:tab w:val="left" w:pos="1418"/>
                <w:tab w:val="left" w:pos="1560"/>
              </w:tabs>
              <w:ind w:left="0" w:firstLine="709"/>
              <w:rPr>
                <w:sz w:val="24"/>
              </w:rPr>
            </w:pPr>
            <w:r w:rsidRPr="00CC769E">
              <w:rPr>
                <w:sz w:val="24"/>
              </w:rPr>
              <w:t xml:space="preserve">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 </w:t>
            </w:r>
          </w:p>
          <w:p w:rsidR="009B278B" w:rsidRPr="00CC769E" w:rsidRDefault="009B278B" w:rsidP="008D271F">
            <w:pPr>
              <w:pStyle w:val="-"/>
              <w:numPr>
                <w:ilvl w:val="0"/>
                <w:numId w:val="5"/>
              </w:numPr>
              <w:tabs>
                <w:tab w:val="clear" w:pos="540"/>
                <w:tab w:val="left" w:pos="180"/>
              </w:tabs>
              <w:spacing w:after="0"/>
              <w:rPr>
                <w:sz w:val="24"/>
              </w:rPr>
            </w:pPr>
            <w:r w:rsidRPr="00CC769E">
              <w:rPr>
                <w:sz w:val="24"/>
              </w:rPr>
              <w:t>численность застрахованных, страховая премия, форма и порядок ее уплаты</w:t>
            </w:r>
            <w:r w:rsidR="007D0FF8" w:rsidRPr="00CC769E">
              <w:rPr>
                <w:sz w:val="24"/>
              </w:rPr>
              <w:t>, СТРАХОВАЯ СУММА</w:t>
            </w:r>
            <w:r w:rsidRPr="00CC769E">
              <w:rPr>
                <w:sz w:val="24"/>
              </w:rPr>
              <w:t xml:space="preserve"> </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Общая численность Застрахованных по Договору составляет ____ человек.</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 xml:space="preserve">Общий размер страховой премии - платы за страхование по Договору составляет ____________________________ рублей _____копеек </w:t>
            </w:r>
            <w:r w:rsidRPr="00CC769E">
              <w:rPr>
                <w:rStyle w:val="a6"/>
                <w:sz w:val="24"/>
              </w:rPr>
              <w:t>[заполняется в соответствии с конкурсным предложением победителя конкурса]</w:t>
            </w:r>
            <w:r w:rsidRPr="00CC769E">
              <w:t xml:space="preserve"> </w:t>
            </w:r>
            <w:r w:rsidRPr="00CC769E">
              <w:rPr>
                <w:sz w:val="24"/>
              </w:rPr>
              <w:t xml:space="preserve">и уплачивается Страхователем </w:t>
            </w:r>
            <w:r w:rsidR="007D0FF8" w:rsidRPr="00CC769E">
              <w:rPr>
                <w:sz w:val="24"/>
                <w:lang w:val="ru-RU"/>
              </w:rPr>
              <w:t>отдельными</w:t>
            </w:r>
            <w:r w:rsidRPr="00CC769E">
              <w:rPr>
                <w:sz w:val="24"/>
              </w:rPr>
              <w:t xml:space="preserve"> платежами: </w:t>
            </w:r>
          </w:p>
          <w:p w:rsidR="009B278B" w:rsidRPr="00CC769E" w:rsidRDefault="009B278B" w:rsidP="008D271F">
            <w:pPr>
              <w:widowControl w:val="0"/>
              <w:tabs>
                <w:tab w:val="num" w:pos="284"/>
                <w:tab w:val="left" w:pos="1260"/>
              </w:tabs>
              <w:suppressAutoHyphens/>
              <w:spacing w:line="240" w:lineRule="auto"/>
              <w:ind w:firstLine="851"/>
              <w:rPr>
                <w:sz w:val="24"/>
              </w:rPr>
            </w:pPr>
            <w:r w:rsidRPr="00CC769E">
              <w:rPr>
                <w:sz w:val="24"/>
              </w:rPr>
              <w:t>- 1-й страховой взнос в размере _________________ руб. подлежит уплате в срок до «___» ________ 20___ г.;</w:t>
            </w:r>
          </w:p>
          <w:p w:rsidR="009B278B" w:rsidRPr="00CC769E" w:rsidRDefault="009B278B" w:rsidP="008D271F">
            <w:pPr>
              <w:widowControl w:val="0"/>
              <w:tabs>
                <w:tab w:val="num" w:pos="284"/>
                <w:tab w:val="left" w:pos="1260"/>
              </w:tabs>
              <w:suppressAutoHyphens/>
              <w:spacing w:line="240" w:lineRule="auto"/>
              <w:ind w:firstLine="851"/>
              <w:rPr>
                <w:sz w:val="24"/>
              </w:rPr>
            </w:pPr>
            <w:r w:rsidRPr="00CC769E">
              <w:rPr>
                <w:sz w:val="24"/>
              </w:rPr>
              <w:t>- 2-й страховой взнос в размере _________________ руб. подлежит уплате в срок до «___» ________ 20___ г.;</w:t>
            </w:r>
          </w:p>
          <w:p w:rsidR="009B278B" w:rsidRPr="00CC769E" w:rsidRDefault="009B278B" w:rsidP="008D271F">
            <w:pPr>
              <w:widowControl w:val="0"/>
              <w:tabs>
                <w:tab w:val="num" w:pos="284"/>
                <w:tab w:val="left" w:pos="1260"/>
              </w:tabs>
              <w:suppressAutoHyphens/>
              <w:spacing w:line="240" w:lineRule="auto"/>
              <w:ind w:firstLine="851"/>
              <w:rPr>
                <w:sz w:val="24"/>
              </w:rPr>
            </w:pPr>
            <w:r w:rsidRPr="00CC769E">
              <w:rPr>
                <w:sz w:val="24"/>
              </w:rPr>
              <w:t>- 3-й страховой взнос в размере _________________ руб. подлежит уплате в срок до «___» ________ 20___ г.;</w:t>
            </w:r>
          </w:p>
          <w:p w:rsidR="009B278B" w:rsidRPr="00CC769E" w:rsidRDefault="009B278B" w:rsidP="008D271F">
            <w:pPr>
              <w:widowControl w:val="0"/>
              <w:tabs>
                <w:tab w:val="num" w:pos="284"/>
                <w:tab w:val="left" w:pos="1260"/>
              </w:tabs>
              <w:suppressAutoHyphens/>
              <w:spacing w:line="240" w:lineRule="auto"/>
              <w:ind w:firstLine="851"/>
              <w:rPr>
                <w:sz w:val="24"/>
              </w:rPr>
            </w:pPr>
            <w:r w:rsidRPr="00CC769E">
              <w:rPr>
                <w:sz w:val="24"/>
              </w:rPr>
              <w:t>- 4-й страховой взнос в размере _________________ руб. подлежит уплате в срок до «___» ________ 20___ г.</w:t>
            </w:r>
          </w:p>
          <w:p w:rsidR="00C06DAD" w:rsidRPr="00CC769E" w:rsidRDefault="00C06DAD" w:rsidP="008D271F">
            <w:pPr>
              <w:widowControl w:val="0"/>
              <w:tabs>
                <w:tab w:val="num" w:pos="284"/>
                <w:tab w:val="left" w:pos="1260"/>
              </w:tabs>
              <w:suppressAutoHyphens/>
              <w:spacing w:line="240" w:lineRule="auto"/>
              <w:ind w:firstLine="851"/>
              <w:rPr>
                <w:sz w:val="24"/>
              </w:rPr>
            </w:pPr>
            <w:r w:rsidRPr="00CC769E">
              <w:rPr>
                <w:rStyle w:val="a6"/>
                <w:sz w:val="24"/>
              </w:rPr>
              <w:t>[Сроки и порядок оплаты страховой премии (в том числе, ее рассрочка) прописывается в соответствии с выбранным Страхователем графиком оплаты страховой премии]</w:t>
            </w:r>
          </w:p>
          <w:p w:rsidR="009B278B" w:rsidRPr="00CC769E" w:rsidRDefault="009B278B" w:rsidP="008D271F">
            <w:pPr>
              <w:pStyle w:val="-0"/>
              <w:numPr>
                <w:ilvl w:val="2"/>
                <w:numId w:val="15"/>
              </w:numPr>
              <w:tabs>
                <w:tab w:val="left" w:pos="709"/>
                <w:tab w:val="left" w:pos="1418"/>
                <w:tab w:val="num" w:pos="1571"/>
              </w:tabs>
              <w:ind w:left="0" w:firstLine="709"/>
              <w:rPr>
                <w:sz w:val="24"/>
              </w:rPr>
            </w:pPr>
            <w:r w:rsidRPr="00CC769E">
              <w:rPr>
                <w:sz w:val="24"/>
              </w:rPr>
              <w:t>Размеры страховых премий за каждого Застрахованного представлены в приложении</w:t>
            </w:r>
            <w:r w:rsidR="00C06DAD" w:rsidRPr="00CC769E">
              <w:rPr>
                <w:sz w:val="24"/>
                <w:lang w:val="ru-RU"/>
              </w:rPr>
              <w:t xml:space="preserve"> №</w:t>
            </w:r>
            <w:r w:rsidRPr="00CC769E">
              <w:rPr>
                <w:sz w:val="24"/>
              </w:rPr>
              <w:t xml:space="preserve"> 1 к Договору</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 xml:space="preserve">Оплата страховой премии производится в форме безналичного перечисления денежных средств на расчетный счет Страховщика, НДС не облагается.  </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 xml:space="preserve">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 </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При изменениях состава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При изменении, связанном с переводом Застрахованного в другую группу, дополнительная страховая премия рассчитывается пропорционально времени (в днях), прошедшему с момента такого изменения до момента истечения срока действия Договора, установленного Сторонами  при его заключении.</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премий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 (одного) календарного месяца с даты заключения дополнительного соглашения, в котором устанавливается ее размер, или может быть учтена при дальнейших взаиморасчетах Сторон.</w:t>
            </w:r>
          </w:p>
          <w:p w:rsidR="009B278B" w:rsidRPr="00CC769E" w:rsidRDefault="009B278B" w:rsidP="008D271F">
            <w:pPr>
              <w:pStyle w:val="-0"/>
              <w:numPr>
                <w:ilvl w:val="1"/>
                <w:numId w:val="5"/>
              </w:numPr>
              <w:tabs>
                <w:tab w:val="clear" w:pos="1418"/>
                <w:tab w:val="num" w:pos="142"/>
                <w:tab w:val="left" w:pos="709"/>
                <w:tab w:val="num" w:pos="1134"/>
                <w:tab w:val="num" w:pos="1571"/>
                <w:tab w:val="num" w:pos="1701"/>
                <w:tab w:val="num" w:pos="2160"/>
              </w:tabs>
              <w:ind w:left="0" w:firstLine="709"/>
              <w:rPr>
                <w:sz w:val="24"/>
              </w:rPr>
            </w:pPr>
            <w:r w:rsidRPr="00CC769E">
              <w:rPr>
                <w:sz w:val="24"/>
              </w:rPr>
              <w:t>В случае одновременного расторжения Договора в отношении конкретного Застрахованного и дополнительном страховании по той же группе страхования нового Застрахованного, дополнительный страховой взнос не уплачивается.</w:t>
            </w:r>
          </w:p>
          <w:p w:rsidR="009B278B" w:rsidRPr="00CC769E"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CC769E">
              <w:rPr>
                <w:sz w:val="24"/>
              </w:rPr>
              <w:t>Страховая сумма представляет собой денежную сумму, которая полностью или частично будет выплачена Застрахованному (Выгодоприобретателю) при наступлении предусмотренных в Договоре страховых случаев.</w:t>
            </w:r>
          </w:p>
          <w:p w:rsidR="009B278B" w:rsidRPr="00CC769E" w:rsidRDefault="009B278B" w:rsidP="008D271F">
            <w:pPr>
              <w:pStyle w:val="-0"/>
              <w:numPr>
                <w:ilvl w:val="2"/>
                <w:numId w:val="16"/>
              </w:numPr>
              <w:tabs>
                <w:tab w:val="left" w:pos="709"/>
                <w:tab w:val="left" w:pos="1418"/>
                <w:tab w:val="num" w:pos="1571"/>
              </w:tabs>
              <w:ind w:left="0" w:firstLine="709"/>
              <w:rPr>
                <w:sz w:val="24"/>
              </w:rPr>
            </w:pPr>
            <w:r w:rsidRPr="00CC769E">
              <w:rPr>
                <w:sz w:val="24"/>
              </w:rPr>
              <w:lastRenderedPageBreak/>
              <w:t xml:space="preserve">Общий размер страховой суммы по Договору составляет ______________________________________ рублей_____копеек </w:t>
            </w:r>
            <w:r w:rsidRPr="00CC769E">
              <w:rPr>
                <w:rStyle w:val="a6"/>
                <w:sz w:val="24"/>
              </w:rPr>
              <w:t xml:space="preserve">[заполняется в соответствии с конкурсным предложением победителя конкурса].  </w:t>
            </w:r>
          </w:p>
          <w:p w:rsidR="009B278B" w:rsidRPr="00CC769E" w:rsidRDefault="009B278B" w:rsidP="008D271F">
            <w:pPr>
              <w:pStyle w:val="-0"/>
              <w:numPr>
                <w:ilvl w:val="2"/>
                <w:numId w:val="16"/>
              </w:numPr>
              <w:tabs>
                <w:tab w:val="num" w:pos="142"/>
                <w:tab w:val="left" w:pos="709"/>
                <w:tab w:val="num" w:pos="1134"/>
                <w:tab w:val="left" w:pos="1418"/>
                <w:tab w:val="num" w:pos="1571"/>
              </w:tabs>
              <w:ind w:left="0" w:firstLine="709"/>
              <w:rPr>
                <w:sz w:val="24"/>
              </w:rPr>
            </w:pPr>
            <w:r w:rsidRPr="00CC769E">
              <w:rPr>
                <w:sz w:val="24"/>
              </w:rPr>
              <w:t>Страховые суммы по каждому из страхуемых рисков в отношении каждого Застрахованного указаны в приложении</w:t>
            </w:r>
            <w:r w:rsidR="00C06DAD" w:rsidRPr="00CC769E">
              <w:rPr>
                <w:sz w:val="24"/>
                <w:lang w:val="ru-RU"/>
              </w:rPr>
              <w:t xml:space="preserve"> №</w:t>
            </w:r>
            <w:r w:rsidRPr="00CC769E">
              <w:rPr>
                <w:sz w:val="24"/>
              </w:rPr>
              <w:t xml:space="preserve"> 1 к Договору.   </w:t>
            </w:r>
          </w:p>
          <w:p w:rsidR="009B278B" w:rsidRPr="00CC769E" w:rsidRDefault="009B278B" w:rsidP="008D271F">
            <w:pPr>
              <w:pStyle w:val="-"/>
              <w:numPr>
                <w:ilvl w:val="0"/>
                <w:numId w:val="5"/>
              </w:numPr>
              <w:tabs>
                <w:tab w:val="clear" w:pos="540"/>
                <w:tab w:val="left" w:pos="180"/>
              </w:tabs>
              <w:spacing w:after="0"/>
              <w:rPr>
                <w:sz w:val="24"/>
              </w:rPr>
            </w:pPr>
            <w:r w:rsidRPr="00CC769E">
              <w:rPr>
                <w:sz w:val="24"/>
              </w:rPr>
              <w:t>СРОК ДЕЙСТВИЯ ДОГОВОРА</w:t>
            </w:r>
          </w:p>
          <w:p w:rsidR="009B278B" w:rsidRPr="00CC769E" w:rsidRDefault="009B278B" w:rsidP="008D271F">
            <w:pPr>
              <w:pStyle w:val="-0"/>
              <w:numPr>
                <w:ilvl w:val="1"/>
                <w:numId w:val="5"/>
              </w:numPr>
              <w:tabs>
                <w:tab w:val="clear" w:pos="1418"/>
                <w:tab w:val="num" w:pos="1260"/>
              </w:tabs>
              <w:ind w:left="0" w:firstLine="720"/>
              <w:rPr>
                <w:rStyle w:val="a6"/>
                <w:sz w:val="24"/>
              </w:rPr>
            </w:pPr>
            <w:r w:rsidRPr="00CC769E">
              <w:rPr>
                <w:sz w:val="24"/>
              </w:rPr>
              <w:t>Договор вступает в силу с 00 часов 00 минут «___» _______20__ года и действует до 24 часов 00 минут «___» ______ 20__ года.</w:t>
            </w:r>
          </w:p>
          <w:p w:rsidR="009B278B" w:rsidRPr="00CC769E" w:rsidRDefault="009B278B" w:rsidP="008D271F">
            <w:pPr>
              <w:pStyle w:val="-0"/>
              <w:numPr>
                <w:ilvl w:val="1"/>
                <w:numId w:val="5"/>
              </w:numPr>
              <w:tabs>
                <w:tab w:val="clear" w:pos="1418"/>
                <w:tab w:val="num" w:pos="1260"/>
              </w:tabs>
              <w:ind w:left="0" w:firstLine="720"/>
              <w:rPr>
                <w:sz w:val="24"/>
              </w:rPr>
            </w:pPr>
            <w:r w:rsidRPr="00CC769E">
              <w:rPr>
                <w:sz w:val="24"/>
              </w:rPr>
              <w:t>Обязательства Страховщика по Договору наступают с момента вступления Договора в силу.</w:t>
            </w:r>
          </w:p>
          <w:p w:rsidR="009B278B" w:rsidRPr="00CC769E" w:rsidRDefault="009B278B" w:rsidP="008D271F">
            <w:pPr>
              <w:pStyle w:val="-0"/>
              <w:numPr>
                <w:ilvl w:val="1"/>
                <w:numId w:val="5"/>
              </w:numPr>
              <w:tabs>
                <w:tab w:val="clear" w:pos="1418"/>
                <w:tab w:val="num" w:pos="1260"/>
              </w:tabs>
              <w:ind w:left="0" w:firstLine="720"/>
              <w:rPr>
                <w:sz w:val="24"/>
              </w:rPr>
            </w:pPr>
            <w:r w:rsidRPr="00CC769E">
              <w:rPr>
                <w:sz w:val="24"/>
              </w:rPr>
              <w:t>Страхователь вправе досрочно отказаться от Договора, уведомив об этом Страховщика не менее чем за 20 (Двадцать) календарных дней до даты досрочного расторжения Договора.</w:t>
            </w:r>
            <w:r w:rsidR="005041B0" w:rsidRPr="00CC769E">
              <w:rPr>
                <w:sz w:val="24"/>
                <w:lang w:val="ru-RU"/>
              </w:rPr>
              <w:t xml:space="preserve"> </w:t>
            </w:r>
          </w:p>
          <w:p w:rsidR="009B278B" w:rsidRPr="00CC769E" w:rsidRDefault="009B278B" w:rsidP="008D271F">
            <w:pPr>
              <w:pStyle w:val="-0"/>
              <w:numPr>
                <w:ilvl w:val="1"/>
                <w:numId w:val="5"/>
              </w:numPr>
              <w:tabs>
                <w:tab w:val="clear" w:pos="1418"/>
                <w:tab w:val="num" w:pos="1260"/>
              </w:tabs>
              <w:ind w:left="0" w:firstLine="720"/>
              <w:rPr>
                <w:sz w:val="24"/>
              </w:rPr>
            </w:pPr>
            <w:r w:rsidRPr="00CC769E">
              <w:rPr>
                <w:sz w:val="24"/>
              </w:rPr>
              <w:t>Договор прекращается досрочно в соответствии с положениями Гражданского кодекса РФ и условиями Договора.</w:t>
            </w:r>
          </w:p>
          <w:p w:rsidR="009B278B" w:rsidRPr="00CC769E" w:rsidRDefault="009B278B" w:rsidP="008D271F">
            <w:pPr>
              <w:pStyle w:val="-0"/>
              <w:numPr>
                <w:ilvl w:val="1"/>
                <w:numId w:val="5"/>
              </w:numPr>
              <w:tabs>
                <w:tab w:val="clear" w:pos="1418"/>
                <w:tab w:val="num" w:pos="1260"/>
              </w:tabs>
              <w:ind w:left="0" w:firstLine="720"/>
              <w:rPr>
                <w:sz w:val="24"/>
              </w:rPr>
            </w:pPr>
            <w:r w:rsidRPr="00CC769E">
              <w:rPr>
                <w:sz w:val="24"/>
              </w:rPr>
              <w:t xml:space="preserve">При досрочном прекращении Договора в отношении всех застрахованных лиц расчет суммы, подлежащей возврату Страхователю, производится исходя из фактически поступившей по Договору суммы страховых премий за Застрахованных за вычетом части страховой премии, рассчитанной пропорционально времени (в днях), в течение которого действовал Договор. </w:t>
            </w:r>
          </w:p>
          <w:p w:rsidR="009B278B" w:rsidRPr="00CC769E" w:rsidRDefault="009B278B" w:rsidP="008D271F">
            <w:pPr>
              <w:pStyle w:val="-"/>
              <w:numPr>
                <w:ilvl w:val="0"/>
                <w:numId w:val="5"/>
              </w:numPr>
              <w:tabs>
                <w:tab w:val="clear" w:pos="540"/>
                <w:tab w:val="num" w:pos="-142"/>
                <w:tab w:val="left" w:pos="0"/>
                <w:tab w:val="left" w:pos="284"/>
              </w:tabs>
              <w:spacing w:after="0"/>
              <w:ind w:left="0" w:firstLine="0"/>
              <w:rPr>
                <w:sz w:val="24"/>
              </w:rPr>
            </w:pPr>
            <w:r w:rsidRPr="00CC769E">
              <w:rPr>
                <w:sz w:val="24"/>
              </w:rPr>
              <w:t>ИЗМЕНЕНИЕ УСЛОвий договора И СОСТАВА ЗАСТРАХОВАННЫХ</w:t>
            </w:r>
          </w:p>
          <w:p w:rsidR="009B278B" w:rsidRPr="00CC769E" w:rsidRDefault="009B278B" w:rsidP="008D271F">
            <w:pPr>
              <w:pStyle w:val="-0"/>
              <w:numPr>
                <w:ilvl w:val="0"/>
                <w:numId w:val="0"/>
              </w:numPr>
              <w:tabs>
                <w:tab w:val="num" w:pos="1134"/>
              </w:tabs>
              <w:rPr>
                <w:sz w:val="24"/>
              </w:rPr>
            </w:pPr>
            <w:r w:rsidRPr="00CC769E">
              <w:t xml:space="preserve">          </w:t>
            </w:r>
            <w:r w:rsidRPr="00CC769E">
              <w:rPr>
                <w:sz w:val="24"/>
              </w:rPr>
              <w:t>6.1</w:t>
            </w:r>
            <w:r w:rsidRPr="00CC769E">
              <w:t xml:space="preserve">. </w:t>
            </w:r>
            <w:r w:rsidRPr="00CC769E">
              <w:rPr>
                <w:sz w:val="24"/>
              </w:rPr>
              <w:t xml:space="preserve">Изменение списочного состава Застрахованных и иных условий  Договора производится Страховщиком с 01 или 15 числа каждого месяца. </w:t>
            </w:r>
          </w:p>
          <w:p w:rsidR="009B278B" w:rsidRPr="00CC769E" w:rsidRDefault="009B278B" w:rsidP="008D271F">
            <w:pPr>
              <w:pStyle w:val="-0"/>
              <w:numPr>
                <w:ilvl w:val="0"/>
                <w:numId w:val="0"/>
              </w:numPr>
              <w:tabs>
                <w:tab w:val="num" w:pos="1134"/>
              </w:tabs>
              <w:rPr>
                <w:sz w:val="24"/>
              </w:rPr>
            </w:pPr>
            <w:r w:rsidRPr="00CC769E">
              <w:rPr>
                <w:sz w:val="24"/>
              </w:rPr>
              <w:t xml:space="preserve">          6.2. О необходимости внесения изменений в состав Застрахованных, Страхователь должен известить Страховщика посредством электронной почты не позднее, чем за 5 (Пять) рабочих дней до предполагаемого начала их действия. </w:t>
            </w:r>
          </w:p>
          <w:p w:rsidR="009B278B" w:rsidRPr="00CC769E" w:rsidRDefault="009B278B" w:rsidP="008D271F">
            <w:pPr>
              <w:pStyle w:val="-0"/>
              <w:numPr>
                <w:ilvl w:val="0"/>
                <w:numId w:val="0"/>
              </w:numPr>
              <w:tabs>
                <w:tab w:val="num" w:pos="1134"/>
              </w:tabs>
              <w:ind w:firstLine="709"/>
            </w:pPr>
            <w:r w:rsidRPr="00CC769E">
              <w:rPr>
                <w:sz w:val="24"/>
              </w:rPr>
              <w:t xml:space="preserve">6.3. Во всех случаях внесения изменений в состав Застрахованных, Страхователю необходимо представить списки Застрахованных по форме, указанной в приложении </w:t>
            </w:r>
            <w:r w:rsidR="00BB1B51" w:rsidRPr="00CC769E">
              <w:rPr>
                <w:sz w:val="24"/>
                <w:lang w:val="ru-RU"/>
              </w:rPr>
              <w:t xml:space="preserve">№ </w:t>
            </w:r>
            <w:r w:rsidR="00E11CE0" w:rsidRPr="00CC769E">
              <w:rPr>
                <w:sz w:val="24"/>
                <w:lang w:val="ru-RU"/>
              </w:rPr>
              <w:t>5</w:t>
            </w:r>
            <w:r w:rsidRPr="00CC769E">
              <w:rPr>
                <w:sz w:val="24"/>
              </w:rPr>
              <w:t xml:space="preserve"> к Договору, посредством электронной почты. Условия Договора полностью распространяются на вновь внесенных в списки Застрахованных.</w:t>
            </w:r>
          </w:p>
          <w:p w:rsidR="009B278B" w:rsidRPr="00CC769E" w:rsidRDefault="009B278B" w:rsidP="00A010B1">
            <w:pPr>
              <w:pStyle w:val="-0"/>
              <w:numPr>
                <w:ilvl w:val="1"/>
                <w:numId w:val="23"/>
              </w:numPr>
              <w:ind w:left="0" w:firstLine="709"/>
              <w:rPr>
                <w:sz w:val="24"/>
              </w:rPr>
            </w:pPr>
            <w:r w:rsidRPr="00CC769E">
              <w:rPr>
                <w:sz w:val="24"/>
              </w:rPr>
              <w:t>Изменения состава Застрахованных и иных условий настоящего Договора оформляются дополнительными соглашениями к Д</w:t>
            </w:r>
            <w:r w:rsidR="00E11CE0" w:rsidRPr="00CC769E">
              <w:rPr>
                <w:sz w:val="24"/>
              </w:rPr>
              <w:t>оговору, заключаемыми Сторонами</w:t>
            </w:r>
            <w:r w:rsidR="00E11CE0" w:rsidRPr="00CC769E">
              <w:rPr>
                <w:sz w:val="24"/>
                <w:lang w:val="ru-RU"/>
              </w:rPr>
              <w:t>.</w:t>
            </w:r>
          </w:p>
          <w:p w:rsidR="009B278B" w:rsidRPr="00CC769E" w:rsidRDefault="009B278B" w:rsidP="008D271F">
            <w:pPr>
              <w:pStyle w:val="-"/>
              <w:numPr>
                <w:ilvl w:val="0"/>
                <w:numId w:val="5"/>
              </w:numPr>
              <w:tabs>
                <w:tab w:val="clear" w:pos="540"/>
                <w:tab w:val="left" w:pos="180"/>
              </w:tabs>
              <w:spacing w:after="0"/>
              <w:rPr>
                <w:sz w:val="24"/>
              </w:rPr>
            </w:pPr>
            <w:r w:rsidRPr="00CC769E">
              <w:rPr>
                <w:sz w:val="24"/>
              </w:rPr>
              <w:t>ПРАВА И ОБЯЗАННОСТИ СТОРОН</w:t>
            </w:r>
          </w:p>
          <w:p w:rsidR="009B278B" w:rsidRPr="00CC769E" w:rsidRDefault="009B278B" w:rsidP="008D271F">
            <w:pPr>
              <w:pStyle w:val="-0"/>
              <w:numPr>
                <w:ilvl w:val="1"/>
                <w:numId w:val="5"/>
              </w:numPr>
              <w:tabs>
                <w:tab w:val="left" w:pos="1134"/>
              </w:tabs>
              <w:ind w:left="0"/>
              <w:rPr>
                <w:sz w:val="24"/>
              </w:rPr>
            </w:pPr>
            <w:r w:rsidRPr="00CC769E">
              <w:rPr>
                <w:sz w:val="24"/>
              </w:rPr>
              <w:t xml:space="preserve">Страхователь имеет право: </w:t>
            </w:r>
          </w:p>
          <w:p w:rsidR="009B278B" w:rsidRPr="00CC769E" w:rsidRDefault="009B278B" w:rsidP="008D271F">
            <w:pPr>
              <w:pStyle w:val="-0"/>
              <w:numPr>
                <w:ilvl w:val="2"/>
                <w:numId w:val="5"/>
              </w:numPr>
              <w:tabs>
                <w:tab w:val="clear" w:pos="1418"/>
                <w:tab w:val="left" w:pos="1134"/>
                <w:tab w:val="num" w:pos="1277"/>
              </w:tabs>
              <w:ind w:left="0"/>
              <w:rPr>
                <w:sz w:val="24"/>
              </w:rPr>
            </w:pPr>
            <w:r w:rsidRPr="00CC769E">
              <w:rPr>
                <w:sz w:val="24"/>
              </w:rPr>
              <w:t xml:space="preserve">. </w:t>
            </w:r>
            <w:r w:rsidR="00CE29BF" w:rsidRPr="00CC769E">
              <w:rPr>
                <w:sz w:val="24"/>
                <w:lang w:val="ru-RU"/>
              </w:rPr>
              <w:t>В</w:t>
            </w:r>
            <w:r w:rsidRPr="00CC769E">
              <w:rPr>
                <w:sz w:val="24"/>
              </w:rPr>
              <w:t xml:space="preserve"> любое время и без указания причин</w:t>
            </w:r>
            <w:r w:rsidR="00CE29BF" w:rsidRPr="00CC769E">
              <w:rPr>
                <w:sz w:val="24"/>
                <w:lang w:val="ru-RU"/>
              </w:rPr>
              <w:t xml:space="preserve"> отказаться от исполнения </w:t>
            </w:r>
            <w:r w:rsidRPr="00CC769E">
              <w:rPr>
                <w:sz w:val="24"/>
              </w:rPr>
              <w:t xml:space="preserve"> Договор</w:t>
            </w:r>
            <w:r w:rsidR="00B82B62" w:rsidRPr="00CC769E">
              <w:rPr>
                <w:sz w:val="24"/>
                <w:lang w:val="ru-RU"/>
              </w:rPr>
              <w:t>а в одностороннем</w:t>
            </w:r>
            <w:r w:rsidR="00CE29BF" w:rsidRPr="00CC769E">
              <w:rPr>
                <w:sz w:val="24"/>
                <w:lang w:val="ru-RU"/>
              </w:rPr>
              <w:t xml:space="preserve"> несудебном порядке</w:t>
            </w:r>
            <w:r w:rsidRPr="00CC769E">
              <w:rPr>
                <w:sz w:val="24"/>
              </w:rPr>
              <w:t>, обратившись с письменным заявлением к Страховщику.</w:t>
            </w:r>
            <w:r w:rsidR="00CE29BF" w:rsidRPr="00CC769E">
              <w:rPr>
                <w:sz w:val="24"/>
                <w:lang w:val="ru-RU"/>
              </w:rPr>
              <w:t xml:space="preserve"> </w:t>
            </w:r>
          </w:p>
          <w:p w:rsidR="009B278B" w:rsidRPr="00CC769E" w:rsidRDefault="009B278B" w:rsidP="008D271F">
            <w:pPr>
              <w:pStyle w:val="-0"/>
              <w:numPr>
                <w:ilvl w:val="2"/>
                <w:numId w:val="5"/>
              </w:numPr>
              <w:tabs>
                <w:tab w:val="clear" w:pos="1418"/>
                <w:tab w:val="left" w:pos="1134"/>
                <w:tab w:val="num" w:pos="1277"/>
              </w:tabs>
              <w:ind w:left="0"/>
              <w:rPr>
                <w:sz w:val="24"/>
              </w:rPr>
            </w:pPr>
            <w:r w:rsidRPr="00CC769E">
              <w:rPr>
                <w:sz w:val="24"/>
              </w:rPr>
              <w:t>. Изменять в течение срока действия Договора списочный состав Застрахованных и иные условия Договора страхования, заключая дополнительные соглашения к Договору.</w:t>
            </w:r>
          </w:p>
          <w:p w:rsidR="009B278B" w:rsidRPr="00CC769E" w:rsidRDefault="009B278B" w:rsidP="008D271F">
            <w:pPr>
              <w:pStyle w:val="-0"/>
              <w:numPr>
                <w:ilvl w:val="1"/>
                <w:numId w:val="10"/>
              </w:numPr>
              <w:tabs>
                <w:tab w:val="left" w:pos="1134"/>
              </w:tabs>
              <w:ind w:left="0" w:firstLine="567"/>
              <w:rPr>
                <w:sz w:val="24"/>
              </w:rPr>
            </w:pPr>
            <w:r w:rsidRPr="00CC769E">
              <w:rPr>
                <w:sz w:val="24"/>
              </w:rPr>
              <w:t>Застрахованный имеет право:</w:t>
            </w:r>
          </w:p>
          <w:p w:rsidR="009B278B" w:rsidRPr="00CC769E" w:rsidRDefault="009B278B" w:rsidP="008D271F">
            <w:pPr>
              <w:pStyle w:val="-0"/>
              <w:numPr>
                <w:ilvl w:val="2"/>
                <w:numId w:val="10"/>
              </w:numPr>
              <w:tabs>
                <w:tab w:val="left" w:pos="1276"/>
              </w:tabs>
              <w:ind w:left="0" w:firstLine="567"/>
              <w:rPr>
                <w:sz w:val="24"/>
              </w:rPr>
            </w:pPr>
            <w:r w:rsidRPr="00CC769E">
              <w:rPr>
                <w:sz w:val="24"/>
              </w:rPr>
              <w:t>Предъявить непосредственно Страховщику требование о перечислении страховой выплаты в размере, предусмотренном Договором, в связи с наступлением страхового случая.</w:t>
            </w:r>
          </w:p>
          <w:p w:rsidR="009B278B" w:rsidRPr="00CC769E" w:rsidRDefault="009B278B" w:rsidP="008D271F">
            <w:pPr>
              <w:pStyle w:val="-0"/>
              <w:numPr>
                <w:ilvl w:val="1"/>
                <w:numId w:val="10"/>
              </w:numPr>
              <w:tabs>
                <w:tab w:val="left" w:pos="709"/>
                <w:tab w:val="left" w:pos="1276"/>
              </w:tabs>
              <w:ind w:left="0" w:firstLine="567"/>
              <w:rPr>
                <w:sz w:val="24"/>
              </w:rPr>
            </w:pPr>
            <w:r w:rsidRPr="00CC769E">
              <w:rPr>
                <w:sz w:val="24"/>
              </w:rPr>
              <w:t xml:space="preserve">Страхователь обязан: </w:t>
            </w:r>
          </w:p>
          <w:p w:rsidR="009B278B" w:rsidRPr="00CC769E" w:rsidRDefault="009B278B" w:rsidP="008D271F">
            <w:pPr>
              <w:pStyle w:val="-0"/>
              <w:numPr>
                <w:ilvl w:val="2"/>
                <w:numId w:val="10"/>
              </w:numPr>
              <w:tabs>
                <w:tab w:val="left" w:pos="709"/>
                <w:tab w:val="left" w:pos="1276"/>
              </w:tabs>
              <w:ind w:left="0" w:firstLine="567"/>
              <w:rPr>
                <w:sz w:val="24"/>
              </w:rPr>
            </w:pPr>
            <w:r w:rsidRPr="00CC769E">
              <w:rPr>
                <w:sz w:val="24"/>
              </w:rPr>
              <w:t xml:space="preserve">Производить оплату страховой премии в соответствии с п. 4.2. Договора. </w:t>
            </w:r>
          </w:p>
          <w:p w:rsidR="009B278B" w:rsidRPr="00CC769E" w:rsidRDefault="009B278B" w:rsidP="008D271F">
            <w:pPr>
              <w:pStyle w:val="-0"/>
              <w:numPr>
                <w:ilvl w:val="2"/>
                <w:numId w:val="10"/>
              </w:numPr>
              <w:tabs>
                <w:tab w:val="left" w:pos="709"/>
                <w:tab w:val="left" w:pos="1276"/>
              </w:tabs>
              <w:ind w:left="0" w:firstLine="567"/>
              <w:rPr>
                <w:sz w:val="24"/>
              </w:rPr>
            </w:pPr>
            <w:r w:rsidRPr="00CC769E">
              <w:rPr>
                <w:sz w:val="24"/>
              </w:rPr>
              <w:t xml:space="preserve">При изменении списочного состава Застрахованных представлять Страховщику списки по форме, указанной в приложении </w:t>
            </w:r>
            <w:r w:rsidR="00F97CE2" w:rsidRPr="00CC769E">
              <w:rPr>
                <w:sz w:val="24"/>
                <w:lang w:val="ru-RU"/>
              </w:rPr>
              <w:t xml:space="preserve">№ </w:t>
            </w:r>
            <w:r w:rsidR="00E11CE0" w:rsidRPr="00CC769E">
              <w:rPr>
                <w:sz w:val="24"/>
                <w:lang w:val="ru-RU"/>
              </w:rPr>
              <w:t xml:space="preserve">5 </w:t>
            </w:r>
            <w:r w:rsidRPr="00CC769E">
              <w:rPr>
                <w:sz w:val="24"/>
              </w:rPr>
              <w:t xml:space="preserve">к Договору. </w:t>
            </w:r>
          </w:p>
          <w:p w:rsidR="009B278B" w:rsidRPr="00CC769E" w:rsidRDefault="009B278B" w:rsidP="008D271F">
            <w:pPr>
              <w:pStyle w:val="-0"/>
              <w:numPr>
                <w:ilvl w:val="1"/>
                <w:numId w:val="10"/>
              </w:numPr>
              <w:tabs>
                <w:tab w:val="left" w:pos="709"/>
                <w:tab w:val="left" w:pos="1276"/>
              </w:tabs>
              <w:ind w:left="0" w:firstLine="567"/>
              <w:rPr>
                <w:sz w:val="24"/>
              </w:rPr>
            </w:pPr>
            <w:r w:rsidRPr="00CC769E">
              <w:rPr>
                <w:sz w:val="24"/>
              </w:rPr>
              <w:t>Застрахованный обязан:</w:t>
            </w:r>
          </w:p>
          <w:p w:rsidR="009B278B" w:rsidRPr="00CC769E" w:rsidRDefault="009B278B" w:rsidP="008D271F">
            <w:pPr>
              <w:pStyle w:val="-0"/>
              <w:numPr>
                <w:ilvl w:val="2"/>
                <w:numId w:val="10"/>
              </w:numPr>
              <w:tabs>
                <w:tab w:val="left" w:pos="1276"/>
              </w:tabs>
              <w:ind w:left="0" w:firstLine="567"/>
              <w:rPr>
                <w:sz w:val="24"/>
              </w:rPr>
            </w:pPr>
            <w:r w:rsidRPr="00CC769E">
              <w:rPr>
                <w:sz w:val="24"/>
              </w:rPr>
              <w:lastRenderedPageBreak/>
              <w:t>При наступлении  страхового случая, любым доступным способом, позволяющим объективно зафиксировать факт сообщения, известить об этом Страховщика.</w:t>
            </w:r>
          </w:p>
          <w:p w:rsidR="009B278B" w:rsidRPr="00CC769E" w:rsidRDefault="009B278B" w:rsidP="008D271F">
            <w:pPr>
              <w:pStyle w:val="-0"/>
              <w:numPr>
                <w:ilvl w:val="2"/>
                <w:numId w:val="10"/>
              </w:numPr>
              <w:tabs>
                <w:tab w:val="left" w:pos="1276"/>
              </w:tabs>
              <w:ind w:left="0" w:firstLine="567"/>
              <w:rPr>
                <w:sz w:val="24"/>
              </w:rPr>
            </w:pPr>
            <w:r w:rsidRPr="00CC769E">
              <w:rPr>
                <w:sz w:val="24"/>
              </w:rPr>
              <w:t>Для перечисления страховой выплаты предоставить Страховщику все необходимые документы (в соответствии с требовани</w:t>
            </w:r>
            <w:r w:rsidR="00E11CE0" w:rsidRPr="00CC769E">
              <w:rPr>
                <w:sz w:val="24"/>
                <w:lang w:val="ru-RU"/>
              </w:rPr>
              <w:t>я</w:t>
            </w:r>
            <w:r w:rsidRPr="00CC769E">
              <w:rPr>
                <w:sz w:val="24"/>
              </w:rPr>
              <w:t>м</w:t>
            </w:r>
            <w:r w:rsidR="00E11CE0" w:rsidRPr="00CC769E">
              <w:rPr>
                <w:sz w:val="24"/>
                <w:lang w:val="ru-RU"/>
              </w:rPr>
              <w:t>и</w:t>
            </w:r>
            <w:r w:rsidRPr="00CC769E">
              <w:rPr>
                <w:sz w:val="24"/>
              </w:rPr>
              <w:t xml:space="preserve"> раздела 8 Договора).</w:t>
            </w:r>
          </w:p>
          <w:p w:rsidR="009B278B" w:rsidRPr="00CC769E" w:rsidRDefault="009B278B" w:rsidP="008D271F">
            <w:pPr>
              <w:pStyle w:val="-0"/>
              <w:numPr>
                <w:ilvl w:val="1"/>
                <w:numId w:val="10"/>
              </w:numPr>
              <w:tabs>
                <w:tab w:val="left" w:pos="709"/>
                <w:tab w:val="left" w:pos="1276"/>
              </w:tabs>
              <w:ind w:left="0" w:firstLine="567"/>
              <w:rPr>
                <w:sz w:val="24"/>
              </w:rPr>
            </w:pPr>
            <w:r w:rsidRPr="00CC769E">
              <w:rPr>
                <w:sz w:val="24"/>
              </w:rPr>
              <w:t xml:space="preserve">Страховщик обязан: </w:t>
            </w:r>
          </w:p>
          <w:p w:rsidR="009B278B" w:rsidRPr="00CC769E" w:rsidRDefault="009B278B" w:rsidP="008D271F">
            <w:pPr>
              <w:pStyle w:val="-0"/>
              <w:numPr>
                <w:ilvl w:val="2"/>
                <w:numId w:val="10"/>
              </w:numPr>
              <w:tabs>
                <w:tab w:val="left" w:pos="1276"/>
                <w:tab w:val="left" w:pos="1560"/>
              </w:tabs>
              <w:ind w:left="0" w:firstLine="567"/>
              <w:rPr>
                <w:sz w:val="24"/>
              </w:rPr>
            </w:pPr>
            <w:r w:rsidRPr="00CC769E">
              <w:rPr>
                <w:sz w:val="24"/>
              </w:rPr>
              <w:t>При наступлении страхового случая произвести страховую выплату в порядке, определенном в разделе 8 Договора.</w:t>
            </w:r>
          </w:p>
          <w:p w:rsidR="009B278B" w:rsidRPr="00CC769E" w:rsidRDefault="009B278B" w:rsidP="008D271F">
            <w:pPr>
              <w:pStyle w:val="-0"/>
              <w:numPr>
                <w:ilvl w:val="2"/>
                <w:numId w:val="10"/>
              </w:numPr>
              <w:tabs>
                <w:tab w:val="left" w:pos="1276"/>
                <w:tab w:val="left" w:pos="1560"/>
              </w:tabs>
              <w:ind w:left="0" w:firstLine="567"/>
              <w:rPr>
                <w:sz w:val="24"/>
              </w:rPr>
            </w:pPr>
            <w:r w:rsidRPr="00CC769E">
              <w:rPr>
                <w:sz w:val="24"/>
              </w:rPr>
              <w:t>Соблюдать конфиденциальность информации, касающейся Страхователя, Застрахованного и Выгодоприобретателя, к которой он был допущен при заключении Договора или в течение его действия.</w:t>
            </w:r>
          </w:p>
          <w:p w:rsidR="00E11CE0" w:rsidRPr="00CC769E" w:rsidRDefault="00E11CE0" w:rsidP="008D271F">
            <w:pPr>
              <w:pStyle w:val="-0"/>
              <w:numPr>
                <w:ilvl w:val="2"/>
                <w:numId w:val="10"/>
              </w:numPr>
              <w:ind w:left="0" w:firstLine="567"/>
              <w:rPr>
                <w:sz w:val="24"/>
              </w:rPr>
            </w:pPr>
            <w:r w:rsidRPr="00CC769E">
              <w:rPr>
                <w:sz w:val="24"/>
              </w:rPr>
              <w:t xml:space="preserve">В случае необоснованной задержки любого из сроков, указанных в п. </w:t>
            </w:r>
            <w:r w:rsidRPr="00CC769E">
              <w:rPr>
                <w:sz w:val="24"/>
                <w:lang w:val="ru-RU"/>
              </w:rPr>
              <w:t>8</w:t>
            </w:r>
            <w:r w:rsidRPr="00CC769E">
              <w:rPr>
                <w:sz w:val="24"/>
              </w:rPr>
              <w:t xml:space="preserve">.3. Договора, Страховщик обязан выплатить Страхователю штраф в размере </w:t>
            </w:r>
            <w:r w:rsidRPr="00CC769E">
              <w:rPr>
                <w:sz w:val="24"/>
                <w:lang w:val="ru-RU"/>
              </w:rPr>
              <w:t>0,5</w:t>
            </w:r>
            <w:r w:rsidRPr="00CC769E">
              <w:rPr>
                <w:sz w:val="24"/>
              </w:rPr>
              <w:t xml:space="preserve">% от общего размера страховой премии, указанного в п. </w:t>
            </w:r>
            <w:r w:rsidRPr="00CC769E">
              <w:rPr>
                <w:sz w:val="24"/>
                <w:lang w:val="ru-RU"/>
              </w:rPr>
              <w:t>4</w:t>
            </w:r>
            <w:r w:rsidRPr="00CC769E">
              <w:rPr>
                <w:sz w:val="24"/>
              </w:rPr>
              <w:t>.2. Договора, за каждый день просрочки.</w:t>
            </w:r>
            <w:r w:rsidR="003A6135" w:rsidRPr="00CC769E">
              <w:rPr>
                <w:sz w:val="24"/>
                <w:lang w:val="ru-RU"/>
              </w:rPr>
              <w:t xml:space="preserve"> Обязанность исполнения обязательств </w:t>
            </w:r>
            <w:r w:rsidR="00264CD2" w:rsidRPr="00CC769E">
              <w:rPr>
                <w:sz w:val="24"/>
                <w:lang w:val="ru-RU"/>
              </w:rPr>
              <w:t xml:space="preserve">по выплате штрафа </w:t>
            </w:r>
            <w:r w:rsidR="003A6135" w:rsidRPr="00CC769E">
              <w:rPr>
                <w:sz w:val="24"/>
                <w:lang w:val="ru-RU"/>
              </w:rPr>
              <w:t xml:space="preserve"> возникает у Страховщика после признания </w:t>
            </w:r>
            <w:r w:rsidR="00264CD2" w:rsidRPr="00CC769E">
              <w:rPr>
                <w:sz w:val="24"/>
                <w:lang w:val="ru-RU"/>
              </w:rPr>
              <w:t>выставленной Страхователем претензии и счета на оплату штрафа, либо после вступления в силу решения суда о присуждении неустойки или штрафных санкций. Срок ответа на претензию составляет 15 (Пятнадцать) календарных дней с момента ее получения.</w:t>
            </w:r>
          </w:p>
          <w:p w:rsidR="009B278B" w:rsidRPr="00CC769E" w:rsidRDefault="009B278B" w:rsidP="008D271F">
            <w:pPr>
              <w:pStyle w:val="-0"/>
              <w:numPr>
                <w:ilvl w:val="2"/>
                <w:numId w:val="10"/>
              </w:numPr>
              <w:ind w:left="0" w:firstLine="567"/>
              <w:rPr>
                <w:sz w:val="24"/>
              </w:rPr>
            </w:pPr>
            <w:r w:rsidRPr="00CC769E">
              <w:rPr>
                <w:sz w:val="24"/>
              </w:rPr>
              <w:t>По запросу Страхователя предоставлять статистическую и отчетную информацию о произведенных страховых выплатах Застрахованным по Договору.</w:t>
            </w:r>
          </w:p>
          <w:p w:rsidR="008D271F" w:rsidRPr="00CC769E" w:rsidRDefault="008D271F" w:rsidP="008D271F">
            <w:pPr>
              <w:pStyle w:val="-0"/>
              <w:numPr>
                <w:ilvl w:val="2"/>
                <w:numId w:val="10"/>
              </w:numPr>
              <w:ind w:left="0" w:firstLine="567"/>
              <w:rPr>
                <w:sz w:val="24"/>
              </w:rPr>
            </w:pPr>
            <w:r w:rsidRPr="00CC769E">
              <w:rPr>
                <w:sz w:val="24"/>
              </w:rPr>
              <w:t>В течение 5 (Пяти) календарных дней с момента подписания Сторонами Договора, Страховщик обязан предоставить в адрес Страхователя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w:t>
            </w:r>
            <w:r w:rsidR="005A3510" w:rsidRPr="00CC769E">
              <w:rPr>
                <w:sz w:val="24"/>
                <w:lang w:val="ru-RU"/>
              </w:rPr>
              <w:t xml:space="preserve"> № </w:t>
            </w:r>
            <w:r w:rsidRPr="00CC769E">
              <w:rPr>
                <w:sz w:val="24"/>
              </w:rPr>
              <w:t xml:space="preserve"> </w:t>
            </w:r>
            <w:r w:rsidRPr="00CC769E">
              <w:rPr>
                <w:sz w:val="24"/>
                <w:lang w:val="ru-RU"/>
              </w:rPr>
              <w:t>6</w:t>
            </w:r>
            <w:r w:rsidRPr="00CC769E">
              <w:rPr>
                <w:sz w:val="24"/>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8D271F" w:rsidRPr="00CC769E" w:rsidRDefault="008D271F" w:rsidP="008D271F">
            <w:pPr>
              <w:pStyle w:val="-0"/>
              <w:numPr>
                <w:ilvl w:val="0"/>
                <w:numId w:val="0"/>
              </w:numPr>
              <w:ind w:firstLine="567"/>
              <w:rPr>
                <w:sz w:val="24"/>
              </w:rPr>
            </w:pPr>
            <w:r w:rsidRPr="00CC769E">
              <w:rPr>
                <w:sz w:val="24"/>
              </w:rPr>
              <w:t>В случае, если в течение срока действия Договора, информация о полной цепочке собственников (юридических, физических лиц, включая конечных бенефициаров) Страховщика, предоставленная им ранее в соответствии с Приложением</w:t>
            </w:r>
            <w:r w:rsidR="005A3510" w:rsidRPr="00CC769E">
              <w:rPr>
                <w:sz w:val="24"/>
                <w:lang w:val="ru-RU"/>
              </w:rPr>
              <w:t xml:space="preserve"> №</w:t>
            </w:r>
            <w:r w:rsidRPr="00CC769E">
              <w:rPr>
                <w:sz w:val="24"/>
              </w:rPr>
              <w:t xml:space="preserve"> </w:t>
            </w:r>
            <w:r w:rsidRPr="00CC769E">
              <w:rPr>
                <w:sz w:val="24"/>
                <w:lang w:val="ru-RU"/>
              </w:rPr>
              <w:t>6</w:t>
            </w:r>
            <w:r w:rsidRPr="00CC769E">
              <w:rPr>
                <w:sz w:val="24"/>
              </w:rPr>
              <w:t xml:space="preserve"> к Договору, изменится по каким-либо причинам, Страховщик обязуется в течение 5 (</w:t>
            </w:r>
            <w:r w:rsidRPr="00CC769E">
              <w:rPr>
                <w:sz w:val="24"/>
                <w:lang w:val="ru-RU"/>
              </w:rPr>
              <w:t>П</w:t>
            </w:r>
            <w:r w:rsidRPr="00CC769E">
              <w:rPr>
                <w:sz w:val="24"/>
              </w:rPr>
              <w:t xml:space="preserve">яти) календарных дней с момента возникновения соответствующих изменений, письменно уведомить об этих изменениях Страхователя в формате Приложения </w:t>
            </w:r>
            <w:r w:rsidR="005A3510" w:rsidRPr="00CC769E">
              <w:rPr>
                <w:sz w:val="24"/>
                <w:lang w:val="ru-RU"/>
              </w:rPr>
              <w:t xml:space="preserve">№ </w:t>
            </w:r>
            <w:r w:rsidRPr="00CC769E">
              <w:rPr>
                <w:sz w:val="24"/>
                <w:lang w:val="ru-RU"/>
              </w:rPr>
              <w:t>6</w:t>
            </w:r>
            <w:r w:rsidRPr="00CC769E">
              <w:rPr>
                <w:sz w:val="24"/>
              </w:rPr>
              <w:t xml:space="preserve"> к Договору.</w:t>
            </w:r>
          </w:p>
          <w:p w:rsidR="008D271F" w:rsidRPr="00CC769E" w:rsidRDefault="008D271F" w:rsidP="008D271F">
            <w:pPr>
              <w:pStyle w:val="-0"/>
              <w:numPr>
                <w:ilvl w:val="0"/>
                <w:numId w:val="0"/>
              </w:numPr>
              <w:ind w:firstLine="567"/>
              <w:rPr>
                <w:sz w:val="24"/>
              </w:rPr>
            </w:pPr>
            <w:r w:rsidRPr="00CC769E">
              <w:rPr>
                <w:sz w:val="24"/>
              </w:rPr>
              <w:t>При предоставлении Страховщиком</w:t>
            </w:r>
            <w:r w:rsidRPr="00CC769E">
              <w:rPr>
                <w:i/>
                <w:sz w:val="24"/>
              </w:rPr>
              <w:t xml:space="preserve"> </w:t>
            </w:r>
            <w:r w:rsidRPr="00CC769E">
              <w:rPr>
                <w:sz w:val="24"/>
              </w:rPr>
              <w:t>вышеуказанной  информации в отношении своих собственников/бенефициаров, являющихся физическими лицами, Страховщик</w:t>
            </w:r>
            <w:r w:rsidRPr="00CC769E">
              <w:rPr>
                <w:i/>
                <w:sz w:val="24"/>
              </w:rPr>
              <w:t xml:space="preserve"> </w:t>
            </w:r>
            <w:r w:rsidRPr="00CC769E">
              <w:rPr>
                <w:sz w:val="24"/>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Страхователя</w:t>
            </w:r>
            <w:r w:rsidRPr="00CC769E">
              <w:rPr>
                <w:i/>
                <w:sz w:val="24"/>
              </w:rPr>
              <w:t>,</w:t>
            </w:r>
            <w:r w:rsidRPr="00CC769E">
              <w:rPr>
                <w:sz w:val="24"/>
              </w:rPr>
              <w:t xml:space="preserve"> по форме установленной Приложением</w:t>
            </w:r>
            <w:r w:rsidR="00B874DF" w:rsidRPr="00CC769E">
              <w:rPr>
                <w:sz w:val="24"/>
                <w:lang w:val="ru-RU"/>
              </w:rPr>
              <w:t xml:space="preserve"> №</w:t>
            </w:r>
            <w:r w:rsidRPr="00CC769E">
              <w:rPr>
                <w:sz w:val="24"/>
              </w:rPr>
              <w:t xml:space="preserve"> </w:t>
            </w:r>
            <w:r w:rsidRPr="00CC769E">
              <w:rPr>
                <w:sz w:val="24"/>
                <w:lang w:val="ru-RU"/>
              </w:rPr>
              <w:t>7</w:t>
            </w:r>
            <w:r w:rsidRPr="00CC769E">
              <w:rPr>
                <w:sz w:val="24"/>
              </w:rPr>
              <w:t xml:space="preserve"> к Договору.</w:t>
            </w:r>
          </w:p>
          <w:p w:rsidR="008D271F" w:rsidRPr="00CC769E" w:rsidRDefault="008D271F" w:rsidP="008D271F">
            <w:pPr>
              <w:spacing w:line="240" w:lineRule="auto"/>
              <w:rPr>
                <w:sz w:val="24"/>
              </w:rPr>
            </w:pPr>
            <w:r w:rsidRPr="00CC769E">
              <w:rPr>
                <w:sz w:val="24"/>
              </w:rPr>
              <w:t>Страхователь вправе отказаться от исполнения  Договора в одностороннем несудебном порядке, также в следующих случаях:</w:t>
            </w:r>
          </w:p>
          <w:p w:rsidR="008D271F" w:rsidRPr="00CC769E" w:rsidRDefault="008D271F" w:rsidP="008D271F">
            <w:pPr>
              <w:spacing w:line="240" w:lineRule="auto"/>
              <w:rPr>
                <w:sz w:val="24"/>
              </w:rPr>
            </w:pPr>
            <w:r w:rsidRPr="00CC769E">
              <w:rPr>
                <w:sz w:val="24"/>
              </w:rPr>
              <w:t>- не предоставления Страховщиком информации о цепочке своих собственников (юридических, физических лиц, включая конечных бенефициаров), в сроки установленные Договором,</w:t>
            </w:r>
          </w:p>
          <w:p w:rsidR="008D271F" w:rsidRPr="00CC769E" w:rsidRDefault="008D271F" w:rsidP="008D271F">
            <w:pPr>
              <w:spacing w:line="240" w:lineRule="auto"/>
              <w:rPr>
                <w:sz w:val="24"/>
              </w:rPr>
            </w:pPr>
            <w:r w:rsidRPr="00CC769E">
              <w:rPr>
                <w:sz w:val="24"/>
              </w:rPr>
              <w:t xml:space="preserve">- предоставления Страховщиком указанной информации с нарушением установленных сроков, </w:t>
            </w:r>
          </w:p>
          <w:p w:rsidR="008D271F" w:rsidRPr="00CC769E" w:rsidRDefault="008D271F" w:rsidP="008D271F">
            <w:pPr>
              <w:spacing w:line="240" w:lineRule="auto"/>
              <w:rPr>
                <w:sz w:val="24"/>
              </w:rPr>
            </w:pPr>
            <w:r w:rsidRPr="00CC769E">
              <w:rPr>
                <w:sz w:val="24"/>
              </w:rPr>
              <w:t xml:space="preserve">- предоставления Страховщиком указанной информации не в полном объеме и/или в формате не соответствующем установленному в приложении </w:t>
            </w:r>
            <w:r w:rsidR="00443016" w:rsidRPr="00CC769E">
              <w:rPr>
                <w:sz w:val="24"/>
              </w:rPr>
              <w:t xml:space="preserve">№ </w:t>
            </w:r>
            <w:r w:rsidRPr="00CC769E">
              <w:rPr>
                <w:sz w:val="24"/>
              </w:rPr>
              <w:t xml:space="preserve">6 к Договору, </w:t>
            </w:r>
          </w:p>
          <w:p w:rsidR="008D271F" w:rsidRPr="00CC769E" w:rsidRDefault="008D271F" w:rsidP="008D271F">
            <w:pPr>
              <w:spacing w:line="240" w:lineRule="auto"/>
              <w:rPr>
                <w:sz w:val="24"/>
              </w:rPr>
            </w:pPr>
            <w:r w:rsidRPr="00CC769E">
              <w:rPr>
                <w:sz w:val="24"/>
              </w:rPr>
              <w:t xml:space="preserve"> - предоставления Страховщиком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B81919" w:rsidRPr="00CC769E">
              <w:rPr>
                <w:sz w:val="24"/>
              </w:rPr>
              <w:t xml:space="preserve">№ </w:t>
            </w:r>
            <w:r w:rsidRPr="00CC769E">
              <w:rPr>
                <w:sz w:val="24"/>
              </w:rPr>
              <w:t xml:space="preserve">7 к Договору), </w:t>
            </w:r>
          </w:p>
          <w:p w:rsidR="008D271F" w:rsidRPr="00CC769E" w:rsidRDefault="008D271F" w:rsidP="008D271F">
            <w:pPr>
              <w:spacing w:line="240" w:lineRule="auto"/>
              <w:rPr>
                <w:sz w:val="24"/>
              </w:rPr>
            </w:pPr>
            <w:r w:rsidRPr="00CC769E">
              <w:rPr>
                <w:sz w:val="24"/>
              </w:rPr>
              <w:t xml:space="preserve">- нарушения сроков и формата предоставления указанной информации при </w:t>
            </w:r>
            <w:r w:rsidRPr="00CC769E">
              <w:rPr>
                <w:sz w:val="24"/>
              </w:rPr>
              <w:lastRenderedPageBreak/>
              <w:t>последующем изменении цепочки собственников (юридических, физических лиц, включая конечных бенефициаров) Страховщика в течение срока действия Договора,</w:t>
            </w:r>
          </w:p>
          <w:p w:rsidR="008D271F" w:rsidRPr="00CC769E" w:rsidRDefault="008D271F" w:rsidP="008D271F">
            <w:pPr>
              <w:spacing w:line="240" w:lineRule="auto"/>
              <w:rPr>
                <w:sz w:val="24"/>
              </w:rPr>
            </w:pPr>
            <w:r w:rsidRPr="00CC769E">
              <w:rPr>
                <w:sz w:val="24"/>
              </w:rPr>
              <w:t xml:space="preserve">- предоставления Страховщиком недостоверной информации в отношении полной цепочки своих собственников (юридических и физических лиц, включая конечных бенефициаров). </w:t>
            </w:r>
          </w:p>
          <w:p w:rsidR="008D271F" w:rsidRPr="00CC769E" w:rsidRDefault="008D271F" w:rsidP="008D271F">
            <w:pPr>
              <w:autoSpaceDE w:val="0"/>
              <w:autoSpaceDN w:val="0"/>
              <w:adjustRightInd w:val="0"/>
              <w:spacing w:line="240" w:lineRule="auto"/>
              <w:rPr>
                <w:sz w:val="24"/>
              </w:rPr>
            </w:pPr>
            <w:r w:rsidRPr="00CC769E">
              <w:rPr>
                <w:sz w:val="24"/>
              </w:rPr>
              <w:t>При наличии указанных нарушений со стороны Страховщика, Страхователь</w:t>
            </w:r>
            <w:r w:rsidRPr="00CC769E">
              <w:rPr>
                <w:i/>
                <w:sz w:val="24"/>
              </w:rPr>
              <w:t xml:space="preserve"> </w:t>
            </w:r>
            <w:r w:rsidRPr="00CC769E">
              <w:rPr>
                <w:sz w:val="24"/>
              </w:rPr>
              <w:t>вправе</w:t>
            </w:r>
            <w:r w:rsidRPr="00CC769E">
              <w:rPr>
                <w:i/>
                <w:sz w:val="24"/>
              </w:rPr>
              <w:t xml:space="preserve"> </w:t>
            </w:r>
            <w:r w:rsidRPr="00CC769E">
              <w:rPr>
                <w:sz w:val="24"/>
              </w:rPr>
              <w:t>письменно уведомить Страховщика об отказе от исполнения Договора в одностороннем несудебном порядке. Договор считается расторгнутым по истечении 5 (Пяти) календарных дней с момента получения Страховщиком письменного уведомления Страхователя</w:t>
            </w:r>
            <w:r w:rsidRPr="00CC769E">
              <w:rPr>
                <w:i/>
                <w:sz w:val="24"/>
              </w:rPr>
              <w:t xml:space="preserve"> </w:t>
            </w:r>
            <w:r w:rsidRPr="00CC769E">
              <w:rPr>
                <w:sz w:val="24"/>
              </w:rPr>
              <w:t>об отказе от исполнения Договора в одностороннем несудебном порядке.</w:t>
            </w:r>
          </w:p>
          <w:p w:rsidR="009B278B" w:rsidRPr="00CC769E" w:rsidRDefault="009B278B" w:rsidP="008D271F">
            <w:pPr>
              <w:pStyle w:val="-"/>
              <w:numPr>
                <w:ilvl w:val="0"/>
                <w:numId w:val="11"/>
              </w:numPr>
              <w:tabs>
                <w:tab w:val="clear" w:pos="540"/>
                <w:tab w:val="left" w:pos="180"/>
                <w:tab w:val="left" w:pos="900"/>
              </w:tabs>
              <w:spacing w:after="0"/>
              <w:ind w:left="0" w:firstLine="0"/>
              <w:rPr>
                <w:sz w:val="24"/>
              </w:rPr>
            </w:pPr>
            <w:r w:rsidRPr="00CC769E">
              <w:rPr>
                <w:sz w:val="24"/>
              </w:rPr>
              <w:t xml:space="preserve"> ПОРЯДОК ДЕЙСТВИЙ СТОРОН ПРИ НАСТУПЛЕНИИ СТРАХОВОГО СЛУЧАЯ. Обязанности сторон при наступлении страхового случая</w:t>
            </w:r>
          </w:p>
          <w:p w:rsidR="009B278B" w:rsidRPr="00CC769E" w:rsidRDefault="009B278B" w:rsidP="008D271F">
            <w:pPr>
              <w:pStyle w:val="-0"/>
              <w:numPr>
                <w:ilvl w:val="1"/>
                <w:numId w:val="11"/>
              </w:numPr>
              <w:tabs>
                <w:tab w:val="left" w:pos="0"/>
                <w:tab w:val="left" w:pos="709"/>
                <w:tab w:val="left" w:pos="851"/>
                <w:tab w:val="left" w:pos="993"/>
              </w:tabs>
              <w:ind w:left="0" w:firstLine="567"/>
              <w:rPr>
                <w:sz w:val="24"/>
              </w:rPr>
            </w:pPr>
            <w:r w:rsidRPr="00CC769E">
              <w:rPr>
                <w:sz w:val="24"/>
              </w:rPr>
              <w:t>При наступлении страхового случая Застрахованный (Выгодоприобретатель или Страхователь) должен известить об этом Страховщика в течение 30 суток, начиная со дня, когда ему стало известно о наступлении страхового случая, любым доступным ему способом, позволяющим объективно зафиксировать факт сообщения.</w:t>
            </w:r>
          </w:p>
          <w:p w:rsidR="009B278B" w:rsidRPr="00CC769E" w:rsidRDefault="009B278B" w:rsidP="008D271F">
            <w:pPr>
              <w:pStyle w:val="-0"/>
              <w:numPr>
                <w:ilvl w:val="1"/>
                <w:numId w:val="11"/>
              </w:numPr>
              <w:tabs>
                <w:tab w:val="left" w:pos="709"/>
                <w:tab w:val="left" w:pos="993"/>
              </w:tabs>
              <w:ind w:left="0" w:firstLine="567"/>
              <w:rPr>
                <w:sz w:val="24"/>
              </w:rPr>
            </w:pPr>
            <w:r w:rsidRPr="00CC769E">
              <w:rPr>
                <w:color w:val="000000"/>
                <w:sz w:val="24"/>
              </w:rPr>
              <w:t xml:space="preserve">Для получения страховой выплаты </w:t>
            </w:r>
            <w:r w:rsidRPr="00CC769E">
              <w:rPr>
                <w:sz w:val="24"/>
              </w:rPr>
              <w:t>Застрахованный (Выгодоприобретатель или Страхователь)</w:t>
            </w:r>
            <w:r w:rsidRPr="00CC769E">
              <w:rPr>
                <w:color w:val="000000"/>
                <w:sz w:val="24"/>
              </w:rPr>
              <w:t xml:space="preserve"> должен направить Страховщику письменное заявление и документы, указанные в п. 8.7.</w:t>
            </w:r>
          </w:p>
          <w:p w:rsidR="009B278B" w:rsidRPr="00CC769E" w:rsidRDefault="009B278B" w:rsidP="008D271F">
            <w:pPr>
              <w:pStyle w:val="-0"/>
              <w:numPr>
                <w:ilvl w:val="1"/>
                <w:numId w:val="11"/>
              </w:numPr>
              <w:tabs>
                <w:tab w:val="left" w:pos="709"/>
                <w:tab w:val="left" w:pos="993"/>
                <w:tab w:val="left" w:pos="1276"/>
              </w:tabs>
              <w:ind w:left="0" w:firstLine="567"/>
              <w:rPr>
                <w:sz w:val="24"/>
              </w:rPr>
            </w:pPr>
            <w:r w:rsidRPr="00CC769E">
              <w:rPr>
                <w:color w:val="000000"/>
                <w:sz w:val="24"/>
              </w:rPr>
              <w:t xml:space="preserve">После получения </w:t>
            </w:r>
            <w:r w:rsidRPr="00CC769E">
              <w:rPr>
                <w:bCs/>
                <w:sz w:val="24"/>
              </w:rPr>
              <w:t>полного пакета документов для урегулирования страхового случая,</w:t>
            </w:r>
            <w:r w:rsidRPr="00CC769E">
              <w:rPr>
                <w:sz w:val="24"/>
              </w:rPr>
              <w:t xml:space="preserve"> </w:t>
            </w:r>
            <w:r w:rsidRPr="00CC769E">
              <w:rPr>
                <w:color w:val="000000"/>
                <w:sz w:val="24"/>
              </w:rPr>
              <w:t xml:space="preserve">Страховщик обязан в течение _______ </w:t>
            </w:r>
            <w:r w:rsidRPr="00CC769E">
              <w:rPr>
                <w:sz w:val="24"/>
              </w:rPr>
              <w:t>[</w:t>
            </w:r>
            <w:r w:rsidRPr="00CC769E">
              <w:rPr>
                <w:rStyle w:val="a6"/>
                <w:sz w:val="24"/>
              </w:rPr>
              <w:t>Указывается в соответствии с конкурсным предложением победителя конкурса</w:t>
            </w:r>
            <w:r w:rsidRPr="00CC769E">
              <w:rPr>
                <w:sz w:val="24"/>
              </w:rPr>
              <w:t>] банковских</w:t>
            </w:r>
            <w:r w:rsidRPr="00CC769E">
              <w:rPr>
                <w:color w:val="000000"/>
                <w:sz w:val="24"/>
              </w:rPr>
              <w:t xml:space="preserve"> дней принять решение о признании или непризнании произошедшего события страховым случаем, оформить страховой Акт и, в случае признания произошедшего события страховым случаем, произвести страховую выплату в полном объеме в течение трех банковских дней. </w:t>
            </w:r>
          </w:p>
          <w:p w:rsidR="009B278B" w:rsidRPr="00CC769E" w:rsidRDefault="009B278B" w:rsidP="008D271F">
            <w:pPr>
              <w:tabs>
                <w:tab w:val="left" w:pos="1134"/>
                <w:tab w:val="left" w:pos="1276"/>
              </w:tabs>
              <w:spacing w:line="240" w:lineRule="auto"/>
              <w:ind w:firstLine="708"/>
              <w:rPr>
                <w:color w:val="000000"/>
                <w:sz w:val="24"/>
              </w:rPr>
            </w:pPr>
            <w:r w:rsidRPr="00CC769E">
              <w:rPr>
                <w:color w:val="000000"/>
                <w:sz w:val="24"/>
              </w:rPr>
              <w:t>Решение Страховщика об отказе в страховой выплате сообщается Застрахованному (Выгодоприобретателю, Страхователю) в письменной форме с обоснованием причин.</w:t>
            </w:r>
          </w:p>
          <w:p w:rsidR="009B278B" w:rsidRPr="00CC769E" w:rsidRDefault="009B278B" w:rsidP="008D271F">
            <w:pPr>
              <w:pStyle w:val="-0"/>
              <w:numPr>
                <w:ilvl w:val="1"/>
                <w:numId w:val="11"/>
              </w:numPr>
              <w:tabs>
                <w:tab w:val="left" w:pos="709"/>
                <w:tab w:val="left" w:pos="993"/>
                <w:tab w:val="left" w:pos="1134"/>
              </w:tabs>
              <w:ind w:left="0" w:firstLine="567"/>
              <w:rPr>
                <w:color w:val="000000"/>
                <w:sz w:val="24"/>
              </w:rPr>
            </w:pPr>
            <w:r w:rsidRPr="00CC769E">
              <w:rPr>
                <w:color w:val="000000"/>
                <w:sz w:val="24"/>
              </w:rPr>
              <w:t>Страховая выплата производится перечислением суммы на счет Застрахованного (Выгодоприобретателя или Страхователя) в учреждении банка либо наличными денежными средствами из кассы Страховщика, что отдельно оговаривается в заявлении о страховом случае. Форма заявле</w:t>
            </w:r>
            <w:r w:rsidR="00E11CE0" w:rsidRPr="00CC769E">
              <w:rPr>
                <w:color w:val="000000"/>
                <w:sz w:val="24"/>
              </w:rPr>
              <w:t xml:space="preserve">ния  представлена в приложении </w:t>
            </w:r>
            <w:r w:rsidR="003A6135" w:rsidRPr="00CC769E">
              <w:rPr>
                <w:color w:val="000000"/>
                <w:sz w:val="24"/>
                <w:lang w:val="ru-RU"/>
              </w:rPr>
              <w:t xml:space="preserve">№ </w:t>
            </w:r>
            <w:r w:rsidR="00E11CE0" w:rsidRPr="00CC769E">
              <w:rPr>
                <w:color w:val="000000"/>
                <w:sz w:val="24"/>
                <w:lang w:val="ru-RU"/>
              </w:rPr>
              <w:t>3</w:t>
            </w:r>
            <w:r w:rsidRPr="00CC769E">
              <w:rPr>
                <w:color w:val="000000"/>
                <w:sz w:val="24"/>
              </w:rPr>
              <w:t xml:space="preserve"> к Договору.</w:t>
            </w:r>
          </w:p>
          <w:p w:rsidR="009B278B" w:rsidRPr="00CC769E" w:rsidRDefault="009B278B" w:rsidP="008D271F">
            <w:pPr>
              <w:pStyle w:val="-0"/>
              <w:numPr>
                <w:ilvl w:val="1"/>
                <w:numId w:val="11"/>
              </w:numPr>
              <w:tabs>
                <w:tab w:val="left" w:pos="709"/>
                <w:tab w:val="left" w:pos="993"/>
                <w:tab w:val="left" w:pos="1134"/>
              </w:tabs>
              <w:ind w:left="0" w:firstLine="567"/>
              <w:rPr>
                <w:color w:val="000000"/>
                <w:sz w:val="24"/>
              </w:rPr>
            </w:pPr>
            <w:r w:rsidRPr="00CC769E">
              <w:rPr>
                <w:color w:val="000000"/>
                <w:sz w:val="24"/>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rsidR="009B278B" w:rsidRPr="00CC769E" w:rsidRDefault="009B278B" w:rsidP="008D271F">
            <w:pPr>
              <w:pStyle w:val="-0"/>
              <w:numPr>
                <w:ilvl w:val="1"/>
                <w:numId w:val="11"/>
              </w:numPr>
              <w:tabs>
                <w:tab w:val="left" w:pos="709"/>
                <w:tab w:val="left" w:pos="993"/>
                <w:tab w:val="left" w:pos="1134"/>
              </w:tabs>
              <w:ind w:left="0" w:firstLine="567"/>
              <w:rPr>
                <w:color w:val="000000"/>
                <w:sz w:val="24"/>
              </w:rPr>
            </w:pPr>
            <w:r w:rsidRPr="00CC769E">
              <w:rPr>
                <w:color w:val="000000"/>
                <w:sz w:val="24"/>
              </w:rPr>
              <w:t>Требования о страховой выплате могут быть предъявлены Страховщику в течение трех лет со дня наступления страхового случая при соблюдении условий, указанных в п. 8.1.</w:t>
            </w:r>
          </w:p>
          <w:p w:rsidR="009B278B" w:rsidRPr="00CC769E" w:rsidRDefault="009B278B" w:rsidP="008D271F">
            <w:pPr>
              <w:pStyle w:val="-0"/>
              <w:numPr>
                <w:ilvl w:val="1"/>
                <w:numId w:val="11"/>
              </w:numPr>
              <w:tabs>
                <w:tab w:val="left" w:pos="709"/>
                <w:tab w:val="left" w:pos="993"/>
                <w:tab w:val="left" w:pos="1134"/>
              </w:tabs>
              <w:ind w:left="0" w:firstLine="567"/>
              <w:rPr>
                <w:color w:val="000000"/>
                <w:sz w:val="24"/>
              </w:rPr>
            </w:pPr>
            <w:r w:rsidRPr="00CC769E">
              <w:rPr>
                <w:sz w:val="24"/>
              </w:rPr>
              <w:t>При наступлении страховых случаев Застрахованные лица (Выгодоприобретатели) передают Страховщику следующие документы:</w:t>
            </w:r>
          </w:p>
          <w:p w:rsidR="009B278B" w:rsidRPr="00CC769E" w:rsidRDefault="009B278B" w:rsidP="008D271F">
            <w:pPr>
              <w:pStyle w:val="-0"/>
              <w:numPr>
                <w:ilvl w:val="0"/>
                <w:numId w:val="0"/>
              </w:numPr>
              <w:tabs>
                <w:tab w:val="left" w:pos="709"/>
                <w:tab w:val="left" w:pos="993"/>
                <w:tab w:val="left" w:pos="1134"/>
              </w:tabs>
              <w:ind w:firstLine="567"/>
              <w:rPr>
                <w:color w:val="000000"/>
                <w:sz w:val="24"/>
              </w:rPr>
            </w:pPr>
            <w:r w:rsidRPr="00CC769E">
              <w:rPr>
                <w:sz w:val="24"/>
              </w:rPr>
              <w:t xml:space="preserve">- письменное заявление с указанием фамилии, имени и отчества Застрахованного (Выгодоприобретателя), номера Договора, даты и обстоятельств наступления страхового случая, желаемой формы получения страховой выплаты (наличными </w:t>
            </w:r>
            <w:r w:rsidRPr="00CC769E">
              <w:rPr>
                <w:color w:val="000000"/>
                <w:sz w:val="24"/>
              </w:rPr>
              <w:t>денежными средствами</w:t>
            </w:r>
            <w:r w:rsidRPr="00CC769E">
              <w:rPr>
                <w:sz w:val="24"/>
              </w:rPr>
              <w:t xml:space="preserve"> через кассу Страховщика, путем безналичных расчетов) с указанием всех необходимых реквизитов.</w:t>
            </w:r>
          </w:p>
          <w:p w:rsidR="009B278B" w:rsidRPr="00CC769E" w:rsidRDefault="009B278B" w:rsidP="008D271F">
            <w:pPr>
              <w:pStyle w:val="-0"/>
              <w:numPr>
                <w:ilvl w:val="2"/>
                <w:numId w:val="11"/>
              </w:numPr>
              <w:tabs>
                <w:tab w:val="left" w:pos="709"/>
                <w:tab w:val="left" w:pos="1276"/>
              </w:tabs>
              <w:ind w:left="0" w:firstLine="567"/>
              <w:rPr>
                <w:color w:val="000000"/>
                <w:sz w:val="24"/>
              </w:rPr>
            </w:pPr>
            <w:r w:rsidRPr="00CC769E">
              <w:rPr>
                <w:color w:val="000000"/>
                <w:sz w:val="24"/>
              </w:rPr>
              <w:t>Для решения вопроса о страховой выплате в случае временного расстройства здоровья в результате несчастного случая, Страховщику должны быть представлены оригиналы или нотариально заверенные копии следующих документов:</w:t>
            </w:r>
          </w:p>
          <w:p w:rsidR="009B278B" w:rsidRPr="00CC769E" w:rsidRDefault="009B278B" w:rsidP="008D271F">
            <w:pPr>
              <w:widowControl w:val="0"/>
              <w:tabs>
                <w:tab w:val="left" w:pos="770"/>
                <w:tab w:val="left" w:pos="851"/>
                <w:tab w:val="left" w:pos="1276"/>
              </w:tabs>
              <w:spacing w:line="240" w:lineRule="auto"/>
              <w:rPr>
                <w:sz w:val="24"/>
              </w:rPr>
            </w:pPr>
            <w:r w:rsidRPr="00CC769E">
              <w:rPr>
                <w:sz w:val="24"/>
              </w:rPr>
              <w:t>а) документы из медицинского учреждения (справка, выписной эпикриз и др.), подтверждающие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w:t>
            </w:r>
          </w:p>
          <w:p w:rsidR="009B278B" w:rsidRPr="00CC769E" w:rsidRDefault="009B278B" w:rsidP="008D271F">
            <w:pPr>
              <w:widowControl w:val="0"/>
              <w:tabs>
                <w:tab w:val="left" w:pos="770"/>
                <w:tab w:val="left" w:pos="851"/>
                <w:tab w:val="left" w:pos="1276"/>
              </w:tabs>
              <w:spacing w:line="240" w:lineRule="auto"/>
              <w:rPr>
                <w:sz w:val="24"/>
              </w:rPr>
            </w:pPr>
            <w:r w:rsidRPr="00CC769E">
              <w:rPr>
                <w:sz w:val="24"/>
              </w:rPr>
              <w:t>б) акт о несчастном случае на производстве по форме Н-1 (в случае получения производственной травмы);</w:t>
            </w:r>
          </w:p>
          <w:p w:rsidR="009B278B" w:rsidRPr="00CC769E" w:rsidRDefault="009B278B" w:rsidP="008D271F">
            <w:pPr>
              <w:widowControl w:val="0"/>
              <w:tabs>
                <w:tab w:val="left" w:pos="770"/>
                <w:tab w:val="left" w:pos="1276"/>
              </w:tabs>
              <w:spacing w:line="240" w:lineRule="auto"/>
              <w:rPr>
                <w:sz w:val="24"/>
              </w:rPr>
            </w:pPr>
            <w:r w:rsidRPr="00CC769E">
              <w:rPr>
                <w:sz w:val="24"/>
              </w:rPr>
              <w:lastRenderedPageBreak/>
              <w:t>в) выписка из медицинской карты амбулаторного и/или стационарного больного;</w:t>
            </w:r>
          </w:p>
          <w:p w:rsidR="009B278B" w:rsidRPr="00CC769E" w:rsidRDefault="009B278B" w:rsidP="008D271F">
            <w:pPr>
              <w:widowControl w:val="0"/>
              <w:tabs>
                <w:tab w:val="left" w:pos="770"/>
                <w:tab w:val="left" w:pos="1276"/>
              </w:tabs>
              <w:spacing w:line="240" w:lineRule="auto"/>
              <w:rPr>
                <w:sz w:val="24"/>
              </w:rPr>
            </w:pPr>
            <w:r w:rsidRPr="00CC769E">
              <w:rPr>
                <w:sz w:val="24"/>
              </w:rPr>
              <w:t>г) листок нетрудоспособности из лечебного учреждения, где проводилось лечение (только в случае отсутствия установленного диагноза в Таблице размеров страховых выплат в связи с несчастным случаем);</w:t>
            </w:r>
          </w:p>
          <w:p w:rsidR="009B278B" w:rsidRPr="00CC769E" w:rsidRDefault="009B278B" w:rsidP="008D271F">
            <w:pPr>
              <w:widowControl w:val="0"/>
              <w:tabs>
                <w:tab w:val="left" w:pos="770"/>
                <w:tab w:val="left" w:pos="1276"/>
              </w:tabs>
              <w:spacing w:line="240" w:lineRule="auto"/>
              <w:rPr>
                <w:sz w:val="24"/>
              </w:rPr>
            </w:pPr>
            <w:r w:rsidRPr="00CC769E">
              <w:rPr>
                <w:sz w:val="24"/>
              </w:rPr>
              <w:t>д) документ, удостоверяющий личность.</w:t>
            </w:r>
          </w:p>
          <w:p w:rsidR="009B278B" w:rsidRPr="00CC769E" w:rsidRDefault="009B278B" w:rsidP="008D271F">
            <w:pPr>
              <w:pStyle w:val="-0"/>
              <w:numPr>
                <w:ilvl w:val="2"/>
                <w:numId w:val="11"/>
              </w:numPr>
              <w:tabs>
                <w:tab w:val="left" w:pos="709"/>
                <w:tab w:val="left" w:pos="1276"/>
              </w:tabs>
              <w:ind w:left="0" w:firstLine="567"/>
              <w:rPr>
                <w:color w:val="000000"/>
                <w:sz w:val="24"/>
              </w:rPr>
            </w:pPr>
            <w:r w:rsidRPr="00CC769E">
              <w:rPr>
                <w:color w:val="000000"/>
                <w:sz w:val="24"/>
              </w:rPr>
              <w:t xml:space="preserve"> Для решения вопроса о страховой выплате в случае </w:t>
            </w:r>
            <w:r w:rsidRPr="00CC769E">
              <w:rPr>
                <w:sz w:val="24"/>
              </w:rPr>
              <w:t>постоянной утраты трудоспособности (инвалидности)</w:t>
            </w:r>
            <w:r w:rsidRPr="00CC769E">
              <w:rPr>
                <w:color w:val="000000"/>
                <w:sz w:val="24"/>
              </w:rPr>
              <w:t xml:space="preserve"> Страховщику должны быть представлены оригиналы или нотариально заверенные копии следующих документов:</w:t>
            </w:r>
          </w:p>
          <w:p w:rsidR="009B278B" w:rsidRPr="00CC769E" w:rsidRDefault="009B278B" w:rsidP="008D271F">
            <w:pPr>
              <w:widowControl w:val="0"/>
              <w:tabs>
                <w:tab w:val="left" w:pos="851"/>
              </w:tabs>
              <w:spacing w:line="240" w:lineRule="auto"/>
              <w:rPr>
                <w:sz w:val="24"/>
              </w:rPr>
            </w:pPr>
            <w:r w:rsidRPr="00CC769E">
              <w:rPr>
                <w:sz w:val="24"/>
              </w:rPr>
              <w:t>а) справка (заключение) соответствующего учреждения, определенного действующим законодательством,  об установлении группы инвалидности;</w:t>
            </w:r>
          </w:p>
          <w:p w:rsidR="009B278B" w:rsidRPr="00CC769E" w:rsidRDefault="009B278B" w:rsidP="008D271F">
            <w:pPr>
              <w:widowControl w:val="0"/>
              <w:tabs>
                <w:tab w:val="left" w:pos="770"/>
                <w:tab w:val="left" w:pos="851"/>
                <w:tab w:val="left" w:pos="1276"/>
              </w:tabs>
              <w:spacing w:line="240" w:lineRule="auto"/>
              <w:rPr>
                <w:sz w:val="24"/>
              </w:rPr>
            </w:pPr>
            <w:r w:rsidRPr="00CC769E">
              <w:rPr>
                <w:sz w:val="24"/>
              </w:rPr>
              <w:t>б) документы из медицинского учреждения (справка, выписной эпикриз и др.), подтверждающие установленный диагноз, по поводу которого установлена группа инвалидности;</w:t>
            </w:r>
          </w:p>
          <w:p w:rsidR="009B278B" w:rsidRPr="00CC769E" w:rsidRDefault="009B278B" w:rsidP="008D271F">
            <w:pPr>
              <w:widowControl w:val="0"/>
              <w:tabs>
                <w:tab w:val="left" w:pos="770"/>
                <w:tab w:val="left" w:pos="1276"/>
              </w:tabs>
              <w:spacing w:line="240" w:lineRule="auto"/>
              <w:rPr>
                <w:sz w:val="24"/>
              </w:rPr>
            </w:pPr>
            <w:r w:rsidRPr="00CC769E">
              <w:rPr>
                <w:sz w:val="24"/>
              </w:rPr>
              <w:t>в) выписка из медицинской карты амбулаторного и/или стационарного больного;</w:t>
            </w:r>
          </w:p>
          <w:p w:rsidR="009B278B" w:rsidRPr="00CC769E" w:rsidRDefault="009B278B" w:rsidP="008D271F">
            <w:pPr>
              <w:widowControl w:val="0"/>
              <w:tabs>
                <w:tab w:val="left" w:pos="770"/>
                <w:tab w:val="left" w:pos="851"/>
                <w:tab w:val="left" w:pos="1276"/>
              </w:tabs>
              <w:spacing w:line="240" w:lineRule="auto"/>
              <w:rPr>
                <w:sz w:val="24"/>
              </w:rPr>
            </w:pPr>
            <w:r w:rsidRPr="00CC769E">
              <w:rPr>
                <w:sz w:val="24"/>
              </w:rPr>
              <w:t>г) акт о несчастном случае на производстве по форме Н-1 (в случае получения производственной травмы);</w:t>
            </w:r>
          </w:p>
          <w:p w:rsidR="009B278B" w:rsidRPr="00CC769E" w:rsidRDefault="009B278B" w:rsidP="008D271F">
            <w:pPr>
              <w:widowControl w:val="0"/>
              <w:tabs>
                <w:tab w:val="left" w:pos="770"/>
                <w:tab w:val="left" w:pos="1276"/>
              </w:tabs>
              <w:spacing w:line="240" w:lineRule="auto"/>
              <w:rPr>
                <w:sz w:val="24"/>
              </w:rPr>
            </w:pPr>
            <w:r w:rsidRPr="00CC769E">
              <w:rPr>
                <w:sz w:val="24"/>
              </w:rPr>
              <w:t>д) документ, удостоверяющий личность.</w:t>
            </w:r>
          </w:p>
          <w:p w:rsidR="009B278B" w:rsidRPr="00CC769E" w:rsidRDefault="009B278B" w:rsidP="008D271F">
            <w:pPr>
              <w:pStyle w:val="-0"/>
              <w:numPr>
                <w:ilvl w:val="2"/>
                <w:numId w:val="11"/>
              </w:numPr>
              <w:tabs>
                <w:tab w:val="left" w:pos="709"/>
                <w:tab w:val="left" w:pos="1276"/>
              </w:tabs>
              <w:ind w:left="0" w:firstLine="567"/>
              <w:rPr>
                <w:color w:val="000000"/>
                <w:sz w:val="24"/>
              </w:rPr>
            </w:pPr>
            <w:r w:rsidRPr="00CC769E">
              <w:rPr>
                <w:color w:val="000000"/>
                <w:sz w:val="24"/>
              </w:rPr>
              <w:t xml:space="preserve">Для решения вопроса о страховой выплате в случае </w:t>
            </w:r>
            <w:r w:rsidRPr="00CC769E">
              <w:rPr>
                <w:sz w:val="24"/>
              </w:rPr>
              <w:t xml:space="preserve">утраты профессиональной трудоспособности в результате несчастного случая </w:t>
            </w:r>
            <w:r w:rsidRPr="00CC769E">
              <w:rPr>
                <w:color w:val="000000"/>
                <w:sz w:val="24"/>
              </w:rPr>
              <w:t>Страховщику должны быть представлены оригиналы или нотариально заверенные копии следующих документов:</w:t>
            </w:r>
          </w:p>
          <w:p w:rsidR="009B278B" w:rsidRPr="00CC769E" w:rsidRDefault="009B278B" w:rsidP="008D271F">
            <w:pPr>
              <w:widowControl w:val="0"/>
              <w:tabs>
                <w:tab w:val="left" w:pos="851"/>
              </w:tabs>
              <w:spacing w:line="240" w:lineRule="auto"/>
              <w:rPr>
                <w:sz w:val="24"/>
              </w:rPr>
            </w:pPr>
            <w:r w:rsidRPr="00CC769E">
              <w:rPr>
                <w:sz w:val="24"/>
              </w:rPr>
              <w:t>а) справка (заключение) 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9B278B" w:rsidRPr="00CC769E" w:rsidRDefault="009B278B" w:rsidP="008D271F">
            <w:pPr>
              <w:widowControl w:val="0"/>
              <w:tabs>
                <w:tab w:val="left" w:pos="851"/>
              </w:tabs>
              <w:spacing w:line="240" w:lineRule="auto"/>
              <w:rPr>
                <w:sz w:val="24"/>
              </w:rPr>
            </w:pPr>
            <w:r w:rsidRPr="00CC769E">
              <w:rPr>
                <w:sz w:val="24"/>
              </w:rPr>
              <w:t>б) документы из медицинского учреждения (справка, выписной эпикриз и др.), подтверждающие установленный диагноз, по поводу которого установлена степень утраты профессиональной трудоспособности;</w:t>
            </w:r>
          </w:p>
          <w:p w:rsidR="009B278B" w:rsidRPr="00CC769E" w:rsidRDefault="009B278B" w:rsidP="008D271F">
            <w:pPr>
              <w:widowControl w:val="0"/>
              <w:tabs>
                <w:tab w:val="left" w:pos="851"/>
              </w:tabs>
              <w:spacing w:line="240" w:lineRule="auto"/>
              <w:rPr>
                <w:sz w:val="24"/>
              </w:rPr>
            </w:pPr>
            <w:r w:rsidRPr="00CC769E">
              <w:rPr>
                <w:sz w:val="24"/>
              </w:rPr>
              <w:t>в) выписка из медицинской карты амбулаторного и/или стационарного больного;</w:t>
            </w:r>
          </w:p>
          <w:p w:rsidR="009B278B" w:rsidRPr="00CC769E" w:rsidRDefault="009B278B" w:rsidP="008D271F">
            <w:pPr>
              <w:widowControl w:val="0"/>
              <w:tabs>
                <w:tab w:val="left" w:pos="851"/>
              </w:tabs>
              <w:spacing w:line="240" w:lineRule="auto"/>
              <w:rPr>
                <w:sz w:val="24"/>
              </w:rPr>
            </w:pPr>
            <w:r w:rsidRPr="00CC769E">
              <w:rPr>
                <w:sz w:val="24"/>
              </w:rPr>
              <w:t>г) акт о несчастном случае на производстве по форме Н-1 (в случае получения производственной травмы);</w:t>
            </w:r>
          </w:p>
          <w:p w:rsidR="009B278B" w:rsidRPr="00CC769E" w:rsidRDefault="009B278B" w:rsidP="008D271F">
            <w:pPr>
              <w:widowControl w:val="0"/>
              <w:tabs>
                <w:tab w:val="left" w:pos="851"/>
              </w:tabs>
              <w:spacing w:line="240" w:lineRule="auto"/>
              <w:rPr>
                <w:sz w:val="24"/>
              </w:rPr>
            </w:pPr>
            <w:r w:rsidRPr="00CC769E">
              <w:rPr>
                <w:sz w:val="24"/>
              </w:rPr>
              <w:t>д) документ, удостоверяющий личность.</w:t>
            </w:r>
          </w:p>
          <w:p w:rsidR="009B278B" w:rsidRPr="00CC769E" w:rsidRDefault="009B278B" w:rsidP="008D271F">
            <w:pPr>
              <w:pStyle w:val="-0"/>
              <w:numPr>
                <w:ilvl w:val="2"/>
                <w:numId w:val="11"/>
              </w:numPr>
              <w:tabs>
                <w:tab w:val="left" w:pos="709"/>
                <w:tab w:val="left" w:pos="1276"/>
              </w:tabs>
              <w:ind w:left="0" w:firstLine="567"/>
              <w:rPr>
                <w:color w:val="000000"/>
                <w:sz w:val="24"/>
              </w:rPr>
            </w:pPr>
            <w:r w:rsidRPr="00CC769E">
              <w:rPr>
                <w:color w:val="000000"/>
                <w:sz w:val="24"/>
              </w:rPr>
              <w:t>Для решения вопроса о страховой выплате в случае смерти Застрахованного Страховщику должны быть представлены оригиналы или нотариально заверенные копии следующих документов:</w:t>
            </w:r>
          </w:p>
          <w:p w:rsidR="009B278B" w:rsidRPr="00CC769E" w:rsidRDefault="009B278B" w:rsidP="008D271F">
            <w:pPr>
              <w:pStyle w:val="-4"/>
              <w:numPr>
                <w:ilvl w:val="3"/>
                <w:numId w:val="0"/>
              </w:numPr>
              <w:tabs>
                <w:tab w:val="left" w:pos="1276"/>
                <w:tab w:val="num" w:pos="1701"/>
              </w:tabs>
              <w:spacing w:after="0"/>
              <w:ind w:firstLine="567"/>
              <w:rPr>
                <w:sz w:val="24"/>
                <w:szCs w:val="24"/>
              </w:rPr>
            </w:pPr>
            <w:r w:rsidRPr="00CC769E">
              <w:rPr>
                <w:sz w:val="24"/>
                <w:szCs w:val="24"/>
              </w:rPr>
              <w:t>а) свидетельство о смерти  или решение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государство о смерти;</w:t>
            </w:r>
          </w:p>
          <w:p w:rsidR="009B278B" w:rsidRPr="00CC769E" w:rsidRDefault="009B278B" w:rsidP="008D271F">
            <w:pPr>
              <w:pStyle w:val="-4"/>
              <w:numPr>
                <w:ilvl w:val="3"/>
                <w:numId w:val="0"/>
              </w:numPr>
              <w:tabs>
                <w:tab w:val="left" w:pos="1276"/>
                <w:tab w:val="num" w:pos="1701"/>
              </w:tabs>
              <w:spacing w:after="0"/>
              <w:ind w:firstLine="567"/>
              <w:rPr>
                <w:sz w:val="24"/>
                <w:szCs w:val="24"/>
              </w:rPr>
            </w:pPr>
            <w:r w:rsidRPr="00CC769E">
              <w:rPr>
                <w:sz w:val="24"/>
                <w:szCs w:val="24"/>
              </w:rPr>
              <w:t>б) документ, содержащий сведения о причине смерти Застрахованного (медицинское свидетельство о смерти, заключение судебно-медицинской экспертизы, справка о смерти и т.п.);</w:t>
            </w:r>
          </w:p>
          <w:p w:rsidR="009B278B" w:rsidRPr="00CC769E" w:rsidRDefault="009B278B" w:rsidP="008D271F">
            <w:pPr>
              <w:pStyle w:val="-4"/>
              <w:numPr>
                <w:ilvl w:val="3"/>
                <w:numId w:val="0"/>
              </w:numPr>
              <w:tabs>
                <w:tab w:val="left" w:pos="1276"/>
                <w:tab w:val="num" w:pos="1701"/>
              </w:tabs>
              <w:spacing w:after="0"/>
              <w:ind w:firstLine="567"/>
              <w:rPr>
                <w:sz w:val="24"/>
                <w:szCs w:val="24"/>
              </w:rPr>
            </w:pPr>
            <w:r w:rsidRPr="00CC769E">
              <w:rPr>
                <w:sz w:val="24"/>
                <w:szCs w:val="24"/>
              </w:rPr>
              <w:t>в) в случае наступления смерти  в результате несчастного случая – документ, выданный соответствующим уполномоченном органом, достоверно свидетельствующий о факте и обстоятельствах наступления несчастного случая (акт о несчастном случае на производстве по форме Н-1, акт расследования несчастного случая, постановление о возбуждении или об отказе в возбуждении уголовного дела и т.п.);</w:t>
            </w:r>
          </w:p>
          <w:p w:rsidR="009B278B" w:rsidRPr="00CC769E" w:rsidRDefault="009B278B" w:rsidP="008D271F">
            <w:pPr>
              <w:pStyle w:val="-4"/>
              <w:numPr>
                <w:ilvl w:val="3"/>
                <w:numId w:val="0"/>
              </w:numPr>
              <w:tabs>
                <w:tab w:val="left" w:pos="1276"/>
                <w:tab w:val="num" w:pos="1701"/>
              </w:tabs>
              <w:spacing w:after="0"/>
              <w:ind w:firstLine="567"/>
              <w:rPr>
                <w:sz w:val="24"/>
                <w:szCs w:val="24"/>
              </w:rPr>
            </w:pPr>
            <w:r w:rsidRPr="00CC769E">
              <w:rPr>
                <w:sz w:val="24"/>
                <w:szCs w:val="24"/>
              </w:rPr>
              <w:t xml:space="preserve">г) выписка из медицинской карты амбулаторного и/или стационарного больного (в случае наступления смерти от естественных причин); </w:t>
            </w:r>
          </w:p>
          <w:p w:rsidR="009B278B" w:rsidRPr="00CC769E" w:rsidRDefault="009B278B" w:rsidP="008D271F">
            <w:pPr>
              <w:pStyle w:val="-4"/>
              <w:numPr>
                <w:ilvl w:val="3"/>
                <w:numId w:val="0"/>
              </w:numPr>
              <w:tabs>
                <w:tab w:val="left" w:pos="1276"/>
                <w:tab w:val="num" w:pos="1701"/>
              </w:tabs>
              <w:spacing w:after="0"/>
              <w:ind w:firstLine="567"/>
              <w:rPr>
                <w:sz w:val="24"/>
                <w:szCs w:val="24"/>
              </w:rPr>
            </w:pPr>
            <w:r w:rsidRPr="00CC769E">
              <w:rPr>
                <w:sz w:val="24"/>
                <w:szCs w:val="24"/>
              </w:rPr>
              <w:t>д) документы из медицинского учреждения, подтверждающие дату установления диагноза, явившегося причиной смерти, впервые (в случае наступления смерти от естественных причин);</w:t>
            </w:r>
          </w:p>
          <w:p w:rsidR="009B278B" w:rsidRPr="00CC769E" w:rsidRDefault="009B278B" w:rsidP="008D271F">
            <w:pPr>
              <w:pStyle w:val="-4"/>
              <w:numPr>
                <w:ilvl w:val="3"/>
                <w:numId w:val="0"/>
              </w:numPr>
              <w:tabs>
                <w:tab w:val="left" w:pos="1276"/>
                <w:tab w:val="num" w:pos="1701"/>
              </w:tabs>
              <w:spacing w:after="0"/>
              <w:ind w:firstLine="567"/>
              <w:rPr>
                <w:sz w:val="24"/>
                <w:szCs w:val="24"/>
              </w:rPr>
            </w:pPr>
            <w:r w:rsidRPr="00CC769E">
              <w:rPr>
                <w:sz w:val="24"/>
                <w:szCs w:val="24"/>
              </w:rPr>
              <w:t>е) документ, удостоверяющий личность;</w:t>
            </w:r>
          </w:p>
          <w:p w:rsidR="009B278B" w:rsidRPr="00CC769E" w:rsidRDefault="009B278B" w:rsidP="008D271F">
            <w:pPr>
              <w:pStyle w:val="-4"/>
              <w:numPr>
                <w:ilvl w:val="3"/>
                <w:numId w:val="0"/>
              </w:numPr>
              <w:tabs>
                <w:tab w:val="left" w:pos="1276"/>
                <w:tab w:val="num" w:pos="1701"/>
              </w:tabs>
              <w:spacing w:after="0"/>
              <w:ind w:firstLine="567"/>
              <w:rPr>
                <w:sz w:val="24"/>
                <w:szCs w:val="24"/>
              </w:rPr>
            </w:pPr>
            <w:r w:rsidRPr="00CC769E">
              <w:rPr>
                <w:sz w:val="24"/>
                <w:szCs w:val="24"/>
              </w:rPr>
              <w:t xml:space="preserve">ж) свидетельство о вступлении в права наследования или распоряжение (завещание) </w:t>
            </w:r>
            <w:r w:rsidRPr="00CC769E">
              <w:rPr>
                <w:sz w:val="24"/>
                <w:szCs w:val="24"/>
              </w:rPr>
              <w:lastRenderedPageBreak/>
              <w:t>Застрахованного лица о том, кого он назначил своим наследником в случае своей смерти (если в полисе не указан Выгодоприобретатель).</w:t>
            </w:r>
          </w:p>
          <w:p w:rsidR="009B278B" w:rsidRPr="00CC769E" w:rsidRDefault="009B278B" w:rsidP="008D271F">
            <w:pPr>
              <w:pStyle w:val="-0"/>
              <w:numPr>
                <w:ilvl w:val="1"/>
                <w:numId w:val="11"/>
              </w:numPr>
              <w:tabs>
                <w:tab w:val="left" w:pos="709"/>
                <w:tab w:val="left" w:pos="1134"/>
                <w:tab w:val="left" w:pos="1276"/>
              </w:tabs>
              <w:ind w:left="0" w:firstLine="567"/>
              <w:rPr>
                <w:sz w:val="24"/>
              </w:rPr>
            </w:pPr>
            <w:r w:rsidRPr="00CC769E">
              <w:rPr>
                <w:sz w:val="24"/>
              </w:rPr>
              <w:t xml:space="preserve">Страховщик имеет право обратиться к Застрахованному (Выгодоприобретателю) за предоставлением дополнительных документов, но он должен  обосновать необходимость представления дополнительных документов сверх перечисленных в п. 8.7. </w:t>
            </w:r>
          </w:p>
          <w:p w:rsidR="009B278B" w:rsidRPr="00CC769E" w:rsidRDefault="009B278B" w:rsidP="008D271F">
            <w:pPr>
              <w:pStyle w:val="-1"/>
              <w:numPr>
                <w:ilvl w:val="0"/>
                <w:numId w:val="0"/>
              </w:numPr>
              <w:tabs>
                <w:tab w:val="clear" w:pos="1418"/>
                <w:tab w:val="left" w:pos="1276"/>
              </w:tabs>
              <w:ind w:firstLine="567"/>
              <w:rPr>
                <w:sz w:val="24"/>
              </w:rPr>
            </w:pPr>
            <w:r w:rsidRPr="00CC769E">
              <w:rPr>
                <w:sz w:val="24"/>
              </w:rPr>
              <w:t xml:space="preserve">Непредставление таких дополнительных документов не может служить причиной невыплаты страхового возмещения, если Страховщик не смог обосновать необходимость их предоставления. </w:t>
            </w:r>
          </w:p>
          <w:p w:rsidR="009B278B" w:rsidRPr="00CC769E" w:rsidRDefault="009B278B" w:rsidP="008D271F">
            <w:pPr>
              <w:pStyle w:val="-"/>
              <w:numPr>
                <w:ilvl w:val="0"/>
                <w:numId w:val="0"/>
              </w:numPr>
              <w:tabs>
                <w:tab w:val="clear" w:pos="540"/>
                <w:tab w:val="left" w:pos="1260"/>
              </w:tabs>
              <w:spacing w:after="0"/>
              <w:rPr>
                <w:sz w:val="24"/>
              </w:rPr>
            </w:pPr>
            <w:r w:rsidRPr="00CC769E">
              <w:rPr>
                <w:sz w:val="24"/>
              </w:rPr>
              <w:t>9. РАЗМЕР СтраховОй выплаты</w:t>
            </w:r>
          </w:p>
          <w:p w:rsidR="009B278B" w:rsidRPr="00CC769E" w:rsidRDefault="009B278B" w:rsidP="008D271F">
            <w:pPr>
              <w:pStyle w:val="-0"/>
              <w:numPr>
                <w:ilvl w:val="1"/>
                <w:numId w:val="17"/>
              </w:numPr>
              <w:tabs>
                <w:tab w:val="left" w:pos="709"/>
                <w:tab w:val="left" w:pos="1134"/>
                <w:tab w:val="left" w:pos="1260"/>
              </w:tabs>
              <w:ind w:left="0" w:firstLine="567"/>
              <w:rPr>
                <w:sz w:val="24"/>
              </w:rPr>
            </w:pPr>
            <w:r w:rsidRPr="00CC769E">
              <w:rPr>
                <w:sz w:val="24"/>
              </w:rPr>
              <w:t xml:space="preserve">В случае смерти Застрахованного страховая выплата  производится в размере 100 % страховой суммы, установленной для данного риска. </w:t>
            </w:r>
          </w:p>
          <w:p w:rsidR="009B278B" w:rsidRPr="00CC769E" w:rsidRDefault="009B278B" w:rsidP="008D271F">
            <w:pPr>
              <w:pStyle w:val="-0"/>
              <w:numPr>
                <w:ilvl w:val="1"/>
                <w:numId w:val="17"/>
              </w:numPr>
              <w:tabs>
                <w:tab w:val="left" w:pos="709"/>
                <w:tab w:val="left" w:pos="1134"/>
                <w:tab w:val="left" w:pos="1260"/>
              </w:tabs>
              <w:ind w:left="0" w:firstLine="567"/>
              <w:rPr>
                <w:sz w:val="24"/>
              </w:rPr>
            </w:pPr>
            <w:r w:rsidRPr="00CC769E">
              <w:rPr>
                <w:sz w:val="24"/>
              </w:rPr>
              <w:t xml:space="preserve">В случае постоянной утраты трудоспособности (инвалидности)  страховая выплата производится в размере: </w:t>
            </w:r>
          </w:p>
          <w:p w:rsidR="009B278B" w:rsidRPr="00CC769E" w:rsidRDefault="009B278B" w:rsidP="008D271F">
            <w:pPr>
              <w:pStyle w:val="-1"/>
              <w:numPr>
                <w:ilvl w:val="0"/>
                <w:numId w:val="0"/>
              </w:numPr>
              <w:tabs>
                <w:tab w:val="clear" w:pos="1418"/>
                <w:tab w:val="left" w:pos="1260"/>
              </w:tabs>
              <w:ind w:left="709" w:firstLine="567"/>
              <w:rPr>
                <w:sz w:val="24"/>
              </w:rPr>
            </w:pPr>
            <w:r w:rsidRPr="00CC769E">
              <w:rPr>
                <w:sz w:val="24"/>
              </w:rPr>
              <w:t>- при установлении I группы инвалидности – 100 % страховой суммы, установленной для данного риска;</w:t>
            </w:r>
          </w:p>
          <w:p w:rsidR="009B278B" w:rsidRPr="00CC769E" w:rsidRDefault="009B278B" w:rsidP="008D271F">
            <w:pPr>
              <w:pStyle w:val="-1"/>
              <w:numPr>
                <w:ilvl w:val="0"/>
                <w:numId w:val="0"/>
              </w:numPr>
              <w:tabs>
                <w:tab w:val="clear" w:pos="1418"/>
                <w:tab w:val="left" w:pos="1260"/>
              </w:tabs>
              <w:ind w:left="709" w:firstLine="567"/>
              <w:rPr>
                <w:sz w:val="24"/>
              </w:rPr>
            </w:pPr>
            <w:r w:rsidRPr="00CC769E">
              <w:rPr>
                <w:sz w:val="24"/>
              </w:rPr>
              <w:t xml:space="preserve">- при установлении </w:t>
            </w:r>
            <w:r w:rsidRPr="00CC769E">
              <w:rPr>
                <w:sz w:val="24"/>
                <w:lang w:val="en-US"/>
              </w:rPr>
              <w:t>I</w:t>
            </w:r>
            <w:r w:rsidRPr="00CC769E">
              <w:rPr>
                <w:sz w:val="24"/>
              </w:rPr>
              <w:t>I группы инвалидности –</w:t>
            </w:r>
            <w:r w:rsidR="006A709E" w:rsidRPr="00CC769E">
              <w:rPr>
                <w:sz w:val="24"/>
                <w:lang w:val="ru-RU"/>
              </w:rPr>
              <w:t xml:space="preserve"> </w:t>
            </w:r>
            <w:r w:rsidR="006A709E" w:rsidRPr="00CC769E">
              <w:rPr>
                <w:rStyle w:val="a6"/>
                <w:b w:val="0"/>
                <w:sz w:val="24"/>
              </w:rPr>
              <w:t>[</w:t>
            </w:r>
            <w:r w:rsidR="006A709E" w:rsidRPr="00CC769E">
              <w:rPr>
                <w:rStyle w:val="a6"/>
                <w:sz w:val="24"/>
              </w:rPr>
              <w:t>заполняется в соответствии с техническим заданием к конкурсной документации и предложением победителя конкурса</w:t>
            </w:r>
            <w:r w:rsidR="006A709E" w:rsidRPr="00CC769E">
              <w:rPr>
                <w:rStyle w:val="a6"/>
                <w:b w:val="0"/>
                <w:sz w:val="24"/>
              </w:rPr>
              <w:t>]</w:t>
            </w:r>
            <w:r w:rsidR="006A709E" w:rsidRPr="00CC769E">
              <w:rPr>
                <w:rStyle w:val="a6"/>
                <w:b w:val="0"/>
                <w:sz w:val="24"/>
                <w:lang w:val="ru-RU"/>
              </w:rPr>
              <w:t xml:space="preserve"> </w:t>
            </w:r>
            <w:r w:rsidRPr="00CC769E">
              <w:rPr>
                <w:sz w:val="24"/>
              </w:rPr>
              <w:t>% страховой суммы, установленной для данного риска;</w:t>
            </w:r>
          </w:p>
          <w:p w:rsidR="009B278B" w:rsidRPr="00CC769E" w:rsidRDefault="009B278B" w:rsidP="008D271F">
            <w:pPr>
              <w:pStyle w:val="-1"/>
              <w:numPr>
                <w:ilvl w:val="0"/>
                <w:numId w:val="0"/>
              </w:numPr>
              <w:tabs>
                <w:tab w:val="clear" w:pos="1418"/>
                <w:tab w:val="left" w:pos="1260"/>
              </w:tabs>
              <w:ind w:left="709" w:firstLine="567"/>
              <w:rPr>
                <w:sz w:val="24"/>
              </w:rPr>
            </w:pPr>
            <w:r w:rsidRPr="00CC769E">
              <w:rPr>
                <w:sz w:val="24"/>
              </w:rPr>
              <w:t xml:space="preserve">- при установлении </w:t>
            </w:r>
            <w:r w:rsidRPr="00CC769E">
              <w:rPr>
                <w:sz w:val="24"/>
                <w:lang w:val="en-US"/>
              </w:rPr>
              <w:t>I</w:t>
            </w:r>
            <w:r w:rsidRPr="00CC769E">
              <w:rPr>
                <w:sz w:val="24"/>
              </w:rPr>
              <w:t>I</w:t>
            </w:r>
            <w:r w:rsidRPr="00CC769E">
              <w:rPr>
                <w:sz w:val="24"/>
                <w:lang w:val="en-US"/>
              </w:rPr>
              <w:t>I</w:t>
            </w:r>
            <w:r w:rsidRPr="00CC769E">
              <w:rPr>
                <w:sz w:val="24"/>
              </w:rPr>
              <w:t xml:space="preserve"> группы инвалидности – </w:t>
            </w:r>
            <w:r w:rsidR="006A709E" w:rsidRPr="00CC769E">
              <w:rPr>
                <w:rStyle w:val="a6"/>
                <w:b w:val="0"/>
                <w:sz w:val="24"/>
              </w:rPr>
              <w:t>[</w:t>
            </w:r>
            <w:r w:rsidR="006A709E" w:rsidRPr="00CC769E">
              <w:rPr>
                <w:rStyle w:val="a6"/>
                <w:sz w:val="24"/>
              </w:rPr>
              <w:t>заполняется в соответствии с техническим заданием к конкурсной документации и предложением победителя конкурса</w:t>
            </w:r>
            <w:r w:rsidR="006A709E" w:rsidRPr="00CC769E">
              <w:rPr>
                <w:rStyle w:val="a6"/>
                <w:b w:val="0"/>
                <w:sz w:val="24"/>
              </w:rPr>
              <w:t>]</w:t>
            </w:r>
            <w:r w:rsidR="006A709E" w:rsidRPr="00CC769E">
              <w:rPr>
                <w:rStyle w:val="a6"/>
                <w:b w:val="0"/>
                <w:sz w:val="24"/>
                <w:lang w:val="ru-RU"/>
              </w:rPr>
              <w:t xml:space="preserve"> </w:t>
            </w:r>
            <w:r w:rsidRPr="00CC769E">
              <w:rPr>
                <w:sz w:val="24"/>
              </w:rPr>
              <w:t>% страховой суммы, установленной для данного риска.</w:t>
            </w:r>
          </w:p>
          <w:p w:rsidR="009B278B" w:rsidRPr="00CC769E" w:rsidRDefault="009B278B" w:rsidP="008D271F">
            <w:pPr>
              <w:pStyle w:val="-0"/>
              <w:numPr>
                <w:ilvl w:val="1"/>
                <w:numId w:val="17"/>
              </w:numPr>
              <w:tabs>
                <w:tab w:val="left" w:pos="709"/>
                <w:tab w:val="left" w:pos="1134"/>
                <w:tab w:val="left" w:pos="1260"/>
              </w:tabs>
              <w:ind w:left="0" w:firstLine="567"/>
              <w:rPr>
                <w:sz w:val="24"/>
              </w:rPr>
            </w:pPr>
            <w:r w:rsidRPr="00CC769E">
              <w:rPr>
                <w:sz w:val="24"/>
              </w:rPr>
              <w:t xml:space="preserve">В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3A6135" w:rsidRPr="00CC769E">
              <w:rPr>
                <w:sz w:val="24"/>
                <w:lang w:val="ru-RU"/>
              </w:rPr>
              <w:t xml:space="preserve"> № </w:t>
            </w:r>
            <w:r w:rsidRPr="00CC769E">
              <w:rPr>
                <w:sz w:val="24"/>
              </w:rPr>
              <w:t xml:space="preserve">2 к Договору). </w:t>
            </w:r>
          </w:p>
          <w:p w:rsidR="009B278B" w:rsidRPr="00CC769E" w:rsidRDefault="009B278B" w:rsidP="008D271F">
            <w:pPr>
              <w:pStyle w:val="-0"/>
              <w:numPr>
                <w:ilvl w:val="2"/>
                <w:numId w:val="14"/>
              </w:numPr>
              <w:tabs>
                <w:tab w:val="left" w:pos="1276"/>
                <w:tab w:val="left" w:pos="1418"/>
              </w:tabs>
              <w:ind w:left="0" w:firstLine="709"/>
              <w:rPr>
                <w:sz w:val="24"/>
              </w:rPr>
            </w:pPr>
            <w:r w:rsidRPr="00CC769E">
              <w:rPr>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9B278B" w:rsidRPr="00CC769E" w:rsidRDefault="009B278B" w:rsidP="008D271F">
            <w:pPr>
              <w:pStyle w:val="-0"/>
              <w:numPr>
                <w:ilvl w:val="2"/>
                <w:numId w:val="14"/>
              </w:numPr>
              <w:tabs>
                <w:tab w:val="left" w:pos="1276"/>
                <w:tab w:val="left" w:pos="1418"/>
              </w:tabs>
              <w:ind w:left="0" w:hanging="720"/>
              <w:rPr>
                <w:sz w:val="24"/>
              </w:rPr>
            </w:pPr>
            <w:r w:rsidRPr="00CC769E">
              <w:rPr>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9B278B" w:rsidRPr="00CC769E" w:rsidRDefault="009B278B" w:rsidP="008D271F">
            <w:pPr>
              <w:pStyle w:val="-0"/>
              <w:numPr>
                <w:ilvl w:val="1"/>
                <w:numId w:val="17"/>
              </w:numPr>
              <w:tabs>
                <w:tab w:val="left" w:pos="709"/>
                <w:tab w:val="left" w:pos="1134"/>
                <w:tab w:val="left" w:pos="1260"/>
              </w:tabs>
              <w:ind w:left="0" w:firstLine="567"/>
              <w:rPr>
                <w:sz w:val="24"/>
              </w:rPr>
            </w:pPr>
            <w:r w:rsidRPr="00CC769E">
              <w:rPr>
                <w:sz w:val="24"/>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9B278B" w:rsidRPr="00CC769E" w:rsidRDefault="009B278B" w:rsidP="008D271F">
            <w:pPr>
              <w:pStyle w:val="-0"/>
              <w:numPr>
                <w:ilvl w:val="1"/>
                <w:numId w:val="17"/>
              </w:numPr>
              <w:tabs>
                <w:tab w:val="left" w:pos="709"/>
                <w:tab w:val="left" w:pos="1134"/>
                <w:tab w:val="left" w:pos="1260"/>
              </w:tabs>
              <w:ind w:left="0" w:firstLine="567"/>
              <w:rPr>
                <w:sz w:val="24"/>
              </w:rPr>
            </w:pPr>
            <w:r w:rsidRPr="00CC769E">
              <w:rPr>
                <w:sz w:val="24"/>
              </w:rPr>
              <w:t>При наступлении страхового случая сумма страховой выплаты рассчитывается исходя из установленной для данного Застрахованного лица страховой суммы по соответствующему риску и выплачивается независимо от выплат по другим страховым рискам, в том числе уже произведенных.</w:t>
            </w:r>
          </w:p>
          <w:p w:rsidR="009B278B" w:rsidRPr="00CC769E" w:rsidRDefault="009B278B" w:rsidP="008D271F">
            <w:pPr>
              <w:pStyle w:val="-0"/>
              <w:numPr>
                <w:ilvl w:val="0"/>
                <w:numId w:val="0"/>
              </w:numPr>
              <w:tabs>
                <w:tab w:val="left" w:pos="1260"/>
              </w:tabs>
              <w:ind w:firstLine="567"/>
              <w:rPr>
                <w:bCs/>
                <w:sz w:val="24"/>
              </w:rPr>
            </w:pPr>
            <w:r w:rsidRPr="00CC769E">
              <w:rPr>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9B278B" w:rsidRPr="00CC769E" w:rsidRDefault="009B278B" w:rsidP="008D271F">
            <w:pPr>
              <w:pStyle w:val="-"/>
              <w:numPr>
                <w:ilvl w:val="0"/>
                <w:numId w:val="13"/>
              </w:numPr>
              <w:tabs>
                <w:tab w:val="clear" w:pos="540"/>
                <w:tab w:val="left" w:pos="180"/>
              </w:tabs>
              <w:spacing w:after="0"/>
              <w:ind w:left="0" w:firstLine="0"/>
              <w:rPr>
                <w:sz w:val="24"/>
              </w:rPr>
            </w:pPr>
            <w:r w:rsidRPr="00CC769E">
              <w:rPr>
                <w:sz w:val="24"/>
              </w:rPr>
              <w:t>ОТВЕТСТВЕННОСТЬ СТОРОН</w:t>
            </w:r>
          </w:p>
          <w:p w:rsidR="009B278B" w:rsidRPr="00CC769E" w:rsidRDefault="009B278B" w:rsidP="008D271F">
            <w:pPr>
              <w:pStyle w:val="-0"/>
              <w:numPr>
                <w:ilvl w:val="1"/>
                <w:numId w:val="13"/>
              </w:numPr>
              <w:ind w:left="0" w:firstLine="720"/>
              <w:rPr>
                <w:sz w:val="24"/>
              </w:rPr>
            </w:pPr>
            <w:r w:rsidRPr="00CC769E">
              <w:rPr>
                <w:sz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Договора.</w:t>
            </w:r>
          </w:p>
          <w:p w:rsidR="009B278B" w:rsidRPr="00CC769E" w:rsidRDefault="009B278B" w:rsidP="008D271F">
            <w:pPr>
              <w:pStyle w:val="-0"/>
              <w:numPr>
                <w:ilvl w:val="0"/>
                <w:numId w:val="0"/>
              </w:numPr>
              <w:ind w:firstLine="708"/>
              <w:rPr>
                <w:sz w:val="24"/>
              </w:rPr>
            </w:pPr>
            <w:r w:rsidRPr="00CC769E">
              <w:rPr>
                <w:sz w:val="24"/>
              </w:rPr>
              <w:t xml:space="preserve">10.2. Сторона возмещает другой Стороне в полном объеме убытки (прямой реальный ущерб), нанесенные в результате неисполнения или ненадлежащего исполнения </w:t>
            </w:r>
            <w:r w:rsidRPr="00CC769E">
              <w:rPr>
                <w:sz w:val="24"/>
              </w:rPr>
              <w:lastRenderedPageBreak/>
              <w:t>обязательств, изложенных в Договоре.</w:t>
            </w:r>
          </w:p>
          <w:p w:rsidR="009B278B" w:rsidRPr="00CC769E" w:rsidRDefault="009B278B" w:rsidP="008D271F">
            <w:pPr>
              <w:pStyle w:val="-"/>
              <w:numPr>
                <w:ilvl w:val="0"/>
                <w:numId w:val="13"/>
              </w:numPr>
              <w:tabs>
                <w:tab w:val="left" w:pos="1080"/>
              </w:tabs>
              <w:spacing w:after="0"/>
              <w:rPr>
                <w:sz w:val="24"/>
              </w:rPr>
            </w:pPr>
            <w:r w:rsidRPr="00CC769E">
              <w:rPr>
                <w:sz w:val="24"/>
              </w:rPr>
              <w:t>РАССМОТРЕНИЕ СПОРОВ</w:t>
            </w:r>
          </w:p>
          <w:p w:rsidR="009B278B" w:rsidRPr="00CC769E" w:rsidRDefault="009B278B" w:rsidP="008D271F">
            <w:pPr>
              <w:pStyle w:val="-0"/>
              <w:numPr>
                <w:ilvl w:val="1"/>
                <w:numId w:val="13"/>
              </w:numPr>
              <w:ind w:left="0" w:firstLine="720"/>
              <w:rPr>
                <w:sz w:val="24"/>
              </w:rPr>
            </w:pPr>
            <w:r w:rsidRPr="00CC769E">
              <w:rPr>
                <w:sz w:val="24"/>
              </w:rPr>
              <w:t xml:space="preserve">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путем переговоров.</w:t>
            </w:r>
          </w:p>
          <w:p w:rsidR="009B278B" w:rsidRPr="00CC769E" w:rsidRDefault="009B278B" w:rsidP="008D271F">
            <w:pPr>
              <w:pStyle w:val="-0"/>
              <w:numPr>
                <w:ilvl w:val="1"/>
                <w:numId w:val="13"/>
              </w:numPr>
              <w:ind w:left="0" w:firstLine="720"/>
              <w:rPr>
                <w:sz w:val="24"/>
              </w:rPr>
            </w:pPr>
            <w:r w:rsidRPr="00CC769E">
              <w:rPr>
                <w:sz w:val="24"/>
              </w:rPr>
              <w:t>В случае невозможности урегулировать спор путем переговоров</w:t>
            </w:r>
            <w:r w:rsidR="00F058CE" w:rsidRPr="00CC769E">
              <w:rPr>
                <w:sz w:val="24"/>
                <w:lang w:val="ru-RU"/>
              </w:rPr>
              <w:t xml:space="preserve"> в порядке, предусмотренном п.11.1. Договора</w:t>
            </w:r>
            <w:r w:rsidRPr="00CC769E">
              <w:rPr>
                <w:sz w:val="24"/>
              </w:rPr>
              <w:t xml:space="preserve">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F058CE" w:rsidRPr="00CC769E">
              <w:rPr>
                <w:sz w:val="24"/>
                <w:lang w:val="ru-RU"/>
              </w:rPr>
              <w:t>Арбитражному суде г. Москвы</w:t>
            </w:r>
            <w:r w:rsidRPr="00CC769E">
              <w:rPr>
                <w:sz w:val="24"/>
              </w:rPr>
              <w:t xml:space="preserve">. </w:t>
            </w:r>
          </w:p>
          <w:p w:rsidR="009B278B" w:rsidRPr="00CC769E" w:rsidRDefault="009B278B" w:rsidP="008D271F">
            <w:pPr>
              <w:pStyle w:val="-"/>
              <w:numPr>
                <w:ilvl w:val="0"/>
                <w:numId w:val="13"/>
              </w:numPr>
              <w:spacing w:after="0"/>
              <w:rPr>
                <w:sz w:val="24"/>
              </w:rPr>
            </w:pPr>
            <w:r w:rsidRPr="00CC769E">
              <w:rPr>
                <w:sz w:val="24"/>
              </w:rPr>
              <w:t>ПРОЧИЕ УСЛОВИЯ</w:t>
            </w:r>
          </w:p>
          <w:p w:rsidR="009B278B" w:rsidRPr="00CC769E" w:rsidRDefault="009B278B" w:rsidP="008D271F">
            <w:pPr>
              <w:pStyle w:val="-0"/>
              <w:numPr>
                <w:ilvl w:val="1"/>
                <w:numId w:val="13"/>
              </w:numPr>
              <w:ind w:left="0" w:firstLine="709"/>
              <w:rPr>
                <w:sz w:val="24"/>
              </w:rPr>
            </w:pPr>
            <w:r w:rsidRPr="00CC769E">
              <w:rPr>
                <w:sz w:val="24"/>
              </w:rPr>
              <w:t>Все изменения и дополнения к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9B278B" w:rsidRPr="00CC769E" w:rsidRDefault="009B278B" w:rsidP="008D271F">
            <w:pPr>
              <w:pStyle w:val="-0"/>
              <w:numPr>
                <w:ilvl w:val="1"/>
                <w:numId w:val="13"/>
              </w:numPr>
              <w:ind w:left="0" w:firstLine="720"/>
              <w:rPr>
                <w:sz w:val="24"/>
              </w:rPr>
            </w:pPr>
            <w:r w:rsidRPr="00CC769E">
              <w:rPr>
                <w:sz w:val="24"/>
              </w:rPr>
              <w:t>Если одно из положений Договора становится недействительным, то это не затрагивает действия остальных положений Договора.</w:t>
            </w:r>
          </w:p>
          <w:p w:rsidR="009B278B" w:rsidRPr="00CC769E" w:rsidRDefault="009B278B" w:rsidP="008D271F">
            <w:pPr>
              <w:pStyle w:val="-0"/>
              <w:numPr>
                <w:ilvl w:val="1"/>
                <w:numId w:val="13"/>
              </w:numPr>
              <w:ind w:left="0" w:firstLine="720"/>
              <w:rPr>
                <w:sz w:val="24"/>
              </w:rPr>
            </w:pPr>
            <w:r w:rsidRPr="00CC769E">
              <w:rPr>
                <w:sz w:val="24"/>
              </w:rPr>
              <w:t>Стороны несут ответственность за правильность сообщенных реквизитов и обязуются уведомлять друг друга об их изменениях.</w:t>
            </w:r>
          </w:p>
          <w:p w:rsidR="009B278B" w:rsidRPr="00CC769E" w:rsidRDefault="009B278B" w:rsidP="008D271F">
            <w:pPr>
              <w:pStyle w:val="-0"/>
              <w:numPr>
                <w:ilvl w:val="1"/>
                <w:numId w:val="13"/>
              </w:numPr>
              <w:ind w:left="0" w:firstLine="720"/>
              <w:rPr>
                <w:sz w:val="24"/>
              </w:rPr>
            </w:pPr>
            <w:r w:rsidRPr="00CC769E">
              <w:rPr>
                <w:sz w:val="24"/>
              </w:rPr>
              <w:t>Договор составлен в двух экземплярах, имеющих одинаковую юридическую силу, по одному экземпляру для каждой из Сторон Договора.</w:t>
            </w:r>
          </w:p>
          <w:p w:rsidR="009B278B" w:rsidRPr="00CC769E" w:rsidRDefault="009B278B" w:rsidP="008D271F">
            <w:pPr>
              <w:pStyle w:val="-0"/>
              <w:numPr>
                <w:ilvl w:val="1"/>
                <w:numId w:val="13"/>
              </w:numPr>
              <w:ind w:left="0" w:firstLine="720"/>
              <w:rPr>
                <w:sz w:val="24"/>
              </w:rPr>
            </w:pPr>
            <w:r w:rsidRPr="00CC769E">
              <w:rPr>
                <w:sz w:val="24"/>
              </w:rPr>
              <w:t>Вопросы, не урегулированные Договором, решаются на основании законодательства и иных нормативных правовых актов Российской Федерации.</w:t>
            </w:r>
          </w:p>
          <w:p w:rsidR="009B278B" w:rsidRPr="00CC769E" w:rsidRDefault="009B278B" w:rsidP="008D271F">
            <w:pPr>
              <w:pStyle w:val="-"/>
              <w:numPr>
                <w:ilvl w:val="0"/>
                <w:numId w:val="13"/>
              </w:numPr>
              <w:tabs>
                <w:tab w:val="clear" w:pos="540"/>
                <w:tab w:val="left" w:pos="426"/>
              </w:tabs>
              <w:spacing w:after="0"/>
              <w:rPr>
                <w:sz w:val="24"/>
              </w:rPr>
            </w:pPr>
            <w:r w:rsidRPr="00CC769E">
              <w:rPr>
                <w:sz w:val="24"/>
              </w:rPr>
              <w:t>конфиденциальность информации</w:t>
            </w:r>
          </w:p>
          <w:p w:rsidR="009B278B" w:rsidRPr="00CC769E" w:rsidRDefault="009B278B" w:rsidP="008D271F">
            <w:pPr>
              <w:pStyle w:val="-0"/>
              <w:numPr>
                <w:ilvl w:val="1"/>
                <w:numId w:val="13"/>
              </w:numPr>
              <w:ind w:left="0" w:firstLine="720"/>
              <w:rPr>
                <w:sz w:val="24"/>
              </w:rPr>
            </w:pPr>
            <w:r w:rsidRPr="00CC769E">
              <w:rPr>
                <w:sz w:val="24"/>
              </w:rPr>
              <w:t>Вся конфиденциальная информация, предоставляемая Передающей Стороной Получающей Стороне в какой-либо форме, является исключительной собственностью Передающей Стороны.</w:t>
            </w:r>
          </w:p>
          <w:p w:rsidR="009B278B" w:rsidRPr="00CC769E" w:rsidRDefault="009B278B" w:rsidP="008D271F">
            <w:pPr>
              <w:pStyle w:val="-0"/>
              <w:numPr>
                <w:ilvl w:val="1"/>
                <w:numId w:val="13"/>
              </w:numPr>
              <w:ind w:left="0" w:firstLine="720"/>
              <w:rPr>
                <w:sz w:val="24"/>
              </w:rPr>
            </w:pPr>
            <w:r w:rsidRPr="00CC769E">
              <w:rPr>
                <w:sz w:val="24"/>
              </w:rPr>
              <w:t xml:space="preserve">Получающая Сторона обязуется не раскрывать и не разглашать прямо или косвенно в какой-либо форме или какими-либо средствами конфиденциальную информацию или ее часть третьей стороне без письменного согласия Передающей Стороны, за исключением случаев, предусмотренных в п.13.3. </w:t>
            </w:r>
          </w:p>
          <w:p w:rsidR="009B278B" w:rsidRPr="00CC769E" w:rsidRDefault="009B278B" w:rsidP="008D271F">
            <w:pPr>
              <w:pStyle w:val="-0"/>
              <w:numPr>
                <w:ilvl w:val="1"/>
                <w:numId w:val="13"/>
              </w:numPr>
              <w:ind w:left="0" w:firstLine="720"/>
              <w:rPr>
                <w:sz w:val="24"/>
              </w:rPr>
            </w:pPr>
            <w:r w:rsidRPr="00CC769E">
              <w:rPr>
                <w:sz w:val="24"/>
              </w:rPr>
              <w:t xml:space="preserve">Информация, передаваемая по </w:t>
            </w:r>
            <w:r w:rsidR="005F7B4D" w:rsidRPr="00CC769E">
              <w:rPr>
                <w:sz w:val="24"/>
                <w:lang w:val="ru-RU"/>
              </w:rPr>
              <w:t>Договору</w:t>
            </w:r>
            <w:r w:rsidRPr="00CC769E">
              <w:rPr>
                <w:sz w:val="24"/>
              </w:rPr>
              <w:t xml:space="preserve">, не будет считаться конфиденциальной и Получающая Сторона не будет иметь никаких обязательств в отношении такой информации, если она удовлетворяет одному из следующих условий: </w:t>
            </w:r>
          </w:p>
          <w:p w:rsidR="009B278B" w:rsidRPr="00CC769E" w:rsidRDefault="009B278B" w:rsidP="008D271F">
            <w:pPr>
              <w:tabs>
                <w:tab w:val="left" w:pos="900"/>
                <w:tab w:val="num" w:pos="1134"/>
              </w:tabs>
              <w:spacing w:line="240" w:lineRule="auto"/>
              <w:ind w:firstLine="851"/>
              <w:rPr>
                <w:sz w:val="24"/>
              </w:rPr>
            </w:pPr>
            <w:r w:rsidRPr="00CC769E">
              <w:rPr>
                <w:sz w:val="24"/>
              </w:rPr>
              <w:t>-</w:t>
            </w:r>
            <w:r w:rsidRPr="00CC769E">
              <w:rPr>
                <w:sz w:val="24"/>
              </w:rPr>
              <w:tab/>
              <w:t>является открытой и общеизвестной (за исключением случаев, когда она стала таковой по вине Передающей Стороны);</w:t>
            </w:r>
          </w:p>
          <w:p w:rsidR="009B278B" w:rsidRPr="00CC769E" w:rsidRDefault="009B278B" w:rsidP="008D271F">
            <w:pPr>
              <w:tabs>
                <w:tab w:val="left" w:pos="900"/>
                <w:tab w:val="num" w:pos="1134"/>
              </w:tabs>
              <w:spacing w:line="240" w:lineRule="auto"/>
              <w:ind w:firstLine="851"/>
              <w:rPr>
                <w:sz w:val="24"/>
              </w:rPr>
            </w:pPr>
            <w:r w:rsidRPr="00CC769E">
              <w:rPr>
                <w:sz w:val="24"/>
              </w:rPr>
              <w:t>-</w:t>
            </w:r>
            <w:r w:rsidRPr="00CC769E">
              <w:rPr>
                <w:sz w:val="24"/>
              </w:rPr>
              <w:tab/>
              <w:t xml:space="preserve">стала известна Получающей Стороне без нарушения </w:t>
            </w:r>
            <w:r w:rsidR="00DD3E26" w:rsidRPr="00CC769E">
              <w:rPr>
                <w:sz w:val="24"/>
              </w:rPr>
              <w:t xml:space="preserve">Договора </w:t>
            </w:r>
            <w:r w:rsidRPr="00CC769E">
              <w:rPr>
                <w:sz w:val="24"/>
              </w:rPr>
              <w:t xml:space="preserve"> из другого источника, отличного от Передающей Стороны, что может быть подтверждено документами, достаточными для определения третьей стороны, которая была источником этой конфиденциальной информации;</w:t>
            </w:r>
          </w:p>
          <w:p w:rsidR="009B278B" w:rsidRPr="00CC769E" w:rsidRDefault="009B278B" w:rsidP="008D271F">
            <w:pPr>
              <w:tabs>
                <w:tab w:val="left" w:pos="900"/>
                <w:tab w:val="num" w:pos="1134"/>
              </w:tabs>
              <w:spacing w:line="240" w:lineRule="auto"/>
              <w:ind w:firstLine="851"/>
              <w:rPr>
                <w:sz w:val="24"/>
              </w:rPr>
            </w:pPr>
            <w:r w:rsidRPr="00CC769E">
              <w:rPr>
                <w:sz w:val="24"/>
              </w:rPr>
              <w:t>-</w:t>
            </w:r>
            <w:r w:rsidRPr="00CC769E">
              <w:rPr>
                <w:sz w:val="24"/>
              </w:rPr>
              <w:tab/>
              <w:t>разрешена к разглашению письменным разрешением Передающей Стороны.</w:t>
            </w:r>
          </w:p>
          <w:p w:rsidR="009B278B" w:rsidRPr="00CC769E" w:rsidRDefault="009B278B" w:rsidP="008D271F">
            <w:pPr>
              <w:tabs>
                <w:tab w:val="num" w:pos="1134"/>
              </w:tabs>
              <w:spacing w:line="240" w:lineRule="auto"/>
              <w:ind w:firstLine="851"/>
              <w:rPr>
                <w:sz w:val="24"/>
              </w:rPr>
            </w:pPr>
            <w:r w:rsidRPr="00CC769E">
              <w:rPr>
                <w:sz w:val="24"/>
              </w:rPr>
              <w:t>Если одна из частей конфиденциальной информации подпадает под одно или более вышеназванных исключений, то остальная часть должна продолжать оставаться предметом для запрета и ограничения.</w:t>
            </w:r>
          </w:p>
          <w:p w:rsidR="009B278B" w:rsidRPr="00CC769E" w:rsidRDefault="009B278B" w:rsidP="008D271F">
            <w:pPr>
              <w:pStyle w:val="-0"/>
              <w:numPr>
                <w:ilvl w:val="1"/>
                <w:numId w:val="13"/>
              </w:numPr>
              <w:ind w:left="0" w:firstLine="720"/>
              <w:rPr>
                <w:sz w:val="24"/>
              </w:rPr>
            </w:pPr>
            <w:r w:rsidRPr="00CC769E">
              <w:rPr>
                <w:sz w:val="24"/>
              </w:rPr>
              <w:t>Обязательства по соблюдению конфиденциальности,  не затрагивают случаи предоставления конфиденциальной информации Получающей Стороной в следующих случаях:</w:t>
            </w:r>
          </w:p>
          <w:p w:rsidR="009B278B" w:rsidRPr="00CC769E" w:rsidRDefault="009B278B" w:rsidP="008D271F">
            <w:pPr>
              <w:pStyle w:val="-0"/>
              <w:numPr>
                <w:ilvl w:val="0"/>
                <w:numId w:val="0"/>
              </w:numPr>
              <w:ind w:firstLine="708"/>
              <w:rPr>
                <w:sz w:val="24"/>
              </w:rPr>
            </w:pPr>
            <w:r w:rsidRPr="00CC769E">
              <w:rPr>
                <w:sz w:val="24"/>
              </w:rPr>
              <w:t xml:space="preserve">13.4.1. По требованию государственных органов в случаях, предусмотренных </w:t>
            </w:r>
            <w:r w:rsidRPr="00CC769E">
              <w:rPr>
                <w:sz w:val="24"/>
              </w:rPr>
              <w:lastRenderedPageBreak/>
              <w:t>законодательством Российской Федерации, и объеме, необходимом для удовлетворения их законных требований.</w:t>
            </w:r>
          </w:p>
          <w:p w:rsidR="009B278B" w:rsidRPr="00CC769E" w:rsidRDefault="009B278B" w:rsidP="008D271F">
            <w:pPr>
              <w:tabs>
                <w:tab w:val="num" w:pos="1134"/>
              </w:tabs>
              <w:spacing w:line="240" w:lineRule="auto"/>
              <w:ind w:firstLine="851"/>
              <w:rPr>
                <w:sz w:val="24"/>
              </w:rPr>
            </w:pPr>
            <w:r w:rsidRPr="00CC769E">
              <w:rPr>
                <w:sz w:val="24"/>
              </w:rPr>
              <w:t>Однако до такого предоставления конфиденциальной информации Получающая Сторона обязуется:</w:t>
            </w:r>
          </w:p>
          <w:p w:rsidR="009B278B" w:rsidRPr="00CC769E" w:rsidRDefault="009B278B" w:rsidP="008D271F">
            <w:pPr>
              <w:tabs>
                <w:tab w:val="left" w:pos="900"/>
                <w:tab w:val="num" w:pos="1134"/>
              </w:tabs>
              <w:spacing w:line="240" w:lineRule="auto"/>
              <w:ind w:firstLine="851"/>
              <w:rPr>
                <w:sz w:val="24"/>
              </w:rPr>
            </w:pPr>
            <w:r w:rsidRPr="00CC769E">
              <w:rPr>
                <w:sz w:val="24"/>
              </w:rPr>
              <w:t>-</w:t>
            </w:r>
            <w:r w:rsidRPr="00CC769E">
              <w:rPr>
                <w:sz w:val="24"/>
              </w:rPr>
              <w:tab/>
              <w:t>письменно известить третью сторону, требующую предоставления конфиденциальной информации, о ее конфиденциальности и принадлежности Передающей Стороне;</w:t>
            </w:r>
          </w:p>
          <w:p w:rsidR="009B278B" w:rsidRPr="00CC769E" w:rsidRDefault="009B278B" w:rsidP="008D271F">
            <w:pPr>
              <w:tabs>
                <w:tab w:val="left" w:pos="900"/>
                <w:tab w:val="num" w:pos="1134"/>
              </w:tabs>
              <w:spacing w:line="240" w:lineRule="auto"/>
              <w:ind w:firstLine="851"/>
              <w:rPr>
                <w:sz w:val="24"/>
              </w:rPr>
            </w:pPr>
            <w:r w:rsidRPr="00CC769E">
              <w:rPr>
                <w:sz w:val="24"/>
              </w:rPr>
              <w:t>-</w:t>
            </w:r>
            <w:r w:rsidRPr="00CC769E">
              <w:rPr>
                <w:sz w:val="24"/>
              </w:rPr>
              <w:tab/>
              <w:t>письменно уведомить Передающую Сторону о возникновении указанного требования и необходимости предоставления конфиденциальной информации в минимально короткий срок;</w:t>
            </w:r>
          </w:p>
          <w:p w:rsidR="009B278B" w:rsidRPr="00CC769E" w:rsidRDefault="009B278B" w:rsidP="008D271F">
            <w:pPr>
              <w:tabs>
                <w:tab w:val="left" w:pos="900"/>
                <w:tab w:val="num" w:pos="1134"/>
              </w:tabs>
              <w:spacing w:line="240" w:lineRule="auto"/>
              <w:ind w:firstLine="851"/>
              <w:rPr>
                <w:sz w:val="24"/>
              </w:rPr>
            </w:pPr>
            <w:r w:rsidRPr="00CC769E">
              <w:rPr>
                <w:sz w:val="24"/>
              </w:rPr>
              <w:t>-</w:t>
            </w:r>
            <w:r w:rsidRPr="00CC769E">
              <w:rPr>
                <w:sz w:val="24"/>
              </w:rPr>
              <w:tab/>
              <w:t>полностью сотрудничать с Передающей Стороной в деле защиты против такого предоставления и/или использования конфиденциальной информации.</w:t>
            </w:r>
          </w:p>
          <w:p w:rsidR="009B278B" w:rsidRPr="00CC769E" w:rsidRDefault="009B278B" w:rsidP="008D271F">
            <w:pPr>
              <w:pStyle w:val="-0"/>
              <w:numPr>
                <w:ilvl w:val="1"/>
                <w:numId w:val="13"/>
              </w:numPr>
              <w:ind w:left="0" w:firstLine="720"/>
              <w:rPr>
                <w:sz w:val="24"/>
              </w:rPr>
            </w:pPr>
            <w:r w:rsidRPr="00CC769E">
              <w:rPr>
                <w:sz w:val="24"/>
              </w:rPr>
              <w:t xml:space="preserve">Обработка персональных данных, включая специальные категории персональных данных, Застрахованных по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w:t>
            </w:r>
          </w:p>
          <w:p w:rsidR="009B278B" w:rsidRPr="00CC769E" w:rsidRDefault="009B278B" w:rsidP="008D271F">
            <w:pPr>
              <w:pStyle w:val="-"/>
              <w:numPr>
                <w:ilvl w:val="0"/>
                <w:numId w:val="13"/>
              </w:numPr>
              <w:tabs>
                <w:tab w:val="clear" w:pos="540"/>
                <w:tab w:val="left" w:pos="426"/>
              </w:tabs>
              <w:spacing w:after="0"/>
              <w:rPr>
                <w:sz w:val="24"/>
              </w:rPr>
            </w:pPr>
            <w:r w:rsidRPr="00CC769E">
              <w:rPr>
                <w:sz w:val="24"/>
              </w:rPr>
              <w:t>ДЕЙСТВИЕ НЕПРЕОДОЛИМОЙ СИЛЫ</w:t>
            </w:r>
          </w:p>
          <w:p w:rsidR="009B278B" w:rsidRPr="00CC769E" w:rsidRDefault="009B278B" w:rsidP="008D271F">
            <w:pPr>
              <w:pStyle w:val="-0"/>
              <w:numPr>
                <w:ilvl w:val="1"/>
                <w:numId w:val="13"/>
              </w:numPr>
              <w:ind w:left="0" w:firstLine="720"/>
              <w:rPr>
                <w:sz w:val="24"/>
              </w:rPr>
            </w:pPr>
            <w:r w:rsidRPr="00CC769E">
              <w:rPr>
                <w:sz w:val="24"/>
              </w:rPr>
              <w:t>Стороны освобождаются от ответственности за неисполнение или ненадлежащее исполнение своих обязательств по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9B278B" w:rsidRPr="00CC769E" w:rsidRDefault="009B278B" w:rsidP="008D271F">
            <w:pPr>
              <w:pStyle w:val="-0"/>
              <w:numPr>
                <w:ilvl w:val="1"/>
                <w:numId w:val="13"/>
              </w:numPr>
              <w:ind w:left="0" w:firstLine="720"/>
              <w:rPr>
                <w:sz w:val="24"/>
              </w:rPr>
            </w:pPr>
            <w:r w:rsidRPr="00CC769E">
              <w:rPr>
                <w:sz w:val="24"/>
              </w:rPr>
              <w:t>В случаях, предусмотренных в пункте 14.1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p>
          <w:p w:rsidR="009B278B" w:rsidRPr="00CC769E" w:rsidRDefault="009B278B" w:rsidP="008D271F">
            <w:pPr>
              <w:pStyle w:val="-"/>
              <w:numPr>
                <w:ilvl w:val="0"/>
                <w:numId w:val="13"/>
              </w:numPr>
              <w:tabs>
                <w:tab w:val="clear" w:pos="540"/>
              </w:tabs>
              <w:spacing w:after="0"/>
              <w:rPr>
                <w:sz w:val="24"/>
              </w:rPr>
            </w:pPr>
            <w:r w:rsidRPr="00CC769E">
              <w:rPr>
                <w:sz w:val="24"/>
              </w:rPr>
              <w:t>АНТИКОРРУПЦИОННАЯ ПОЛИТИКА</w:t>
            </w:r>
          </w:p>
          <w:p w:rsidR="009B278B" w:rsidRPr="00CC769E" w:rsidRDefault="009B278B" w:rsidP="008D271F">
            <w:pPr>
              <w:pStyle w:val="-0"/>
              <w:numPr>
                <w:ilvl w:val="1"/>
                <w:numId w:val="13"/>
              </w:numPr>
              <w:tabs>
                <w:tab w:val="left" w:pos="0"/>
                <w:tab w:val="left" w:pos="709"/>
                <w:tab w:val="num" w:pos="1418"/>
              </w:tabs>
              <w:ind w:left="0" w:firstLine="720"/>
              <w:rPr>
                <w:sz w:val="24"/>
              </w:rPr>
            </w:pPr>
            <w:r w:rsidRPr="00CC769E">
              <w:rPr>
                <w:sz w:val="24"/>
              </w:rPr>
              <w:t>Страховщику известно о том, что Страхователь развивает не допускающую взяточничество культуру и ведет антикоррупционную политику.</w:t>
            </w:r>
          </w:p>
          <w:p w:rsidR="009B278B" w:rsidRPr="00CC769E" w:rsidRDefault="009B278B" w:rsidP="008D271F">
            <w:pPr>
              <w:pStyle w:val="-0"/>
              <w:numPr>
                <w:ilvl w:val="1"/>
                <w:numId w:val="13"/>
              </w:numPr>
              <w:tabs>
                <w:tab w:val="left" w:pos="0"/>
                <w:tab w:val="num" w:pos="1418"/>
              </w:tabs>
              <w:ind w:left="0" w:firstLine="720"/>
              <w:rPr>
                <w:sz w:val="24"/>
              </w:rPr>
            </w:pPr>
            <w:r w:rsidRPr="00CC769E">
              <w:rPr>
                <w:sz w:val="24"/>
              </w:rPr>
              <w:t>Страховщику известно о том, что у Страхователя установлены процедуры недопущения коррупции и взяточничества, и Страховщик выражает заинтересованность в реализации данных процедур. В связи с этим Страховщик гарантирует при исполнении Договора и связанном с исполнением Договора взаимодействии (в том числе с третьими лицами) соблюдение со своей стороны антикоррупционного законодательства Российской Федерации, законов иностранных государств в сфере противодействия и предупреждения коррупции, в том числе закона Великобритании о взятках (Bribery Act 2010) и действующих у Страхователя организационно-распорядительных документов, регламентирующих антикоррупционную политику, с которыми он ознакомлен при заключении Договора.</w:t>
            </w:r>
            <w:r w:rsidRPr="00CC769E" w:rsidDel="00FE7D1D">
              <w:rPr>
                <w:sz w:val="24"/>
              </w:rPr>
              <w:t xml:space="preserve"> </w:t>
            </w:r>
          </w:p>
          <w:p w:rsidR="009B278B" w:rsidRPr="00CC769E" w:rsidRDefault="009B278B" w:rsidP="008D271F">
            <w:pPr>
              <w:pStyle w:val="-0"/>
              <w:numPr>
                <w:ilvl w:val="1"/>
                <w:numId w:val="13"/>
              </w:numPr>
              <w:tabs>
                <w:tab w:val="left" w:pos="0"/>
                <w:tab w:val="left" w:pos="851"/>
                <w:tab w:val="left" w:pos="1134"/>
                <w:tab w:val="num" w:pos="1418"/>
                <w:tab w:val="left" w:pos="2127"/>
              </w:tabs>
              <w:ind w:left="0" w:firstLine="720"/>
              <w:rPr>
                <w:sz w:val="24"/>
              </w:rPr>
            </w:pPr>
            <w:r w:rsidRPr="00CC769E">
              <w:rPr>
                <w:sz w:val="24"/>
              </w:rPr>
              <w:t xml:space="preserve">Страховщик самостоятельно несет ответственность за несоблюдение антикоррупционного законодательства Российской Федерации, а также закона Великобритании о взятках (Bribery Act 2010). При этом Страховщику известно о том, что </w:t>
            </w:r>
            <w:r w:rsidRPr="00CC769E">
              <w:rPr>
                <w:sz w:val="24"/>
              </w:rPr>
              <w:lastRenderedPageBreak/>
              <w:t xml:space="preserve">преступным деянием, в том числе в понимании Bribery Act 2010, признается деяние, совершенное любым лицом, уполномоченным представлять его интересы (руководитель, агент, доверенное лицо и т.д.), если данное лицо совершает преступные действия при осуществлении должностных функций или просто с намерением получить для Страховщика какие-либо преимущества. </w:t>
            </w:r>
          </w:p>
          <w:p w:rsidR="009B278B" w:rsidRPr="00CC769E" w:rsidRDefault="009B278B" w:rsidP="008D271F">
            <w:pPr>
              <w:pStyle w:val="-0"/>
              <w:numPr>
                <w:ilvl w:val="1"/>
                <w:numId w:val="13"/>
              </w:numPr>
              <w:tabs>
                <w:tab w:val="left" w:pos="0"/>
                <w:tab w:val="left" w:pos="709"/>
                <w:tab w:val="num" w:pos="1418"/>
              </w:tabs>
              <w:ind w:left="0" w:firstLine="720"/>
              <w:rPr>
                <w:sz w:val="24"/>
              </w:rPr>
            </w:pPr>
            <w:r w:rsidRPr="00CC769E">
              <w:rPr>
                <w:sz w:val="24"/>
              </w:rPr>
              <w:t xml:space="preserve">Страхователь вправе отказаться от Договора в случае, если станет очевидно, что Страховщик не заинтересован в осуществлении деятельности, не прибегая к коррупции и взяточничеству, в том числе в понимании Bribery Act 2010. Аналогичным правом ОАО Страхователь обладает в случаях выявления фактов несоблюдения антикоррупционного законодательства Российской Федерации, законов иностранных государств в сфере противодействия и предупреждения коррупции, в том числе закона Великобритании о взятках (Bribery Act 2010) третьими лицами, привлекаемыми Страховщиком для исполнения Договора. </w:t>
            </w:r>
          </w:p>
          <w:p w:rsidR="009B278B" w:rsidRPr="00CC769E" w:rsidRDefault="009B278B" w:rsidP="008D271F">
            <w:pPr>
              <w:pStyle w:val="-"/>
              <w:numPr>
                <w:ilvl w:val="0"/>
                <w:numId w:val="13"/>
              </w:numPr>
              <w:tabs>
                <w:tab w:val="clear" w:pos="540"/>
                <w:tab w:val="left" w:pos="142"/>
              </w:tabs>
              <w:spacing w:after="0"/>
              <w:rPr>
                <w:sz w:val="24"/>
              </w:rPr>
            </w:pPr>
            <w:r w:rsidRPr="00CC769E">
              <w:rPr>
                <w:sz w:val="24"/>
              </w:rPr>
              <w:t>ПРИЛОЖЕНИЯ</w:t>
            </w:r>
          </w:p>
          <w:p w:rsidR="009B278B" w:rsidRPr="00CC769E" w:rsidRDefault="009B278B" w:rsidP="008D271F">
            <w:pPr>
              <w:pStyle w:val="-0"/>
              <w:numPr>
                <w:ilvl w:val="1"/>
                <w:numId w:val="13"/>
              </w:numPr>
              <w:tabs>
                <w:tab w:val="left" w:pos="0"/>
                <w:tab w:val="left" w:pos="1418"/>
              </w:tabs>
              <w:ind w:left="0" w:firstLine="709"/>
              <w:rPr>
                <w:sz w:val="24"/>
              </w:rPr>
            </w:pPr>
            <w:r w:rsidRPr="00CC769E">
              <w:rPr>
                <w:sz w:val="24"/>
              </w:rPr>
              <w:t xml:space="preserve">Список Застрахованных лиц (Приложение </w:t>
            </w:r>
            <w:r w:rsidR="00C22111" w:rsidRPr="00CC769E">
              <w:rPr>
                <w:sz w:val="24"/>
                <w:lang w:val="ru-RU"/>
              </w:rPr>
              <w:t xml:space="preserve"> № </w:t>
            </w:r>
            <w:r w:rsidRPr="00CC769E">
              <w:rPr>
                <w:bCs/>
                <w:sz w:val="24"/>
              </w:rPr>
              <w:t>1 к Договору)</w:t>
            </w:r>
          </w:p>
          <w:p w:rsidR="009B278B" w:rsidRPr="00CC769E" w:rsidRDefault="009B278B" w:rsidP="008D271F">
            <w:pPr>
              <w:pStyle w:val="-0"/>
              <w:numPr>
                <w:ilvl w:val="1"/>
                <w:numId w:val="13"/>
              </w:numPr>
              <w:tabs>
                <w:tab w:val="left" w:pos="0"/>
                <w:tab w:val="left" w:pos="1418"/>
                <w:tab w:val="num" w:pos="1571"/>
              </w:tabs>
              <w:ind w:left="0" w:firstLine="709"/>
              <w:rPr>
                <w:sz w:val="24"/>
              </w:rPr>
            </w:pPr>
            <w:r w:rsidRPr="00CC769E">
              <w:rPr>
                <w:sz w:val="24"/>
              </w:rPr>
              <w:t xml:space="preserve">Таблица размеров страховых выплат в связи с несчастным случаем (Приложение </w:t>
            </w:r>
            <w:r w:rsidR="00C22111" w:rsidRPr="00CC769E">
              <w:rPr>
                <w:sz w:val="24"/>
                <w:lang w:val="ru-RU"/>
              </w:rPr>
              <w:t xml:space="preserve">№ </w:t>
            </w:r>
            <w:r w:rsidRPr="00CC769E">
              <w:rPr>
                <w:sz w:val="24"/>
              </w:rPr>
              <w:t>2 к Договору).</w:t>
            </w:r>
          </w:p>
          <w:p w:rsidR="009B278B" w:rsidRPr="00CC769E" w:rsidRDefault="009B278B" w:rsidP="008D271F">
            <w:pPr>
              <w:pStyle w:val="-0"/>
              <w:numPr>
                <w:ilvl w:val="1"/>
                <w:numId w:val="13"/>
              </w:numPr>
              <w:tabs>
                <w:tab w:val="left" w:pos="0"/>
                <w:tab w:val="left" w:pos="1418"/>
                <w:tab w:val="num" w:pos="1571"/>
              </w:tabs>
              <w:ind w:left="0" w:firstLine="709"/>
              <w:rPr>
                <w:sz w:val="24"/>
              </w:rPr>
            </w:pPr>
            <w:r w:rsidRPr="00CC769E">
              <w:rPr>
                <w:sz w:val="24"/>
              </w:rPr>
              <w:t xml:space="preserve">Форма заявления о страховом случае (Приложение </w:t>
            </w:r>
            <w:r w:rsidR="00C22111" w:rsidRPr="00CC769E">
              <w:rPr>
                <w:sz w:val="24"/>
                <w:lang w:val="ru-RU"/>
              </w:rPr>
              <w:t xml:space="preserve">№ </w:t>
            </w:r>
            <w:r w:rsidRPr="00CC769E">
              <w:rPr>
                <w:sz w:val="24"/>
                <w:lang w:val="ru-RU"/>
              </w:rPr>
              <w:t>3</w:t>
            </w:r>
            <w:r w:rsidRPr="00CC769E">
              <w:rPr>
                <w:sz w:val="24"/>
              </w:rPr>
              <w:t xml:space="preserve"> к Договору).</w:t>
            </w:r>
          </w:p>
          <w:p w:rsidR="009B278B" w:rsidRPr="00CC769E" w:rsidRDefault="009B278B" w:rsidP="008D271F">
            <w:pPr>
              <w:pStyle w:val="-0"/>
              <w:numPr>
                <w:ilvl w:val="1"/>
                <w:numId w:val="13"/>
              </w:numPr>
              <w:tabs>
                <w:tab w:val="left" w:pos="0"/>
                <w:tab w:val="left" w:pos="1418"/>
                <w:tab w:val="num" w:pos="1571"/>
              </w:tabs>
              <w:ind w:left="0" w:firstLine="709"/>
              <w:rPr>
                <w:sz w:val="24"/>
              </w:rPr>
            </w:pPr>
            <w:r w:rsidRPr="00CC769E">
              <w:rPr>
                <w:sz w:val="24"/>
              </w:rPr>
              <w:t xml:space="preserve">Правила страхования </w:t>
            </w:r>
            <w:r w:rsidRPr="00CC769E">
              <w:rPr>
                <w:bCs/>
                <w:sz w:val="24"/>
              </w:rPr>
              <w:t>[</w:t>
            </w:r>
            <w:r w:rsidRPr="00CC769E">
              <w:rPr>
                <w:rStyle w:val="a6"/>
                <w:sz w:val="24"/>
              </w:rPr>
              <w:t>заполняется Страховщиком при заключении договора</w:t>
            </w:r>
            <w:r w:rsidRPr="00CC769E">
              <w:rPr>
                <w:bCs/>
                <w:sz w:val="24"/>
              </w:rPr>
              <w:t>]</w:t>
            </w:r>
            <w:r w:rsidRPr="00CC769E">
              <w:rPr>
                <w:sz w:val="24"/>
              </w:rPr>
              <w:t xml:space="preserve"> (Приложение </w:t>
            </w:r>
            <w:r w:rsidR="00C22111" w:rsidRPr="00CC769E">
              <w:rPr>
                <w:sz w:val="24"/>
                <w:lang w:val="ru-RU"/>
              </w:rPr>
              <w:t xml:space="preserve">№ </w:t>
            </w:r>
            <w:r w:rsidRPr="00CC769E">
              <w:rPr>
                <w:sz w:val="24"/>
                <w:lang w:val="ru-RU"/>
              </w:rPr>
              <w:t>4</w:t>
            </w:r>
            <w:r w:rsidRPr="00CC769E">
              <w:rPr>
                <w:sz w:val="24"/>
              </w:rPr>
              <w:t xml:space="preserve"> к Договору).</w:t>
            </w:r>
          </w:p>
          <w:p w:rsidR="009B278B" w:rsidRPr="00CC769E" w:rsidRDefault="009B278B" w:rsidP="008D271F">
            <w:pPr>
              <w:pStyle w:val="-0"/>
              <w:numPr>
                <w:ilvl w:val="1"/>
                <w:numId w:val="13"/>
              </w:numPr>
              <w:tabs>
                <w:tab w:val="left" w:pos="0"/>
                <w:tab w:val="left" w:pos="1418"/>
                <w:tab w:val="num" w:pos="1571"/>
              </w:tabs>
              <w:ind w:left="0" w:firstLine="709"/>
              <w:rPr>
                <w:sz w:val="24"/>
              </w:rPr>
            </w:pPr>
            <w:r w:rsidRPr="00CC769E">
              <w:rPr>
                <w:sz w:val="24"/>
              </w:rPr>
              <w:t>Форм</w:t>
            </w:r>
            <w:r w:rsidR="008D271F" w:rsidRPr="00CC769E">
              <w:rPr>
                <w:sz w:val="24"/>
                <w:lang w:val="ru-RU"/>
              </w:rPr>
              <w:t>ы</w:t>
            </w:r>
            <w:r w:rsidRPr="00CC769E">
              <w:rPr>
                <w:sz w:val="24"/>
              </w:rPr>
              <w:t xml:space="preserve"> списков Застрахованных лиц, подлежащих исключению из Договора/  включению в Договор  (Приложение</w:t>
            </w:r>
            <w:r w:rsidR="00C22111" w:rsidRPr="00CC769E">
              <w:rPr>
                <w:sz w:val="24"/>
                <w:lang w:val="ru-RU"/>
              </w:rPr>
              <w:t xml:space="preserve">№ </w:t>
            </w:r>
            <w:r w:rsidRPr="00CC769E">
              <w:rPr>
                <w:sz w:val="24"/>
              </w:rPr>
              <w:t xml:space="preserve"> 5 к Договору).</w:t>
            </w:r>
          </w:p>
          <w:p w:rsidR="008D271F" w:rsidRPr="00CC769E" w:rsidRDefault="008D271F" w:rsidP="008D271F">
            <w:pPr>
              <w:pStyle w:val="-0"/>
              <w:numPr>
                <w:ilvl w:val="1"/>
                <w:numId w:val="13"/>
              </w:numPr>
              <w:tabs>
                <w:tab w:val="left" w:pos="0"/>
                <w:tab w:val="num" w:pos="284"/>
                <w:tab w:val="left" w:pos="1418"/>
                <w:tab w:val="num" w:pos="1571"/>
              </w:tabs>
              <w:ind w:left="0" w:firstLine="709"/>
              <w:rPr>
                <w:sz w:val="24"/>
              </w:rPr>
            </w:pPr>
            <w:r w:rsidRPr="00CC769E">
              <w:rPr>
                <w:sz w:val="24"/>
              </w:rPr>
              <w:t xml:space="preserve">Формат информации (Приложение </w:t>
            </w:r>
            <w:r w:rsidR="00C22111" w:rsidRPr="00CC769E">
              <w:rPr>
                <w:sz w:val="24"/>
                <w:lang w:val="ru-RU"/>
              </w:rPr>
              <w:t xml:space="preserve">№ </w:t>
            </w:r>
            <w:r w:rsidRPr="00CC769E">
              <w:rPr>
                <w:sz w:val="24"/>
                <w:lang w:val="ru-RU"/>
              </w:rPr>
              <w:t>6</w:t>
            </w:r>
            <w:r w:rsidRPr="00CC769E">
              <w:rPr>
                <w:sz w:val="24"/>
              </w:rPr>
              <w:t xml:space="preserve"> к Договору).</w:t>
            </w:r>
          </w:p>
          <w:p w:rsidR="008D271F" w:rsidRPr="00CC769E" w:rsidRDefault="008D271F" w:rsidP="008D271F">
            <w:pPr>
              <w:pStyle w:val="-0"/>
              <w:numPr>
                <w:ilvl w:val="1"/>
                <w:numId w:val="13"/>
              </w:numPr>
              <w:tabs>
                <w:tab w:val="left" w:pos="0"/>
                <w:tab w:val="num" w:pos="284"/>
                <w:tab w:val="left" w:pos="1418"/>
                <w:tab w:val="num" w:pos="1571"/>
              </w:tabs>
              <w:ind w:left="0" w:firstLine="709"/>
              <w:rPr>
                <w:sz w:val="24"/>
              </w:rPr>
            </w:pPr>
            <w:r w:rsidRPr="00CC769E">
              <w:rPr>
                <w:sz w:val="24"/>
              </w:rPr>
              <w:t xml:space="preserve">Форма согласия (Приложение </w:t>
            </w:r>
            <w:r w:rsidR="00C22111" w:rsidRPr="00CC769E">
              <w:rPr>
                <w:sz w:val="24"/>
                <w:lang w:val="ru-RU"/>
              </w:rPr>
              <w:t xml:space="preserve">№ </w:t>
            </w:r>
            <w:r w:rsidRPr="00CC769E">
              <w:rPr>
                <w:sz w:val="24"/>
                <w:lang w:val="ru-RU"/>
              </w:rPr>
              <w:t>7</w:t>
            </w:r>
            <w:r w:rsidRPr="00CC769E">
              <w:rPr>
                <w:sz w:val="24"/>
              </w:rPr>
              <w:t xml:space="preserve"> к Договору).</w:t>
            </w:r>
          </w:p>
          <w:p w:rsidR="009B278B" w:rsidRPr="00CC769E" w:rsidRDefault="009B278B" w:rsidP="008D271F">
            <w:pPr>
              <w:pStyle w:val="-0"/>
              <w:numPr>
                <w:ilvl w:val="0"/>
                <w:numId w:val="0"/>
              </w:numPr>
              <w:tabs>
                <w:tab w:val="left" w:pos="0"/>
                <w:tab w:val="left" w:pos="1418"/>
              </w:tabs>
              <w:ind w:firstLine="709"/>
              <w:rPr>
                <w:sz w:val="24"/>
              </w:rPr>
            </w:pPr>
            <w:r w:rsidRPr="00CC769E">
              <w:rPr>
                <w:sz w:val="24"/>
              </w:rPr>
              <w:t xml:space="preserve"> ___________</w:t>
            </w:r>
            <w:r w:rsidRPr="00CC769E">
              <w:rPr>
                <w:rStyle w:val="a6"/>
                <w:sz w:val="24"/>
              </w:rPr>
              <w:t xml:space="preserve"> [Перечень иных  приложений определяется в соответствии с конкурсным предложением победителя конкурса и техническим заданием к конкурсной документации]</w:t>
            </w:r>
          </w:p>
          <w:p w:rsidR="009B278B" w:rsidRPr="00CC769E" w:rsidRDefault="009B278B" w:rsidP="008D271F">
            <w:pPr>
              <w:pStyle w:val="-"/>
              <w:numPr>
                <w:ilvl w:val="0"/>
                <w:numId w:val="13"/>
              </w:numPr>
              <w:tabs>
                <w:tab w:val="clear" w:pos="540"/>
                <w:tab w:val="left" w:pos="567"/>
                <w:tab w:val="left" w:pos="851"/>
              </w:tabs>
              <w:spacing w:after="0"/>
              <w:rPr>
                <w:sz w:val="24"/>
              </w:rPr>
            </w:pPr>
            <w:r w:rsidRPr="00CC769E">
              <w:rPr>
                <w:sz w:val="24"/>
              </w:rPr>
              <w:t>АДРЕСА  И РЕКВИЗИТЫ СТОРОН</w:t>
            </w:r>
          </w:p>
          <w:p w:rsidR="009B278B" w:rsidRPr="00CC769E" w:rsidRDefault="009B278B" w:rsidP="008D271F">
            <w:pPr>
              <w:pStyle w:val="-0"/>
              <w:numPr>
                <w:ilvl w:val="0"/>
                <w:numId w:val="0"/>
              </w:numPr>
              <w:ind w:left="1200"/>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9B278B" w:rsidRPr="00CC769E" w:rsidTr="00FF1B85">
              <w:tc>
                <w:tcPr>
                  <w:tcW w:w="4914" w:type="dxa"/>
                  <w:tcBorders>
                    <w:top w:val="nil"/>
                    <w:left w:val="nil"/>
                    <w:bottom w:val="nil"/>
                    <w:right w:val="nil"/>
                  </w:tcBorders>
                </w:tcPr>
                <w:p w:rsidR="009B278B" w:rsidRPr="00CC769E" w:rsidRDefault="009B278B" w:rsidP="008D271F">
                  <w:pPr>
                    <w:pStyle w:val="a5"/>
                    <w:ind w:left="0" w:right="0"/>
                    <w:jc w:val="center"/>
                    <w:rPr>
                      <w:b/>
                      <w:szCs w:val="24"/>
                    </w:rPr>
                  </w:pPr>
                  <w:r w:rsidRPr="00CC769E">
                    <w:rPr>
                      <w:b/>
                      <w:szCs w:val="24"/>
                    </w:rPr>
                    <w:t>СТРАХОВЩИК:</w:t>
                  </w:r>
                </w:p>
                <w:p w:rsidR="009B278B" w:rsidRPr="00CC769E" w:rsidRDefault="009B278B" w:rsidP="008D271F">
                  <w:pPr>
                    <w:pStyle w:val="a5"/>
                    <w:ind w:left="0" w:right="0"/>
                    <w:rPr>
                      <w:szCs w:val="24"/>
                    </w:rPr>
                  </w:pPr>
                  <w:r w:rsidRPr="00CC769E">
                    <w:rPr>
                      <w:szCs w:val="24"/>
                    </w:rPr>
                    <w:t>[</w:t>
                  </w:r>
                  <w:r w:rsidRPr="00CC769E">
                    <w:rPr>
                      <w:rStyle w:val="a6"/>
                      <w:szCs w:val="24"/>
                    </w:rPr>
                    <w:t>Реквизиты Страховщика указываются при подписании договора</w:t>
                  </w:r>
                  <w:r w:rsidRPr="00CC769E">
                    <w:rPr>
                      <w:szCs w:val="24"/>
                    </w:rPr>
                    <w:t xml:space="preserve">] </w:t>
                  </w:r>
                </w:p>
                <w:p w:rsidR="009B278B" w:rsidRPr="00CC769E" w:rsidRDefault="009B278B" w:rsidP="008D271F">
                  <w:pPr>
                    <w:pStyle w:val="a5"/>
                    <w:ind w:left="0" w:right="0"/>
                    <w:rPr>
                      <w:szCs w:val="24"/>
                    </w:rPr>
                  </w:pPr>
                </w:p>
                <w:p w:rsidR="009B278B" w:rsidRPr="00CC769E" w:rsidRDefault="009B278B" w:rsidP="008D271F">
                  <w:pPr>
                    <w:pStyle w:val="a5"/>
                    <w:ind w:left="0" w:right="0"/>
                    <w:rPr>
                      <w:szCs w:val="24"/>
                    </w:rPr>
                  </w:pPr>
                  <w:r w:rsidRPr="00CC769E">
                    <w:rPr>
                      <w:szCs w:val="24"/>
                    </w:rPr>
                    <w:t>___________________________________</w:t>
                  </w:r>
                </w:p>
                <w:p w:rsidR="009B278B" w:rsidRPr="00CC769E" w:rsidRDefault="009B278B" w:rsidP="008D271F">
                  <w:pPr>
                    <w:pStyle w:val="a5"/>
                    <w:ind w:left="0" w:right="0"/>
                    <w:rPr>
                      <w:szCs w:val="24"/>
                    </w:rPr>
                  </w:pPr>
                </w:p>
                <w:p w:rsidR="009B278B" w:rsidRPr="00CC769E" w:rsidRDefault="009B278B" w:rsidP="008D271F">
                  <w:pPr>
                    <w:pStyle w:val="a5"/>
                    <w:ind w:left="0" w:right="0"/>
                    <w:rPr>
                      <w:szCs w:val="24"/>
                    </w:rPr>
                  </w:pPr>
                  <w:r w:rsidRPr="00CC769E">
                    <w:rPr>
                      <w:szCs w:val="24"/>
                    </w:rPr>
                    <w:t>___________________/________________/</w:t>
                  </w:r>
                </w:p>
                <w:p w:rsidR="009B278B" w:rsidRPr="00CC769E" w:rsidRDefault="009B278B" w:rsidP="008D271F">
                  <w:pPr>
                    <w:pStyle w:val="a5"/>
                    <w:ind w:left="0" w:right="0"/>
                    <w:rPr>
                      <w:szCs w:val="24"/>
                    </w:rPr>
                  </w:pPr>
                  <w:r w:rsidRPr="00CC769E">
                    <w:rPr>
                      <w:szCs w:val="24"/>
                    </w:rPr>
                    <w:t>М.П.</w:t>
                  </w:r>
                </w:p>
              </w:tc>
              <w:tc>
                <w:tcPr>
                  <w:tcW w:w="4554" w:type="dxa"/>
                  <w:tcBorders>
                    <w:top w:val="nil"/>
                    <w:left w:val="nil"/>
                    <w:bottom w:val="nil"/>
                    <w:right w:val="nil"/>
                  </w:tcBorders>
                </w:tcPr>
                <w:p w:rsidR="009B278B" w:rsidRPr="00CC769E" w:rsidRDefault="009B278B" w:rsidP="008D271F">
                  <w:pPr>
                    <w:pStyle w:val="a5"/>
                    <w:ind w:left="0" w:right="0"/>
                    <w:jc w:val="center"/>
                    <w:rPr>
                      <w:b/>
                      <w:szCs w:val="24"/>
                    </w:rPr>
                  </w:pPr>
                  <w:r w:rsidRPr="00CC769E">
                    <w:rPr>
                      <w:b/>
                      <w:szCs w:val="24"/>
                    </w:rPr>
                    <w:t>СТРАХОВАТЕЛЬ:</w:t>
                  </w:r>
                </w:p>
                <w:p w:rsidR="009B278B" w:rsidRPr="00CC769E" w:rsidRDefault="009B278B" w:rsidP="008D271F">
                  <w:pPr>
                    <w:pStyle w:val="a5"/>
                    <w:ind w:left="0" w:right="0"/>
                    <w:rPr>
                      <w:szCs w:val="24"/>
                    </w:rPr>
                  </w:pPr>
                  <w:r w:rsidRPr="00CC769E">
                    <w:rPr>
                      <w:szCs w:val="24"/>
                    </w:rPr>
                    <w:t>[</w:t>
                  </w:r>
                  <w:r w:rsidRPr="00CC769E">
                    <w:rPr>
                      <w:rStyle w:val="a6"/>
                      <w:szCs w:val="24"/>
                    </w:rPr>
                    <w:t>Реквизиты Страхователя указываются при подписании договора</w:t>
                  </w:r>
                  <w:r w:rsidRPr="00CC769E">
                    <w:rPr>
                      <w:szCs w:val="24"/>
                    </w:rPr>
                    <w:t xml:space="preserve">] </w:t>
                  </w:r>
                </w:p>
                <w:p w:rsidR="009B278B" w:rsidRPr="00CC769E" w:rsidRDefault="009B278B" w:rsidP="008D271F">
                  <w:pPr>
                    <w:pStyle w:val="a5"/>
                    <w:ind w:left="0" w:right="0"/>
                    <w:rPr>
                      <w:szCs w:val="24"/>
                    </w:rPr>
                  </w:pPr>
                </w:p>
                <w:p w:rsidR="009B278B" w:rsidRPr="00CC769E" w:rsidRDefault="009B278B" w:rsidP="008D271F">
                  <w:pPr>
                    <w:pStyle w:val="a5"/>
                    <w:ind w:left="0" w:right="0"/>
                    <w:rPr>
                      <w:szCs w:val="24"/>
                    </w:rPr>
                  </w:pPr>
                  <w:r w:rsidRPr="00CC769E">
                    <w:rPr>
                      <w:szCs w:val="24"/>
                    </w:rPr>
                    <w:t>_________________________________</w:t>
                  </w:r>
                </w:p>
                <w:p w:rsidR="009B278B" w:rsidRPr="00CC769E" w:rsidRDefault="009B278B" w:rsidP="008D271F">
                  <w:pPr>
                    <w:pStyle w:val="a5"/>
                    <w:ind w:left="0" w:right="0"/>
                    <w:rPr>
                      <w:szCs w:val="24"/>
                    </w:rPr>
                  </w:pPr>
                </w:p>
                <w:p w:rsidR="009B278B" w:rsidRPr="00CC769E" w:rsidRDefault="009B278B" w:rsidP="008D271F">
                  <w:pPr>
                    <w:pStyle w:val="a5"/>
                    <w:ind w:left="0" w:right="0"/>
                    <w:rPr>
                      <w:szCs w:val="24"/>
                    </w:rPr>
                  </w:pPr>
                  <w:r w:rsidRPr="00CC769E">
                    <w:rPr>
                      <w:szCs w:val="24"/>
                    </w:rPr>
                    <w:t>___________________/________________/</w:t>
                  </w:r>
                </w:p>
                <w:p w:rsidR="009B278B" w:rsidRPr="00CC769E" w:rsidRDefault="009B278B" w:rsidP="008D271F">
                  <w:pPr>
                    <w:pStyle w:val="a5"/>
                    <w:ind w:left="0" w:right="0"/>
                    <w:rPr>
                      <w:szCs w:val="24"/>
                    </w:rPr>
                  </w:pPr>
                  <w:r w:rsidRPr="00CC769E">
                    <w:rPr>
                      <w:szCs w:val="24"/>
                    </w:rPr>
                    <w:t>М.П.</w:t>
                  </w:r>
                </w:p>
              </w:tc>
            </w:tr>
          </w:tbl>
          <w:p w:rsidR="009B278B" w:rsidRPr="00CC769E" w:rsidRDefault="009B278B" w:rsidP="008D271F"/>
          <w:p w:rsidR="008D271F" w:rsidRPr="00CC769E" w:rsidRDefault="008D271F" w:rsidP="008D271F">
            <w:pPr>
              <w:widowControl w:val="0"/>
              <w:overflowPunct w:val="0"/>
              <w:autoSpaceDE w:val="0"/>
              <w:autoSpaceDN w:val="0"/>
              <w:adjustRightInd w:val="0"/>
              <w:spacing w:line="240" w:lineRule="auto"/>
              <w:jc w:val="right"/>
              <w:rPr>
                <w:kern w:val="28"/>
                <w:lang w:eastAsia="en-US"/>
              </w:rPr>
            </w:pPr>
            <w:r w:rsidRPr="00CC769E">
              <w:rPr>
                <w:kern w:val="28"/>
                <w:lang w:eastAsia="en-US"/>
              </w:rPr>
              <w:t xml:space="preserve">Приложение </w:t>
            </w:r>
            <w:r w:rsidR="00D331F7" w:rsidRPr="00CC769E">
              <w:rPr>
                <w:kern w:val="28"/>
                <w:lang w:eastAsia="en-US"/>
              </w:rPr>
              <w:t xml:space="preserve">№ </w:t>
            </w:r>
            <w:r w:rsidRPr="00CC769E">
              <w:rPr>
                <w:kern w:val="28"/>
                <w:lang w:eastAsia="en-US"/>
              </w:rPr>
              <w:t>1</w:t>
            </w:r>
          </w:p>
          <w:p w:rsidR="008D271F" w:rsidRPr="00CC769E" w:rsidRDefault="008D271F" w:rsidP="008D271F">
            <w:pPr>
              <w:widowControl w:val="0"/>
              <w:overflowPunct w:val="0"/>
              <w:autoSpaceDE w:val="0"/>
              <w:autoSpaceDN w:val="0"/>
              <w:adjustRightInd w:val="0"/>
              <w:spacing w:line="240" w:lineRule="auto"/>
              <w:jc w:val="right"/>
            </w:pPr>
            <w:r w:rsidRPr="00CC769E">
              <w:t>к Договору № ___________ от «___» ______20 __ г.</w:t>
            </w:r>
          </w:p>
          <w:p w:rsidR="008D271F" w:rsidRPr="00CC769E" w:rsidRDefault="008D271F" w:rsidP="008D271F">
            <w:pPr>
              <w:widowControl w:val="0"/>
              <w:overflowPunct w:val="0"/>
              <w:autoSpaceDE w:val="0"/>
              <w:autoSpaceDN w:val="0"/>
              <w:adjustRightInd w:val="0"/>
              <w:spacing w:line="240" w:lineRule="auto"/>
              <w:ind w:firstLine="709"/>
              <w:jc w:val="center"/>
              <w:rPr>
                <w:kern w:val="28"/>
                <w:sz w:val="24"/>
                <w:szCs w:val="24"/>
                <w:lang w:eastAsia="en-US"/>
              </w:rPr>
            </w:pPr>
          </w:p>
          <w:p w:rsidR="008D271F" w:rsidRPr="00CC769E" w:rsidRDefault="008D271F" w:rsidP="008D271F">
            <w:pPr>
              <w:widowControl w:val="0"/>
              <w:overflowPunct w:val="0"/>
              <w:autoSpaceDE w:val="0"/>
              <w:autoSpaceDN w:val="0"/>
              <w:adjustRightInd w:val="0"/>
              <w:jc w:val="center"/>
              <w:rPr>
                <w:b/>
                <w:caps/>
                <w:spacing w:val="-4"/>
                <w:kern w:val="28"/>
                <w:sz w:val="24"/>
                <w:szCs w:val="24"/>
                <w:lang w:eastAsia="en-US"/>
              </w:rPr>
            </w:pPr>
            <w:r w:rsidRPr="00CC769E">
              <w:rPr>
                <w:b/>
                <w:caps/>
                <w:kern w:val="28"/>
                <w:sz w:val="24"/>
                <w:szCs w:val="24"/>
                <w:lang w:eastAsia="en-US"/>
              </w:rPr>
              <w:t>СПИСОК ЗАСТРАХОВАННЫХ ЛИЦ</w:t>
            </w:r>
          </w:p>
          <w:p w:rsidR="008D271F" w:rsidRPr="00CC769E" w:rsidRDefault="008D271F" w:rsidP="008D271F">
            <w:pPr>
              <w:widowControl w:val="0"/>
              <w:overflowPunct w:val="0"/>
              <w:autoSpaceDE w:val="0"/>
              <w:autoSpaceDN w:val="0"/>
              <w:adjustRightInd w:val="0"/>
              <w:spacing w:before="60" w:line="320" w:lineRule="exact"/>
              <w:rPr>
                <w:sz w:val="24"/>
                <w:szCs w:val="24"/>
              </w:rPr>
            </w:pPr>
          </w:p>
          <w:p w:rsidR="008D271F" w:rsidRPr="00CC769E" w:rsidRDefault="008D271F" w:rsidP="008D271F">
            <w:pPr>
              <w:pStyle w:val="-0"/>
              <w:numPr>
                <w:ilvl w:val="0"/>
                <w:numId w:val="0"/>
              </w:numPr>
              <w:jc w:val="center"/>
              <w:rPr>
                <w:sz w:val="24"/>
              </w:rPr>
            </w:pPr>
            <w:r w:rsidRPr="00CC769E">
              <w:rPr>
                <w:rStyle w:val="a6"/>
                <w:sz w:val="24"/>
              </w:rPr>
              <w:t>[Заполняется при заключении Договора]</w:t>
            </w:r>
          </w:p>
          <w:p w:rsidR="009B278B" w:rsidRPr="00CC769E" w:rsidRDefault="009B278B"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Pr>
              <w:widowControl w:val="0"/>
              <w:overflowPunct w:val="0"/>
              <w:autoSpaceDE w:val="0"/>
              <w:autoSpaceDN w:val="0"/>
              <w:adjustRightInd w:val="0"/>
              <w:spacing w:line="240" w:lineRule="auto"/>
              <w:jc w:val="right"/>
              <w:rPr>
                <w:kern w:val="28"/>
                <w:lang w:eastAsia="en-US"/>
              </w:rPr>
            </w:pPr>
          </w:p>
          <w:p w:rsidR="008D271F" w:rsidRPr="00CC769E" w:rsidRDefault="008D271F" w:rsidP="008D271F">
            <w:pPr>
              <w:widowControl w:val="0"/>
              <w:overflowPunct w:val="0"/>
              <w:autoSpaceDE w:val="0"/>
              <w:autoSpaceDN w:val="0"/>
              <w:adjustRightInd w:val="0"/>
              <w:spacing w:line="240" w:lineRule="auto"/>
              <w:jc w:val="right"/>
              <w:rPr>
                <w:kern w:val="28"/>
                <w:lang w:eastAsia="en-US"/>
              </w:rPr>
            </w:pPr>
          </w:p>
          <w:p w:rsidR="008D271F" w:rsidRPr="00CC769E" w:rsidRDefault="008D271F" w:rsidP="008D271F">
            <w:pPr>
              <w:widowControl w:val="0"/>
              <w:overflowPunct w:val="0"/>
              <w:autoSpaceDE w:val="0"/>
              <w:autoSpaceDN w:val="0"/>
              <w:adjustRightInd w:val="0"/>
              <w:spacing w:line="240" w:lineRule="auto"/>
              <w:jc w:val="right"/>
              <w:rPr>
                <w:kern w:val="28"/>
                <w:lang w:eastAsia="en-US"/>
              </w:rPr>
            </w:pPr>
            <w:r w:rsidRPr="00CC769E">
              <w:rPr>
                <w:kern w:val="28"/>
                <w:lang w:eastAsia="en-US"/>
              </w:rPr>
              <w:t xml:space="preserve">Приложение </w:t>
            </w:r>
            <w:r w:rsidR="00D331F7" w:rsidRPr="00CC769E">
              <w:rPr>
                <w:kern w:val="28"/>
                <w:lang w:eastAsia="en-US"/>
              </w:rPr>
              <w:t xml:space="preserve">№ </w:t>
            </w:r>
            <w:r w:rsidRPr="00CC769E">
              <w:rPr>
                <w:kern w:val="28"/>
                <w:lang w:eastAsia="en-US"/>
              </w:rPr>
              <w:t>2</w:t>
            </w:r>
          </w:p>
          <w:p w:rsidR="008D271F" w:rsidRPr="00CC769E" w:rsidRDefault="008D271F" w:rsidP="008D271F">
            <w:pPr>
              <w:widowControl w:val="0"/>
              <w:overflowPunct w:val="0"/>
              <w:autoSpaceDE w:val="0"/>
              <w:autoSpaceDN w:val="0"/>
              <w:adjustRightInd w:val="0"/>
              <w:spacing w:line="240" w:lineRule="auto"/>
              <w:jc w:val="right"/>
            </w:pPr>
            <w:r w:rsidRPr="00CC769E">
              <w:t>к Договору № ___________ от «___» ______20 __ г.</w:t>
            </w:r>
          </w:p>
          <w:p w:rsidR="008D271F" w:rsidRPr="00CC769E" w:rsidRDefault="008D271F" w:rsidP="008D271F">
            <w:pPr>
              <w:widowControl w:val="0"/>
              <w:overflowPunct w:val="0"/>
              <w:autoSpaceDE w:val="0"/>
              <w:autoSpaceDN w:val="0"/>
              <w:adjustRightInd w:val="0"/>
              <w:spacing w:line="240" w:lineRule="auto"/>
              <w:ind w:firstLine="709"/>
              <w:jc w:val="center"/>
              <w:rPr>
                <w:kern w:val="28"/>
                <w:sz w:val="24"/>
                <w:szCs w:val="24"/>
                <w:lang w:eastAsia="en-US"/>
              </w:rPr>
            </w:pPr>
          </w:p>
          <w:p w:rsidR="008D271F" w:rsidRPr="00CC769E" w:rsidRDefault="008D271F" w:rsidP="008D271F">
            <w:pPr>
              <w:widowControl w:val="0"/>
              <w:overflowPunct w:val="0"/>
              <w:autoSpaceDE w:val="0"/>
              <w:autoSpaceDN w:val="0"/>
              <w:adjustRightInd w:val="0"/>
              <w:spacing w:line="240" w:lineRule="auto"/>
              <w:jc w:val="center"/>
              <w:rPr>
                <w:b/>
                <w:caps/>
                <w:kern w:val="28"/>
                <w:sz w:val="24"/>
                <w:szCs w:val="24"/>
                <w:lang w:eastAsia="en-US"/>
              </w:rPr>
            </w:pPr>
            <w:r w:rsidRPr="00CC769E">
              <w:rPr>
                <w:b/>
                <w:caps/>
                <w:kern w:val="28"/>
                <w:sz w:val="24"/>
                <w:szCs w:val="24"/>
                <w:lang w:eastAsia="en-US"/>
              </w:rPr>
              <w:t xml:space="preserve">ТАБЛИЦА РАЗМЕРОВ СТРАХОВЫХ ВЫПЛАТ В СВЯЗИ С НЕСЧАСТНЫМ СЛУЧАЕМ </w:t>
            </w:r>
          </w:p>
          <w:p w:rsidR="008D271F" w:rsidRPr="00CC769E" w:rsidRDefault="008D271F" w:rsidP="008D271F">
            <w:pPr>
              <w:widowControl w:val="0"/>
              <w:overflowPunct w:val="0"/>
              <w:autoSpaceDE w:val="0"/>
              <w:autoSpaceDN w:val="0"/>
              <w:adjustRightInd w:val="0"/>
              <w:spacing w:line="240" w:lineRule="auto"/>
              <w:rPr>
                <w:sz w:val="24"/>
                <w:szCs w:val="24"/>
              </w:rPr>
            </w:pPr>
          </w:p>
          <w:p w:rsidR="008D271F" w:rsidRPr="00CC769E" w:rsidRDefault="008D271F" w:rsidP="008D271F">
            <w:pPr>
              <w:pStyle w:val="-0"/>
              <w:numPr>
                <w:ilvl w:val="0"/>
                <w:numId w:val="0"/>
              </w:numPr>
              <w:jc w:val="center"/>
              <w:rPr>
                <w:sz w:val="24"/>
              </w:rPr>
            </w:pPr>
            <w:r w:rsidRPr="00CC769E">
              <w:rPr>
                <w:rStyle w:val="a6"/>
                <w:sz w:val="24"/>
              </w:rPr>
              <w:t>[Заполняется в соответствии с конкурсным предложением победителя конкурса и техническим заданием к конкурсной документации]</w:t>
            </w:r>
          </w:p>
          <w:p w:rsidR="008D271F" w:rsidRPr="00CC769E" w:rsidRDefault="008D271F" w:rsidP="008D271F">
            <w:pPr>
              <w:rPr>
                <w:lang w:val="x-none"/>
              </w:rPr>
            </w:pPr>
          </w:p>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Pr>
              <w:widowControl w:val="0"/>
              <w:overflowPunct w:val="0"/>
              <w:autoSpaceDE w:val="0"/>
              <w:autoSpaceDN w:val="0"/>
              <w:adjustRightInd w:val="0"/>
              <w:spacing w:line="240" w:lineRule="auto"/>
              <w:jc w:val="right"/>
              <w:rPr>
                <w:kern w:val="28"/>
                <w:lang w:eastAsia="en-US"/>
              </w:rPr>
            </w:pPr>
          </w:p>
          <w:p w:rsidR="008D271F" w:rsidRPr="00CC769E" w:rsidRDefault="008D271F" w:rsidP="008D271F">
            <w:pPr>
              <w:widowControl w:val="0"/>
              <w:overflowPunct w:val="0"/>
              <w:autoSpaceDE w:val="0"/>
              <w:autoSpaceDN w:val="0"/>
              <w:adjustRightInd w:val="0"/>
              <w:spacing w:line="240" w:lineRule="auto"/>
              <w:jc w:val="right"/>
              <w:rPr>
                <w:kern w:val="28"/>
                <w:lang w:eastAsia="en-US"/>
              </w:rPr>
            </w:pPr>
            <w:r w:rsidRPr="00CC769E">
              <w:rPr>
                <w:kern w:val="28"/>
                <w:lang w:eastAsia="en-US"/>
              </w:rPr>
              <w:t>Приложение</w:t>
            </w:r>
            <w:r w:rsidR="00F57E94" w:rsidRPr="00CC769E">
              <w:rPr>
                <w:kern w:val="28"/>
                <w:lang w:eastAsia="en-US"/>
              </w:rPr>
              <w:t xml:space="preserve"> № </w:t>
            </w:r>
            <w:r w:rsidRPr="00CC769E">
              <w:rPr>
                <w:kern w:val="28"/>
                <w:lang w:eastAsia="en-US"/>
              </w:rPr>
              <w:t xml:space="preserve"> 3</w:t>
            </w:r>
          </w:p>
          <w:p w:rsidR="008D271F" w:rsidRPr="00CC769E" w:rsidRDefault="008D271F" w:rsidP="008D271F">
            <w:pPr>
              <w:widowControl w:val="0"/>
              <w:overflowPunct w:val="0"/>
              <w:autoSpaceDE w:val="0"/>
              <w:autoSpaceDN w:val="0"/>
              <w:adjustRightInd w:val="0"/>
              <w:spacing w:line="240" w:lineRule="auto"/>
              <w:jc w:val="right"/>
            </w:pPr>
            <w:r w:rsidRPr="00CC769E">
              <w:t>к Договору № ___________ от «___» ______20 __ г.</w:t>
            </w:r>
          </w:p>
          <w:p w:rsidR="008D271F" w:rsidRPr="00CC769E" w:rsidRDefault="008D271F" w:rsidP="008D271F"/>
          <w:p w:rsidR="008D271F" w:rsidRPr="00CC769E" w:rsidRDefault="008D271F" w:rsidP="008D271F">
            <w:pPr>
              <w:rPr>
                <w:sz w:val="24"/>
                <w:szCs w:val="24"/>
              </w:rPr>
            </w:pPr>
            <w:r w:rsidRPr="00CC769E">
              <w:rPr>
                <w:sz w:val="24"/>
                <w:szCs w:val="24"/>
              </w:rPr>
              <w:t xml:space="preserve">Форма </w:t>
            </w:r>
          </w:p>
          <w:p w:rsidR="008D271F" w:rsidRPr="00CC769E" w:rsidRDefault="008D271F" w:rsidP="008D271F">
            <w:pPr>
              <w:ind w:firstLine="0"/>
              <w:jc w:val="center"/>
              <w:rPr>
                <w:b/>
                <w:sz w:val="24"/>
                <w:szCs w:val="24"/>
              </w:rPr>
            </w:pPr>
            <w:r w:rsidRPr="00CC769E">
              <w:rPr>
                <w:b/>
                <w:sz w:val="24"/>
                <w:szCs w:val="24"/>
              </w:rPr>
              <w:t>ЗАЯВЛЕНИЕ О СТРАХОВОМ СЛУЧАЕ</w:t>
            </w:r>
          </w:p>
          <w:p w:rsidR="008D271F" w:rsidRPr="00CC769E" w:rsidRDefault="008D271F" w:rsidP="008D271F">
            <w:pPr>
              <w:pStyle w:val="-0"/>
              <w:numPr>
                <w:ilvl w:val="0"/>
                <w:numId w:val="0"/>
              </w:numPr>
              <w:jc w:val="center"/>
              <w:rPr>
                <w:sz w:val="24"/>
              </w:rPr>
            </w:pPr>
            <w:r w:rsidRPr="00CC769E">
              <w:rPr>
                <w:rStyle w:val="a6"/>
                <w:sz w:val="24"/>
              </w:rPr>
              <w:t>[Заполняется при заключении Договора]</w:t>
            </w:r>
          </w:p>
          <w:p w:rsidR="008D271F" w:rsidRPr="00CC769E" w:rsidRDefault="008D271F" w:rsidP="008D271F">
            <w:pPr>
              <w:ind w:firstLine="0"/>
              <w:jc w:val="center"/>
            </w:pPr>
          </w:p>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Pr>
              <w:widowControl w:val="0"/>
              <w:overflowPunct w:val="0"/>
              <w:autoSpaceDE w:val="0"/>
              <w:autoSpaceDN w:val="0"/>
              <w:adjustRightInd w:val="0"/>
              <w:spacing w:line="240" w:lineRule="auto"/>
              <w:jc w:val="right"/>
              <w:rPr>
                <w:kern w:val="28"/>
                <w:lang w:eastAsia="en-US"/>
              </w:rPr>
            </w:pPr>
            <w:r w:rsidRPr="00CC769E">
              <w:rPr>
                <w:kern w:val="28"/>
                <w:lang w:eastAsia="en-US"/>
              </w:rPr>
              <w:t xml:space="preserve">Приложение </w:t>
            </w:r>
            <w:r w:rsidR="00F57E94" w:rsidRPr="00CC769E">
              <w:rPr>
                <w:kern w:val="28"/>
                <w:lang w:eastAsia="en-US"/>
              </w:rPr>
              <w:t xml:space="preserve">№ </w:t>
            </w:r>
            <w:r w:rsidRPr="00CC769E">
              <w:rPr>
                <w:kern w:val="28"/>
                <w:lang w:eastAsia="en-US"/>
              </w:rPr>
              <w:t>4</w:t>
            </w:r>
          </w:p>
          <w:p w:rsidR="008D271F" w:rsidRPr="00CC769E" w:rsidRDefault="008D271F" w:rsidP="008D271F">
            <w:pPr>
              <w:widowControl w:val="0"/>
              <w:overflowPunct w:val="0"/>
              <w:autoSpaceDE w:val="0"/>
              <w:autoSpaceDN w:val="0"/>
              <w:adjustRightInd w:val="0"/>
              <w:spacing w:line="240" w:lineRule="auto"/>
              <w:jc w:val="right"/>
            </w:pPr>
            <w:r w:rsidRPr="00CC769E">
              <w:t>к Договору № ___________ от «___» ______20 __ г.</w:t>
            </w:r>
          </w:p>
          <w:p w:rsidR="008D271F" w:rsidRPr="00CC769E" w:rsidRDefault="008D271F" w:rsidP="008D271F"/>
          <w:p w:rsidR="008D271F" w:rsidRPr="00CC769E" w:rsidRDefault="008D271F" w:rsidP="008D271F">
            <w:pPr>
              <w:ind w:firstLine="0"/>
              <w:jc w:val="center"/>
            </w:pPr>
            <w:r w:rsidRPr="00CC769E">
              <w:rPr>
                <w:b/>
                <w:sz w:val="24"/>
                <w:szCs w:val="24"/>
              </w:rPr>
              <w:t>ПРАВИЛА СТРАХОВАНИЯ</w:t>
            </w:r>
            <w:r w:rsidRPr="00CC769E">
              <w:t xml:space="preserve"> </w:t>
            </w:r>
            <w:r w:rsidRPr="00CC769E">
              <w:rPr>
                <w:sz w:val="24"/>
              </w:rPr>
              <w:t>[</w:t>
            </w:r>
            <w:r w:rsidRPr="00CC769E">
              <w:rPr>
                <w:rStyle w:val="a6"/>
                <w:sz w:val="24"/>
              </w:rPr>
              <w:t>заполняется Страховщиком при заключении договора</w:t>
            </w:r>
            <w:r w:rsidRPr="00CC769E">
              <w:rPr>
                <w:sz w:val="24"/>
              </w:rPr>
              <w:t>]</w:t>
            </w:r>
          </w:p>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 w:rsidR="008D271F" w:rsidRPr="00CC769E" w:rsidRDefault="008D271F" w:rsidP="008D271F">
            <w:pPr>
              <w:widowControl w:val="0"/>
              <w:overflowPunct w:val="0"/>
              <w:autoSpaceDE w:val="0"/>
              <w:autoSpaceDN w:val="0"/>
              <w:adjustRightInd w:val="0"/>
              <w:spacing w:line="240" w:lineRule="auto"/>
              <w:jc w:val="right"/>
              <w:rPr>
                <w:kern w:val="28"/>
                <w:lang w:eastAsia="en-US"/>
              </w:rPr>
            </w:pPr>
            <w:r w:rsidRPr="00CC769E">
              <w:rPr>
                <w:kern w:val="28"/>
                <w:lang w:eastAsia="en-US"/>
              </w:rPr>
              <w:t>Приложение</w:t>
            </w:r>
            <w:r w:rsidR="00F57E94" w:rsidRPr="00CC769E">
              <w:rPr>
                <w:kern w:val="28"/>
                <w:lang w:eastAsia="en-US"/>
              </w:rPr>
              <w:t xml:space="preserve"> № </w:t>
            </w:r>
            <w:r w:rsidRPr="00CC769E">
              <w:rPr>
                <w:kern w:val="28"/>
                <w:lang w:eastAsia="en-US"/>
              </w:rPr>
              <w:t xml:space="preserve"> 5</w:t>
            </w:r>
          </w:p>
          <w:p w:rsidR="008D271F" w:rsidRPr="00CC769E" w:rsidRDefault="008D271F" w:rsidP="008D271F">
            <w:pPr>
              <w:widowControl w:val="0"/>
              <w:overflowPunct w:val="0"/>
              <w:autoSpaceDE w:val="0"/>
              <w:autoSpaceDN w:val="0"/>
              <w:adjustRightInd w:val="0"/>
              <w:spacing w:line="240" w:lineRule="auto"/>
              <w:jc w:val="right"/>
            </w:pPr>
            <w:r w:rsidRPr="00CC769E">
              <w:t>к Договору № ___________ от «___» ______20 __ г.</w:t>
            </w:r>
          </w:p>
          <w:p w:rsidR="008D271F" w:rsidRPr="00CC769E" w:rsidRDefault="008D271F" w:rsidP="008D271F">
            <w:pPr>
              <w:rPr>
                <w:sz w:val="24"/>
              </w:rPr>
            </w:pPr>
          </w:p>
          <w:p w:rsidR="008D271F" w:rsidRPr="00CC769E" w:rsidRDefault="008D271F" w:rsidP="008D271F">
            <w:pPr>
              <w:spacing w:line="240" w:lineRule="auto"/>
              <w:jc w:val="center"/>
              <w:rPr>
                <w:b/>
                <w:caps/>
              </w:rPr>
            </w:pPr>
            <w:r w:rsidRPr="00CC769E">
              <w:rPr>
                <w:b/>
                <w:caps/>
                <w:sz w:val="24"/>
              </w:rPr>
              <w:t>ФормЫ списков Застрахованных лиц, подлежащих исключению из Договора/  включению в Договор</w:t>
            </w:r>
          </w:p>
          <w:p w:rsidR="008D271F" w:rsidRPr="00CC769E" w:rsidRDefault="008D271F" w:rsidP="008D271F">
            <w:pPr>
              <w:rPr>
                <w:rStyle w:val="a6"/>
                <w:sz w:val="24"/>
              </w:rPr>
            </w:pPr>
          </w:p>
          <w:p w:rsidR="008D271F" w:rsidRPr="00CC769E" w:rsidRDefault="008D271F" w:rsidP="008D271F">
            <w:pPr>
              <w:jc w:val="center"/>
              <w:rPr>
                <w:rStyle w:val="a6"/>
                <w:sz w:val="24"/>
              </w:rPr>
            </w:pPr>
            <w:r w:rsidRPr="00CC769E">
              <w:rPr>
                <w:rStyle w:val="a6"/>
                <w:sz w:val="24"/>
              </w:rPr>
              <w:lastRenderedPageBreak/>
              <w:t>[Заполняется при заключении Договора]</w:t>
            </w:r>
          </w:p>
          <w:bookmarkEnd w:id="6"/>
          <w:bookmarkEnd w:id="7"/>
          <w:bookmarkEnd w:id="8"/>
          <w:bookmarkEnd w:id="9"/>
          <w:bookmarkEnd w:id="10"/>
          <w:bookmarkEnd w:id="11"/>
          <w:p w:rsidR="00E44890" w:rsidRPr="00CC769E" w:rsidRDefault="00E44890" w:rsidP="008D271F">
            <w:pPr>
              <w:ind w:right="21"/>
              <w:jc w:val="center"/>
              <w:rPr>
                <w:color w:val="000000"/>
                <w:sz w:val="24"/>
                <w:szCs w:val="24"/>
              </w:rPr>
            </w:pPr>
          </w:p>
        </w:tc>
      </w:tr>
    </w:tbl>
    <w:p w:rsidR="00E44890" w:rsidRPr="00CC769E" w:rsidRDefault="00E44890" w:rsidP="00E44890">
      <w:pPr>
        <w:ind w:firstLine="0"/>
      </w:pPr>
    </w:p>
    <w:p w:rsidR="00E44890" w:rsidRPr="00CC769E" w:rsidRDefault="00E44890" w:rsidP="00E44890">
      <w:pPr>
        <w:ind w:firstLine="0"/>
      </w:pPr>
    </w:p>
    <w:p w:rsidR="00A669DC" w:rsidRPr="00CC769E" w:rsidRDefault="00A669DC" w:rsidP="008D271F">
      <w:pPr>
        <w:widowControl w:val="0"/>
        <w:overflowPunct w:val="0"/>
        <w:autoSpaceDE w:val="0"/>
        <w:autoSpaceDN w:val="0"/>
        <w:adjustRightInd w:val="0"/>
        <w:spacing w:line="240" w:lineRule="auto"/>
        <w:jc w:val="right"/>
        <w:rPr>
          <w:kern w:val="28"/>
          <w:lang w:eastAsia="en-US"/>
        </w:rPr>
        <w:sectPr w:rsidR="00A669DC" w:rsidRPr="00CC769E" w:rsidSect="00A669DC">
          <w:pgSz w:w="11906" w:h="16838" w:code="9"/>
          <w:pgMar w:top="1134" w:right="851" w:bottom="1134" w:left="1701" w:header="709" w:footer="709" w:gutter="0"/>
          <w:cols w:space="708"/>
          <w:docGrid w:linePitch="381"/>
        </w:sectPr>
      </w:pPr>
    </w:p>
    <w:p w:rsidR="008D271F" w:rsidRPr="00CC769E" w:rsidRDefault="008D271F" w:rsidP="008D271F">
      <w:pPr>
        <w:widowControl w:val="0"/>
        <w:overflowPunct w:val="0"/>
        <w:autoSpaceDE w:val="0"/>
        <w:autoSpaceDN w:val="0"/>
        <w:adjustRightInd w:val="0"/>
        <w:spacing w:line="240" w:lineRule="auto"/>
        <w:jc w:val="right"/>
        <w:rPr>
          <w:kern w:val="28"/>
          <w:lang w:eastAsia="en-US"/>
        </w:rPr>
      </w:pPr>
      <w:r w:rsidRPr="00CC769E">
        <w:rPr>
          <w:kern w:val="28"/>
          <w:lang w:eastAsia="en-US"/>
        </w:rPr>
        <w:lastRenderedPageBreak/>
        <w:t>Приложение</w:t>
      </w:r>
      <w:r w:rsidR="00F57E94" w:rsidRPr="00CC769E">
        <w:rPr>
          <w:kern w:val="28"/>
          <w:lang w:eastAsia="en-US"/>
        </w:rPr>
        <w:t xml:space="preserve"> № </w:t>
      </w:r>
      <w:r w:rsidRPr="00CC769E">
        <w:rPr>
          <w:kern w:val="28"/>
          <w:lang w:eastAsia="en-US"/>
        </w:rPr>
        <w:t xml:space="preserve"> </w:t>
      </w:r>
      <w:r w:rsidR="00A669DC" w:rsidRPr="00CC769E">
        <w:rPr>
          <w:kern w:val="28"/>
          <w:lang w:eastAsia="en-US"/>
        </w:rPr>
        <w:t>6</w:t>
      </w:r>
    </w:p>
    <w:p w:rsidR="008D271F" w:rsidRPr="00CC769E" w:rsidRDefault="008D271F" w:rsidP="008D271F">
      <w:pPr>
        <w:widowControl w:val="0"/>
        <w:overflowPunct w:val="0"/>
        <w:autoSpaceDE w:val="0"/>
        <w:autoSpaceDN w:val="0"/>
        <w:adjustRightInd w:val="0"/>
        <w:spacing w:line="240" w:lineRule="auto"/>
        <w:jc w:val="right"/>
      </w:pPr>
      <w:r w:rsidRPr="00CC769E">
        <w:t>к Договору № ___________ от «___» ______20 __ г.</w:t>
      </w:r>
    </w:p>
    <w:p w:rsidR="008D271F" w:rsidRPr="00CC769E" w:rsidRDefault="008D271F" w:rsidP="008D271F">
      <w:pPr>
        <w:spacing w:line="240" w:lineRule="auto"/>
        <w:ind w:firstLine="0"/>
      </w:pPr>
      <w:r w:rsidRPr="00CC769E">
        <w:t>Формат предоставления информации  утверждаем:</w:t>
      </w:r>
    </w:p>
    <w:p w:rsidR="008D271F" w:rsidRPr="00CC769E" w:rsidRDefault="008D271F" w:rsidP="008D271F">
      <w:pPr>
        <w:spacing w:line="240" w:lineRule="auto"/>
        <w:ind w:firstLine="0"/>
      </w:pPr>
    </w:p>
    <w:tbl>
      <w:tblPr>
        <w:tblW w:w="15604" w:type="dxa"/>
        <w:tblLook w:val="01E0" w:firstRow="1" w:lastRow="1" w:firstColumn="1" w:lastColumn="1" w:noHBand="0" w:noVBand="0"/>
      </w:tblPr>
      <w:tblGrid>
        <w:gridCol w:w="10881"/>
        <w:gridCol w:w="4723"/>
      </w:tblGrid>
      <w:tr w:rsidR="008D271F" w:rsidRPr="00CC769E" w:rsidTr="00FF1B85">
        <w:trPr>
          <w:trHeight w:val="641"/>
        </w:trPr>
        <w:tc>
          <w:tcPr>
            <w:tcW w:w="10881" w:type="dxa"/>
          </w:tcPr>
          <w:p w:rsidR="008D271F" w:rsidRPr="00CC769E" w:rsidRDefault="008D271F" w:rsidP="00FF1B85">
            <w:pPr>
              <w:spacing w:line="240" w:lineRule="auto"/>
              <w:ind w:firstLine="0"/>
            </w:pPr>
            <w:r w:rsidRPr="00CC769E">
              <w:t>От Страхователя:</w:t>
            </w:r>
          </w:p>
          <w:p w:rsidR="008D271F" w:rsidRPr="00CC769E" w:rsidRDefault="008D271F" w:rsidP="00FF1B85">
            <w:pPr>
              <w:spacing w:line="240" w:lineRule="auto"/>
              <w:ind w:firstLine="0"/>
            </w:pPr>
            <w:r w:rsidRPr="00CC769E">
              <w:t>___________________________</w:t>
            </w:r>
          </w:p>
          <w:p w:rsidR="008D271F" w:rsidRPr="00CC769E" w:rsidRDefault="008D271F" w:rsidP="00FF1B85">
            <w:pPr>
              <w:spacing w:line="240" w:lineRule="auto"/>
              <w:ind w:firstLine="0"/>
            </w:pPr>
            <w:r w:rsidRPr="00CC769E">
              <w:t>(должность)</w:t>
            </w:r>
          </w:p>
          <w:p w:rsidR="008D271F" w:rsidRPr="00CC769E" w:rsidRDefault="008D271F" w:rsidP="00FF1B85">
            <w:pPr>
              <w:spacing w:line="240" w:lineRule="auto"/>
              <w:ind w:firstLine="0"/>
            </w:pPr>
            <w:r w:rsidRPr="00CC769E">
              <w:t>_________________________________</w:t>
            </w:r>
          </w:p>
          <w:p w:rsidR="008D271F" w:rsidRPr="00CC769E" w:rsidRDefault="008D271F" w:rsidP="00FF1B85">
            <w:pPr>
              <w:spacing w:line="240" w:lineRule="auto"/>
              <w:ind w:firstLine="0"/>
            </w:pPr>
            <w:r w:rsidRPr="00CC769E">
              <w:t>(Ф.И.О.)</w:t>
            </w:r>
          </w:p>
          <w:p w:rsidR="008D271F" w:rsidRPr="00CC769E" w:rsidRDefault="008D271F" w:rsidP="00FF1B85">
            <w:pPr>
              <w:spacing w:line="240" w:lineRule="auto"/>
              <w:ind w:firstLine="0"/>
            </w:pPr>
            <w:r w:rsidRPr="00CC769E">
              <w:t xml:space="preserve">М.П.   «_____» _____________20___г.                     </w:t>
            </w:r>
          </w:p>
        </w:tc>
        <w:tc>
          <w:tcPr>
            <w:tcW w:w="4723" w:type="dxa"/>
          </w:tcPr>
          <w:p w:rsidR="008D271F" w:rsidRPr="00CC769E" w:rsidRDefault="008D271F" w:rsidP="00FF1B85">
            <w:pPr>
              <w:spacing w:line="240" w:lineRule="auto"/>
              <w:ind w:firstLine="0"/>
            </w:pPr>
            <w:r w:rsidRPr="00CC769E">
              <w:t>От Страховщика:</w:t>
            </w:r>
          </w:p>
          <w:p w:rsidR="008D271F" w:rsidRPr="00CC769E" w:rsidRDefault="008D271F" w:rsidP="00FF1B85">
            <w:pPr>
              <w:spacing w:line="240" w:lineRule="auto"/>
              <w:ind w:firstLine="0"/>
            </w:pPr>
            <w:r w:rsidRPr="00CC769E">
              <w:t>___________________________</w:t>
            </w:r>
          </w:p>
          <w:p w:rsidR="008D271F" w:rsidRPr="00CC769E" w:rsidRDefault="008D271F" w:rsidP="00FF1B85">
            <w:pPr>
              <w:spacing w:line="240" w:lineRule="auto"/>
              <w:ind w:firstLine="0"/>
            </w:pPr>
            <w:r w:rsidRPr="00CC769E">
              <w:t>(должность)</w:t>
            </w:r>
          </w:p>
          <w:p w:rsidR="008D271F" w:rsidRPr="00CC769E" w:rsidRDefault="008D271F" w:rsidP="00FF1B85">
            <w:pPr>
              <w:spacing w:line="240" w:lineRule="auto"/>
              <w:ind w:firstLine="0"/>
            </w:pPr>
            <w:r w:rsidRPr="00CC769E">
              <w:t>_______________________________</w:t>
            </w:r>
          </w:p>
          <w:p w:rsidR="008D271F" w:rsidRPr="00CC769E" w:rsidRDefault="008D271F" w:rsidP="00FF1B85">
            <w:pPr>
              <w:spacing w:line="240" w:lineRule="auto"/>
              <w:ind w:firstLine="0"/>
            </w:pPr>
            <w:r w:rsidRPr="00CC769E">
              <w:t xml:space="preserve">(Ф.И.О.)             </w:t>
            </w:r>
          </w:p>
          <w:p w:rsidR="008D271F" w:rsidRPr="00CC769E" w:rsidRDefault="008D271F" w:rsidP="00FF1B85">
            <w:pPr>
              <w:spacing w:line="240" w:lineRule="auto"/>
              <w:ind w:firstLine="0"/>
            </w:pPr>
            <w:r w:rsidRPr="00CC769E">
              <w:t xml:space="preserve">М.П.   «_____» _____________20___г.                     </w:t>
            </w:r>
          </w:p>
        </w:tc>
      </w:tr>
    </w:tbl>
    <w:p w:rsidR="008D271F" w:rsidRPr="00CC769E" w:rsidRDefault="008D271F" w:rsidP="008D271F">
      <w:pPr>
        <w:spacing w:line="240" w:lineRule="auto"/>
        <w:ind w:firstLine="0"/>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08"/>
        <w:gridCol w:w="709"/>
        <w:gridCol w:w="1418"/>
        <w:gridCol w:w="850"/>
        <w:gridCol w:w="1134"/>
        <w:gridCol w:w="1134"/>
        <w:gridCol w:w="567"/>
        <w:gridCol w:w="709"/>
        <w:gridCol w:w="992"/>
        <w:gridCol w:w="1134"/>
        <w:gridCol w:w="993"/>
        <w:gridCol w:w="283"/>
        <w:gridCol w:w="1134"/>
        <w:gridCol w:w="1417"/>
        <w:gridCol w:w="1560"/>
        <w:gridCol w:w="1417"/>
      </w:tblGrid>
      <w:tr w:rsidR="008D271F" w:rsidRPr="00CC769E" w:rsidTr="00FF1B85">
        <w:trPr>
          <w:trHeight w:val="317"/>
        </w:trPr>
        <w:tc>
          <w:tcPr>
            <w:tcW w:w="16160" w:type="dxa"/>
            <w:gridSpan w:val="17"/>
            <w:shd w:val="clear" w:color="auto" w:fill="auto"/>
            <w:noWrap/>
            <w:hideMark/>
          </w:tcPr>
          <w:p w:rsidR="008D271F" w:rsidRPr="00CC769E" w:rsidRDefault="008D271F" w:rsidP="00FF1B85">
            <w:pPr>
              <w:spacing w:line="240" w:lineRule="auto"/>
              <w:ind w:firstLine="0"/>
            </w:pPr>
          </w:p>
          <w:p w:rsidR="008D271F" w:rsidRPr="00CC769E" w:rsidRDefault="008D271F" w:rsidP="00FF1B85">
            <w:pPr>
              <w:spacing w:line="240" w:lineRule="auto"/>
              <w:ind w:firstLine="0"/>
              <w:jc w:val="center"/>
            </w:pPr>
            <w:r w:rsidRPr="00CC769E">
              <w:t>Структура собственников/бенефициаров _____________________ (указывается наименование контрагента)</w:t>
            </w:r>
          </w:p>
        </w:tc>
      </w:tr>
      <w:tr w:rsidR="008D271F" w:rsidRPr="00CC769E" w:rsidTr="00FF1B85">
        <w:trPr>
          <w:trHeight w:val="315"/>
        </w:trPr>
        <w:tc>
          <w:tcPr>
            <w:tcW w:w="5954" w:type="dxa"/>
            <w:gridSpan w:val="7"/>
            <w:shd w:val="clear" w:color="auto" w:fill="auto"/>
            <w:noWrap/>
            <w:hideMark/>
          </w:tcPr>
          <w:p w:rsidR="008D271F" w:rsidRPr="00CC769E" w:rsidRDefault="008D271F" w:rsidP="00FF1B85">
            <w:pPr>
              <w:spacing w:line="240" w:lineRule="auto"/>
              <w:ind w:firstLine="0"/>
              <w:jc w:val="center"/>
            </w:pPr>
          </w:p>
          <w:p w:rsidR="008D271F" w:rsidRPr="00CC769E" w:rsidRDefault="008D271F" w:rsidP="00FF1B85">
            <w:pPr>
              <w:spacing w:line="240" w:lineRule="auto"/>
              <w:ind w:firstLine="0"/>
              <w:jc w:val="center"/>
            </w:pPr>
            <w:r w:rsidRPr="00CC769E">
              <w:t>Наименование  контрагента</w:t>
            </w:r>
          </w:p>
          <w:p w:rsidR="008D271F" w:rsidRPr="00CC769E" w:rsidRDefault="008D271F" w:rsidP="00FF1B85">
            <w:pPr>
              <w:spacing w:line="240" w:lineRule="auto"/>
              <w:ind w:firstLine="0"/>
              <w:jc w:val="center"/>
            </w:pPr>
          </w:p>
        </w:tc>
        <w:tc>
          <w:tcPr>
            <w:tcW w:w="10206" w:type="dxa"/>
            <w:gridSpan w:val="10"/>
            <w:shd w:val="clear" w:color="auto" w:fill="auto"/>
            <w:hideMark/>
          </w:tcPr>
          <w:p w:rsidR="008D271F" w:rsidRPr="00CC769E" w:rsidRDefault="008D271F" w:rsidP="00FF1B85">
            <w:pPr>
              <w:spacing w:line="240" w:lineRule="auto"/>
              <w:ind w:firstLine="0"/>
              <w:jc w:val="center"/>
            </w:pPr>
          </w:p>
          <w:p w:rsidR="008D271F" w:rsidRPr="00CC769E" w:rsidRDefault="008D271F" w:rsidP="00FF1B85">
            <w:pPr>
              <w:spacing w:line="240" w:lineRule="auto"/>
              <w:ind w:firstLine="0"/>
              <w:jc w:val="center"/>
            </w:pPr>
            <w:r w:rsidRPr="00CC769E">
              <w:t>Информация о цепочке собственников контрагента, включая бенефициаров</w:t>
            </w:r>
          </w:p>
          <w:p w:rsidR="008D271F" w:rsidRPr="00CC769E" w:rsidRDefault="008D271F" w:rsidP="00FF1B85">
            <w:pPr>
              <w:spacing w:line="240" w:lineRule="auto"/>
              <w:ind w:firstLine="0"/>
              <w:jc w:val="center"/>
            </w:pPr>
            <w:r w:rsidRPr="00CC769E">
              <w:t>(в том числе конечных)</w:t>
            </w:r>
          </w:p>
        </w:tc>
      </w:tr>
      <w:tr w:rsidR="008D271F" w:rsidRPr="00CC769E" w:rsidTr="00FF1B85">
        <w:trPr>
          <w:cantSplit/>
          <w:trHeight w:val="2434"/>
        </w:trPr>
        <w:tc>
          <w:tcPr>
            <w:tcW w:w="709" w:type="dxa"/>
            <w:gridSpan w:val="2"/>
            <w:shd w:val="clear" w:color="auto" w:fill="auto"/>
            <w:textDirection w:val="btLr"/>
            <w:hideMark/>
          </w:tcPr>
          <w:p w:rsidR="008D271F" w:rsidRPr="00CC769E" w:rsidRDefault="008D271F" w:rsidP="00FF1B85">
            <w:pPr>
              <w:spacing w:line="240" w:lineRule="auto"/>
              <w:ind w:firstLine="0"/>
              <w:jc w:val="center"/>
            </w:pPr>
            <w:r w:rsidRPr="00CC769E">
              <w:t>ИНН</w:t>
            </w:r>
          </w:p>
          <w:p w:rsidR="008D271F" w:rsidRPr="00CC769E" w:rsidRDefault="008D271F" w:rsidP="00FF1B85">
            <w:pPr>
              <w:spacing w:line="240" w:lineRule="auto"/>
              <w:ind w:firstLine="0"/>
              <w:jc w:val="center"/>
            </w:pPr>
          </w:p>
        </w:tc>
        <w:tc>
          <w:tcPr>
            <w:tcW w:w="709" w:type="dxa"/>
            <w:shd w:val="clear" w:color="auto" w:fill="auto"/>
            <w:textDirection w:val="btLr"/>
            <w:hideMark/>
          </w:tcPr>
          <w:p w:rsidR="008D271F" w:rsidRPr="00CC769E" w:rsidRDefault="008D271F" w:rsidP="00FF1B85">
            <w:pPr>
              <w:spacing w:line="240" w:lineRule="auto"/>
              <w:ind w:firstLine="0"/>
              <w:jc w:val="center"/>
            </w:pPr>
            <w:r w:rsidRPr="00CC769E">
              <w:t>ОГРН</w:t>
            </w:r>
          </w:p>
        </w:tc>
        <w:tc>
          <w:tcPr>
            <w:tcW w:w="1418" w:type="dxa"/>
            <w:shd w:val="clear" w:color="auto" w:fill="auto"/>
            <w:textDirection w:val="btLr"/>
            <w:hideMark/>
          </w:tcPr>
          <w:p w:rsidR="008D271F" w:rsidRPr="00CC769E" w:rsidRDefault="008D271F" w:rsidP="00FF1B85">
            <w:pPr>
              <w:spacing w:line="240" w:lineRule="auto"/>
              <w:ind w:firstLine="0"/>
              <w:jc w:val="center"/>
            </w:pPr>
            <w:r w:rsidRPr="00CC769E">
              <w:t>Наименование (краткое)</w:t>
            </w:r>
          </w:p>
        </w:tc>
        <w:tc>
          <w:tcPr>
            <w:tcW w:w="850" w:type="dxa"/>
            <w:shd w:val="clear" w:color="auto" w:fill="auto"/>
            <w:textDirection w:val="btLr"/>
            <w:hideMark/>
          </w:tcPr>
          <w:p w:rsidR="008D271F" w:rsidRPr="00CC769E" w:rsidRDefault="008D271F" w:rsidP="00FF1B85">
            <w:pPr>
              <w:spacing w:line="240" w:lineRule="auto"/>
              <w:ind w:firstLine="0"/>
              <w:jc w:val="center"/>
            </w:pPr>
            <w:r w:rsidRPr="00CC769E">
              <w:t>Код</w:t>
            </w:r>
          </w:p>
          <w:p w:rsidR="008D271F" w:rsidRPr="00CC769E" w:rsidRDefault="008D271F" w:rsidP="00FF1B85">
            <w:pPr>
              <w:spacing w:line="240" w:lineRule="auto"/>
              <w:ind w:firstLine="0"/>
              <w:jc w:val="center"/>
            </w:pPr>
            <w:r w:rsidRPr="00CC769E">
              <w:t>ОКВЭД</w:t>
            </w:r>
          </w:p>
        </w:tc>
        <w:tc>
          <w:tcPr>
            <w:tcW w:w="1134" w:type="dxa"/>
            <w:shd w:val="clear" w:color="auto" w:fill="auto"/>
            <w:textDirection w:val="btLr"/>
            <w:hideMark/>
          </w:tcPr>
          <w:p w:rsidR="008D271F" w:rsidRPr="00CC769E" w:rsidRDefault="008D271F" w:rsidP="00FF1B85">
            <w:pPr>
              <w:spacing w:line="240" w:lineRule="auto"/>
              <w:ind w:firstLine="0"/>
              <w:jc w:val="center"/>
            </w:pPr>
            <w:r w:rsidRPr="00CC769E">
              <w:t>ФИО руководи-теля (полностью)</w:t>
            </w:r>
          </w:p>
        </w:tc>
        <w:tc>
          <w:tcPr>
            <w:tcW w:w="1134" w:type="dxa"/>
            <w:shd w:val="clear" w:color="auto" w:fill="auto"/>
            <w:textDirection w:val="btLr"/>
            <w:hideMark/>
          </w:tcPr>
          <w:p w:rsidR="008D271F" w:rsidRPr="00CC769E" w:rsidRDefault="008D271F" w:rsidP="00FF1B85">
            <w:pPr>
              <w:spacing w:line="240" w:lineRule="auto"/>
              <w:ind w:firstLine="0"/>
              <w:jc w:val="center"/>
            </w:pPr>
            <w:r w:rsidRPr="00CC769E">
              <w:t>Серия и номер документа, удостоверя-ющего личность руководителя</w:t>
            </w:r>
          </w:p>
        </w:tc>
        <w:tc>
          <w:tcPr>
            <w:tcW w:w="567" w:type="dxa"/>
            <w:shd w:val="clear" w:color="auto" w:fill="auto"/>
            <w:textDirection w:val="btLr"/>
            <w:hideMark/>
          </w:tcPr>
          <w:p w:rsidR="008D271F" w:rsidRPr="00CC769E" w:rsidRDefault="008D271F" w:rsidP="00FF1B85">
            <w:pPr>
              <w:spacing w:line="240" w:lineRule="auto"/>
              <w:ind w:firstLine="0"/>
              <w:jc w:val="center"/>
            </w:pPr>
            <w:r w:rsidRPr="00CC769E">
              <w:t>№</w:t>
            </w:r>
          </w:p>
        </w:tc>
        <w:tc>
          <w:tcPr>
            <w:tcW w:w="709" w:type="dxa"/>
            <w:shd w:val="clear" w:color="auto" w:fill="auto"/>
            <w:textDirection w:val="btLr"/>
            <w:hideMark/>
          </w:tcPr>
          <w:p w:rsidR="008D271F" w:rsidRPr="00CC769E" w:rsidRDefault="008D271F" w:rsidP="00FF1B85">
            <w:pPr>
              <w:spacing w:line="240" w:lineRule="auto"/>
              <w:ind w:firstLine="0"/>
              <w:jc w:val="center"/>
            </w:pPr>
            <w:r w:rsidRPr="00CC769E">
              <w:t>ИНН</w:t>
            </w:r>
          </w:p>
        </w:tc>
        <w:tc>
          <w:tcPr>
            <w:tcW w:w="992" w:type="dxa"/>
            <w:shd w:val="clear" w:color="auto" w:fill="auto"/>
            <w:textDirection w:val="btLr"/>
            <w:hideMark/>
          </w:tcPr>
          <w:p w:rsidR="008D271F" w:rsidRPr="00CC769E" w:rsidRDefault="008D271F" w:rsidP="00FF1B85">
            <w:pPr>
              <w:spacing w:line="240" w:lineRule="auto"/>
              <w:ind w:firstLine="0"/>
              <w:jc w:val="center"/>
            </w:pPr>
            <w:r w:rsidRPr="00CC769E">
              <w:t>ОГРН</w:t>
            </w:r>
          </w:p>
        </w:tc>
        <w:tc>
          <w:tcPr>
            <w:tcW w:w="1134" w:type="dxa"/>
            <w:shd w:val="clear" w:color="auto" w:fill="auto"/>
            <w:textDirection w:val="btLr"/>
            <w:hideMark/>
          </w:tcPr>
          <w:p w:rsidR="008D271F" w:rsidRPr="00CC769E" w:rsidRDefault="008D271F" w:rsidP="00FF1B85">
            <w:pPr>
              <w:spacing w:line="240" w:lineRule="auto"/>
              <w:ind w:firstLine="0"/>
              <w:jc w:val="center"/>
            </w:pPr>
            <w:r w:rsidRPr="00CC769E">
              <w:t>Наименова-ние/ФИО (полностью)</w:t>
            </w:r>
          </w:p>
        </w:tc>
        <w:tc>
          <w:tcPr>
            <w:tcW w:w="1276" w:type="dxa"/>
            <w:gridSpan w:val="2"/>
            <w:shd w:val="clear" w:color="auto" w:fill="auto"/>
            <w:textDirection w:val="btLr"/>
            <w:hideMark/>
          </w:tcPr>
          <w:p w:rsidR="008D271F" w:rsidRPr="00CC769E" w:rsidRDefault="008D271F" w:rsidP="00FF1B85">
            <w:pPr>
              <w:spacing w:line="240" w:lineRule="auto"/>
              <w:ind w:firstLine="0"/>
              <w:jc w:val="center"/>
            </w:pPr>
            <w:r w:rsidRPr="00CC769E">
              <w:t>Адрес регистра-</w:t>
            </w:r>
          </w:p>
          <w:p w:rsidR="008D271F" w:rsidRPr="00CC769E" w:rsidRDefault="008D271F" w:rsidP="00FF1B85">
            <w:pPr>
              <w:spacing w:line="240" w:lineRule="auto"/>
              <w:ind w:firstLine="0"/>
              <w:jc w:val="center"/>
            </w:pPr>
            <w:r w:rsidRPr="00CC769E">
              <w:t>ции</w:t>
            </w:r>
          </w:p>
        </w:tc>
        <w:tc>
          <w:tcPr>
            <w:tcW w:w="1134" w:type="dxa"/>
            <w:shd w:val="clear" w:color="auto" w:fill="auto"/>
            <w:textDirection w:val="btLr"/>
            <w:hideMark/>
          </w:tcPr>
          <w:p w:rsidR="008D271F" w:rsidRPr="00CC769E" w:rsidRDefault="008D271F" w:rsidP="00FF1B85">
            <w:pPr>
              <w:spacing w:line="240" w:lineRule="auto"/>
              <w:ind w:firstLine="0"/>
              <w:jc w:val="center"/>
            </w:pPr>
            <w:r w:rsidRPr="00CC769E">
              <w:t>Серия и номер документа, удостоверя-</w:t>
            </w:r>
          </w:p>
          <w:p w:rsidR="008D271F" w:rsidRPr="00CC769E" w:rsidRDefault="008D271F" w:rsidP="00FF1B85">
            <w:pPr>
              <w:spacing w:line="240" w:lineRule="auto"/>
              <w:ind w:firstLine="0"/>
              <w:jc w:val="center"/>
            </w:pPr>
            <w:r w:rsidRPr="00CC769E">
              <w:t>ющего личность</w:t>
            </w:r>
          </w:p>
          <w:p w:rsidR="008D271F" w:rsidRPr="00CC769E" w:rsidRDefault="008D271F" w:rsidP="00FF1B85">
            <w:pPr>
              <w:spacing w:line="240" w:lineRule="auto"/>
              <w:ind w:firstLine="0"/>
              <w:jc w:val="center"/>
            </w:pPr>
            <w:r w:rsidRPr="00CC769E">
              <w:t>(для физических лиц)</w:t>
            </w:r>
          </w:p>
        </w:tc>
        <w:tc>
          <w:tcPr>
            <w:tcW w:w="1417" w:type="dxa"/>
            <w:shd w:val="clear" w:color="auto" w:fill="auto"/>
            <w:textDirection w:val="btLr"/>
            <w:hideMark/>
          </w:tcPr>
          <w:p w:rsidR="008D271F" w:rsidRPr="00CC769E" w:rsidRDefault="008D271F" w:rsidP="00FF1B85">
            <w:pPr>
              <w:spacing w:line="240" w:lineRule="auto"/>
              <w:ind w:firstLine="0"/>
              <w:jc w:val="center"/>
            </w:pPr>
            <w:r w:rsidRPr="00CC769E">
              <w:t>Категория:</w:t>
            </w:r>
          </w:p>
          <w:p w:rsidR="008D271F" w:rsidRPr="00CC769E" w:rsidRDefault="008D271F" w:rsidP="00FF1B85">
            <w:pPr>
              <w:spacing w:line="240" w:lineRule="auto"/>
              <w:ind w:firstLine="0"/>
              <w:jc w:val="center"/>
            </w:pPr>
            <w:r w:rsidRPr="00CC769E">
              <w:t>руководитель/</w:t>
            </w:r>
          </w:p>
          <w:p w:rsidR="008D271F" w:rsidRPr="00CC769E" w:rsidRDefault="008D271F" w:rsidP="00FF1B85">
            <w:pPr>
              <w:spacing w:line="240" w:lineRule="auto"/>
              <w:ind w:firstLine="0"/>
              <w:jc w:val="center"/>
            </w:pPr>
            <w:r w:rsidRPr="00CC769E">
              <w:t>участник/ акционер/</w:t>
            </w:r>
          </w:p>
          <w:p w:rsidR="008D271F" w:rsidRPr="00CC769E" w:rsidRDefault="008D271F" w:rsidP="00FF1B85">
            <w:pPr>
              <w:spacing w:line="240" w:lineRule="auto"/>
              <w:ind w:firstLine="0"/>
              <w:jc w:val="center"/>
            </w:pPr>
            <w:r w:rsidRPr="00CC769E">
              <w:t>бенефициар</w:t>
            </w:r>
          </w:p>
        </w:tc>
        <w:tc>
          <w:tcPr>
            <w:tcW w:w="1560" w:type="dxa"/>
            <w:shd w:val="clear" w:color="auto" w:fill="auto"/>
            <w:textDirection w:val="btLr"/>
          </w:tcPr>
          <w:p w:rsidR="008D271F" w:rsidRPr="00CC769E" w:rsidRDefault="008D271F" w:rsidP="00FF1B85">
            <w:pPr>
              <w:spacing w:line="240" w:lineRule="auto"/>
              <w:ind w:firstLine="0"/>
              <w:jc w:val="center"/>
            </w:pPr>
            <w:r w:rsidRPr="00CC769E">
              <w:t>Офшорная компания</w:t>
            </w:r>
          </w:p>
        </w:tc>
        <w:tc>
          <w:tcPr>
            <w:tcW w:w="1417" w:type="dxa"/>
            <w:shd w:val="clear" w:color="auto" w:fill="auto"/>
            <w:textDirection w:val="btLr"/>
            <w:hideMark/>
          </w:tcPr>
          <w:p w:rsidR="008D271F" w:rsidRPr="00CC769E" w:rsidRDefault="008D271F" w:rsidP="00FF1B85">
            <w:pPr>
              <w:spacing w:line="240" w:lineRule="auto"/>
              <w:ind w:firstLine="0"/>
              <w:jc w:val="center"/>
            </w:pPr>
            <w:r w:rsidRPr="00CC769E">
              <w:t>Информация о подтвержда-ющих документах (наименова-ние, реквизиты и другие)</w:t>
            </w:r>
          </w:p>
        </w:tc>
      </w:tr>
      <w:tr w:rsidR="008D271F" w:rsidRPr="00CC769E" w:rsidTr="00FF1B85">
        <w:trPr>
          <w:trHeight w:val="315"/>
        </w:trPr>
        <w:tc>
          <w:tcPr>
            <w:tcW w:w="709" w:type="dxa"/>
            <w:gridSpan w:val="2"/>
            <w:shd w:val="clear" w:color="auto" w:fill="auto"/>
            <w:hideMark/>
          </w:tcPr>
          <w:p w:rsidR="008D271F" w:rsidRPr="00CC769E" w:rsidRDefault="008D271F" w:rsidP="00FF1B85">
            <w:pPr>
              <w:spacing w:line="240" w:lineRule="auto"/>
              <w:ind w:firstLine="0"/>
              <w:jc w:val="center"/>
            </w:pPr>
            <w:r w:rsidRPr="00CC769E">
              <w:t>…</w:t>
            </w:r>
          </w:p>
        </w:tc>
        <w:tc>
          <w:tcPr>
            <w:tcW w:w="709" w:type="dxa"/>
            <w:shd w:val="clear" w:color="auto" w:fill="auto"/>
            <w:hideMark/>
          </w:tcPr>
          <w:p w:rsidR="008D271F" w:rsidRPr="00CC769E" w:rsidRDefault="008D271F" w:rsidP="00FF1B85">
            <w:pPr>
              <w:spacing w:line="240" w:lineRule="auto"/>
              <w:ind w:firstLine="0"/>
              <w:jc w:val="center"/>
            </w:pPr>
            <w:r w:rsidRPr="00CC769E">
              <w:t>…</w:t>
            </w:r>
          </w:p>
        </w:tc>
        <w:tc>
          <w:tcPr>
            <w:tcW w:w="1418" w:type="dxa"/>
            <w:shd w:val="clear" w:color="auto" w:fill="auto"/>
            <w:hideMark/>
          </w:tcPr>
          <w:p w:rsidR="008D271F" w:rsidRPr="00CC769E" w:rsidRDefault="008D271F" w:rsidP="00FF1B85">
            <w:pPr>
              <w:spacing w:line="240" w:lineRule="auto"/>
              <w:ind w:firstLine="0"/>
              <w:jc w:val="center"/>
            </w:pPr>
            <w:r w:rsidRPr="00CC769E">
              <w:t>…</w:t>
            </w:r>
          </w:p>
        </w:tc>
        <w:tc>
          <w:tcPr>
            <w:tcW w:w="850" w:type="dxa"/>
            <w:shd w:val="clear" w:color="auto" w:fill="auto"/>
            <w:hideMark/>
          </w:tcPr>
          <w:p w:rsidR="008D271F" w:rsidRPr="00CC769E" w:rsidRDefault="008D271F" w:rsidP="00FF1B85">
            <w:pPr>
              <w:spacing w:line="240" w:lineRule="auto"/>
              <w:ind w:firstLine="0"/>
              <w:jc w:val="center"/>
            </w:pPr>
            <w:r w:rsidRPr="00CC769E">
              <w:t>…</w:t>
            </w:r>
          </w:p>
        </w:tc>
        <w:tc>
          <w:tcPr>
            <w:tcW w:w="1134" w:type="dxa"/>
            <w:shd w:val="clear" w:color="auto" w:fill="auto"/>
            <w:hideMark/>
          </w:tcPr>
          <w:p w:rsidR="008D271F" w:rsidRPr="00CC769E" w:rsidRDefault="008D271F" w:rsidP="00FF1B85">
            <w:pPr>
              <w:spacing w:line="240" w:lineRule="auto"/>
              <w:ind w:firstLine="0"/>
              <w:jc w:val="center"/>
            </w:pPr>
            <w:r w:rsidRPr="00CC769E">
              <w:t>…</w:t>
            </w:r>
          </w:p>
        </w:tc>
        <w:tc>
          <w:tcPr>
            <w:tcW w:w="1134" w:type="dxa"/>
            <w:shd w:val="clear" w:color="auto" w:fill="auto"/>
            <w:hideMark/>
          </w:tcPr>
          <w:p w:rsidR="008D271F" w:rsidRPr="00CC769E" w:rsidRDefault="008D271F" w:rsidP="00FF1B85">
            <w:pPr>
              <w:spacing w:line="240" w:lineRule="auto"/>
              <w:ind w:firstLine="0"/>
              <w:jc w:val="center"/>
            </w:pPr>
            <w:r w:rsidRPr="00CC769E">
              <w:t>…</w:t>
            </w:r>
          </w:p>
        </w:tc>
        <w:tc>
          <w:tcPr>
            <w:tcW w:w="567" w:type="dxa"/>
            <w:shd w:val="clear" w:color="auto" w:fill="auto"/>
            <w:hideMark/>
          </w:tcPr>
          <w:p w:rsidR="008D271F" w:rsidRPr="00CC769E" w:rsidRDefault="008D271F" w:rsidP="00FF1B85">
            <w:pPr>
              <w:spacing w:line="240" w:lineRule="auto"/>
              <w:ind w:firstLine="0"/>
              <w:jc w:val="center"/>
            </w:pPr>
            <w:r w:rsidRPr="00CC769E">
              <w:t>…</w:t>
            </w:r>
          </w:p>
        </w:tc>
        <w:tc>
          <w:tcPr>
            <w:tcW w:w="709" w:type="dxa"/>
            <w:shd w:val="clear" w:color="auto" w:fill="auto"/>
            <w:hideMark/>
          </w:tcPr>
          <w:p w:rsidR="008D271F" w:rsidRPr="00CC769E" w:rsidRDefault="008D271F" w:rsidP="00FF1B85">
            <w:pPr>
              <w:spacing w:line="240" w:lineRule="auto"/>
              <w:ind w:firstLine="0"/>
              <w:jc w:val="center"/>
            </w:pPr>
            <w:r w:rsidRPr="00CC769E">
              <w:t>…</w:t>
            </w:r>
          </w:p>
        </w:tc>
        <w:tc>
          <w:tcPr>
            <w:tcW w:w="992" w:type="dxa"/>
            <w:shd w:val="clear" w:color="auto" w:fill="auto"/>
            <w:hideMark/>
          </w:tcPr>
          <w:p w:rsidR="008D271F" w:rsidRPr="00CC769E" w:rsidRDefault="008D271F" w:rsidP="00FF1B85">
            <w:pPr>
              <w:spacing w:line="240" w:lineRule="auto"/>
              <w:ind w:firstLine="0"/>
              <w:jc w:val="center"/>
            </w:pPr>
            <w:r w:rsidRPr="00CC769E">
              <w:t>…</w:t>
            </w:r>
          </w:p>
        </w:tc>
        <w:tc>
          <w:tcPr>
            <w:tcW w:w="1134" w:type="dxa"/>
            <w:shd w:val="clear" w:color="auto" w:fill="auto"/>
            <w:hideMark/>
          </w:tcPr>
          <w:p w:rsidR="008D271F" w:rsidRPr="00CC769E" w:rsidRDefault="008D271F" w:rsidP="00FF1B85">
            <w:pPr>
              <w:spacing w:line="240" w:lineRule="auto"/>
              <w:ind w:firstLine="0"/>
              <w:jc w:val="center"/>
            </w:pPr>
            <w:r w:rsidRPr="00CC769E">
              <w:t>…</w:t>
            </w:r>
          </w:p>
        </w:tc>
        <w:tc>
          <w:tcPr>
            <w:tcW w:w="1276" w:type="dxa"/>
            <w:gridSpan w:val="2"/>
            <w:shd w:val="clear" w:color="auto" w:fill="auto"/>
            <w:hideMark/>
          </w:tcPr>
          <w:p w:rsidR="008D271F" w:rsidRPr="00CC769E" w:rsidRDefault="008D271F" w:rsidP="00FF1B85">
            <w:pPr>
              <w:spacing w:line="240" w:lineRule="auto"/>
              <w:ind w:firstLine="0"/>
              <w:jc w:val="center"/>
            </w:pPr>
            <w:r w:rsidRPr="00CC769E">
              <w:t>…</w:t>
            </w:r>
          </w:p>
        </w:tc>
        <w:tc>
          <w:tcPr>
            <w:tcW w:w="1134" w:type="dxa"/>
            <w:shd w:val="clear" w:color="auto" w:fill="auto"/>
            <w:hideMark/>
          </w:tcPr>
          <w:p w:rsidR="008D271F" w:rsidRPr="00CC769E" w:rsidRDefault="008D271F" w:rsidP="00FF1B85">
            <w:pPr>
              <w:spacing w:line="240" w:lineRule="auto"/>
              <w:ind w:firstLine="0"/>
              <w:jc w:val="center"/>
            </w:pPr>
            <w:r w:rsidRPr="00CC769E">
              <w:t>…</w:t>
            </w:r>
          </w:p>
        </w:tc>
        <w:tc>
          <w:tcPr>
            <w:tcW w:w="2977" w:type="dxa"/>
            <w:gridSpan w:val="2"/>
            <w:shd w:val="clear" w:color="auto" w:fill="auto"/>
            <w:hideMark/>
          </w:tcPr>
          <w:p w:rsidR="008D271F" w:rsidRPr="00CC769E" w:rsidRDefault="008D271F" w:rsidP="00FF1B85">
            <w:pPr>
              <w:spacing w:line="240" w:lineRule="auto"/>
              <w:ind w:firstLine="0"/>
              <w:jc w:val="center"/>
            </w:pPr>
            <w:r w:rsidRPr="00CC769E">
              <w:t>…</w:t>
            </w:r>
          </w:p>
        </w:tc>
        <w:tc>
          <w:tcPr>
            <w:tcW w:w="1417" w:type="dxa"/>
            <w:shd w:val="clear" w:color="auto" w:fill="auto"/>
            <w:hideMark/>
          </w:tcPr>
          <w:p w:rsidR="008D271F" w:rsidRPr="00CC769E" w:rsidRDefault="008D271F" w:rsidP="00FF1B85">
            <w:pPr>
              <w:spacing w:line="240" w:lineRule="auto"/>
              <w:ind w:firstLine="0"/>
              <w:jc w:val="center"/>
            </w:pPr>
            <w:r w:rsidRPr="00CC769E">
              <w:t>…</w:t>
            </w:r>
          </w:p>
        </w:tc>
      </w:tr>
      <w:tr w:rsidR="008D271F" w:rsidRPr="00CC769E" w:rsidTr="00FF1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601" w:type="dxa"/>
          <w:wAfter w:w="5811" w:type="dxa"/>
          <w:trHeight w:val="255"/>
        </w:trPr>
        <w:tc>
          <w:tcPr>
            <w:tcW w:w="9748" w:type="dxa"/>
            <w:gridSpan w:val="11"/>
            <w:tcBorders>
              <w:top w:val="nil"/>
              <w:left w:val="nil"/>
              <w:bottom w:val="nil"/>
              <w:right w:val="nil"/>
            </w:tcBorders>
            <w:shd w:val="clear" w:color="auto" w:fill="auto"/>
            <w:noWrap/>
            <w:vAlign w:val="bottom"/>
          </w:tcPr>
          <w:p w:rsidR="008D271F" w:rsidRPr="00CC769E" w:rsidRDefault="008D271F" w:rsidP="00FF1B85">
            <w:pPr>
              <w:spacing w:line="240" w:lineRule="auto"/>
              <w:ind w:firstLine="0"/>
            </w:pPr>
          </w:p>
          <w:p w:rsidR="008D271F" w:rsidRPr="00CC769E" w:rsidRDefault="008D271F" w:rsidP="00FF1B85">
            <w:pPr>
              <w:spacing w:line="240" w:lineRule="auto"/>
              <w:ind w:firstLine="0"/>
            </w:pPr>
            <w:r w:rsidRPr="00CC769E">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tc>
      </w:tr>
      <w:tr w:rsidR="008D271F" w:rsidRPr="00CC769E" w:rsidTr="00FF1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601" w:type="dxa"/>
          <w:wAfter w:w="5811" w:type="dxa"/>
          <w:trHeight w:val="255"/>
        </w:trPr>
        <w:tc>
          <w:tcPr>
            <w:tcW w:w="9748" w:type="dxa"/>
            <w:gridSpan w:val="11"/>
            <w:tcBorders>
              <w:top w:val="nil"/>
              <w:left w:val="nil"/>
              <w:bottom w:val="nil"/>
              <w:right w:val="nil"/>
            </w:tcBorders>
            <w:shd w:val="clear" w:color="auto" w:fill="auto"/>
            <w:noWrap/>
            <w:vAlign w:val="bottom"/>
          </w:tcPr>
          <w:p w:rsidR="008D271F" w:rsidRPr="00CC769E" w:rsidRDefault="008D271F" w:rsidP="00FF1B85">
            <w:pPr>
              <w:spacing w:line="240" w:lineRule="auto"/>
              <w:ind w:firstLine="0"/>
            </w:pPr>
            <w:r w:rsidRPr="00CC769E">
              <w:t xml:space="preserve">* При заполнении формы в отношении участников, являющихся зарубежными компаниями, </w:t>
            </w:r>
          </w:p>
          <w:p w:rsidR="008D271F" w:rsidRPr="00CC769E" w:rsidRDefault="008D271F" w:rsidP="00FF1B85">
            <w:pPr>
              <w:spacing w:line="240" w:lineRule="auto"/>
              <w:ind w:firstLine="0"/>
            </w:pPr>
            <w:r w:rsidRPr="00CC769E">
              <w:t>также необходимо раскрытие информации об акционерах, владеющих более 5 процентами акций.</w:t>
            </w:r>
          </w:p>
          <w:p w:rsidR="008D271F" w:rsidRPr="00CC769E" w:rsidRDefault="008D271F" w:rsidP="00FF1B85">
            <w:pPr>
              <w:spacing w:line="240" w:lineRule="auto"/>
              <w:ind w:firstLine="0"/>
            </w:pPr>
            <w:r w:rsidRPr="00CC769E">
              <w:t>* Документ скрепляется подписью и печатью Участника конкурса.</w:t>
            </w:r>
          </w:p>
          <w:p w:rsidR="008D271F" w:rsidRPr="00CC769E" w:rsidRDefault="008D271F" w:rsidP="00FF1B85">
            <w:pPr>
              <w:spacing w:line="240" w:lineRule="auto"/>
              <w:ind w:firstLine="0"/>
            </w:pPr>
          </w:p>
          <w:p w:rsidR="008D271F" w:rsidRPr="00CC769E" w:rsidRDefault="008D271F" w:rsidP="00FF1B85">
            <w:pPr>
              <w:spacing w:line="240" w:lineRule="auto"/>
              <w:ind w:firstLine="0"/>
            </w:pPr>
            <w:r w:rsidRPr="00CC769E">
              <w:t xml:space="preserve">Руководитель:  </w:t>
            </w:r>
          </w:p>
          <w:p w:rsidR="008D271F" w:rsidRPr="00CC769E" w:rsidRDefault="008D271F" w:rsidP="00FF1B85">
            <w:pPr>
              <w:spacing w:line="240" w:lineRule="auto"/>
              <w:ind w:firstLine="0"/>
            </w:pPr>
            <w:r w:rsidRPr="00CC769E">
              <w:t>_______________  (указывается ФИО)</w:t>
            </w:r>
          </w:p>
        </w:tc>
      </w:tr>
    </w:tbl>
    <w:p w:rsidR="008D271F" w:rsidRPr="00CC769E" w:rsidRDefault="008D271F" w:rsidP="008D271F">
      <w:pPr>
        <w:ind w:firstLine="0"/>
        <w:sectPr w:rsidR="008D271F" w:rsidRPr="00CC769E" w:rsidSect="00A669DC">
          <w:pgSz w:w="16838" w:h="11906" w:orient="landscape" w:code="9"/>
          <w:pgMar w:top="1701" w:right="1134" w:bottom="851" w:left="1134" w:header="709" w:footer="709" w:gutter="0"/>
          <w:cols w:space="708"/>
          <w:docGrid w:linePitch="381"/>
        </w:sectPr>
      </w:pPr>
    </w:p>
    <w:p w:rsidR="008D271F" w:rsidRPr="00CC769E" w:rsidRDefault="008D271F" w:rsidP="008D271F">
      <w:pPr>
        <w:widowControl w:val="0"/>
        <w:overflowPunct w:val="0"/>
        <w:autoSpaceDE w:val="0"/>
        <w:autoSpaceDN w:val="0"/>
        <w:adjustRightInd w:val="0"/>
        <w:spacing w:line="240" w:lineRule="auto"/>
        <w:jc w:val="right"/>
        <w:rPr>
          <w:kern w:val="28"/>
          <w:lang w:eastAsia="en-US"/>
        </w:rPr>
      </w:pPr>
      <w:r w:rsidRPr="00CC769E">
        <w:lastRenderedPageBreak/>
        <w:t xml:space="preserve">     </w:t>
      </w:r>
      <w:r w:rsidRPr="00CC769E">
        <w:rPr>
          <w:kern w:val="28"/>
          <w:lang w:eastAsia="en-US"/>
        </w:rPr>
        <w:t xml:space="preserve">Приложение </w:t>
      </w:r>
      <w:r w:rsidR="00F57E94" w:rsidRPr="00CC769E">
        <w:rPr>
          <w:kern w:val="28"/>
          <w:lang w:eastAsia="en-US"/>
        </w:rPr>
        <w:t xml:space="preserve">№ </w:t>
      </w:r>
      <w:r w:rsidR="00A669DC" w:rsidRPr="00CC769E">
        <w:rPr>
          <w:kern w:val="28"/>
          <w:lang w:eastAsia="en-US"/>
        </w:rPr>
        <w:t>7</w:t>
      </w:r>
    </w:p>
    <w:p w:rsidR="008D271F" w:rsidRPr="00CC769E" w:rsidRDefault="008D271F" w:rsidP="008D271F">
      <w:pPr>
        <w:widowControl w:val="0"/>
        <w:overflowPunct w:val="0"/>
        <w:autoSpaceDE w:val="0"/>
        <w:autoSpaceDN w:val="0"/>
        <w:adjustRightInd w:val="0"/>
        <w:spacing w:line="240" w:lineRule="auto"/>
        <w:jc w:val="right"/>
      </w:pPr>
      <w:r w:rsidRPr="00CC769E">
        <w:t>к Договору № ___________ от «___» ______20 __ г.</w:t>
      </w:r>
    </w:p>
    <w:p w:rsidR="008D271F" w:rsidRPr="00CC769E" w:rsidRDefault="008D271F" w:rsidP="008D271F">
      <w:pPr>
        <w:spacing w:line="240" w:lineRule="auto"/>
        <w:ind w:firstLine="0"/>
      </w:pPr>
    </w:p>
    <w:p w:rsidR="008D271F" w:rsidRPr="00CC769E" w:rsidRDefault="008D271F" w:rsidP="008D271F">
      <w:pPr>
        <w:spacing w:line="240" w:lineRule="auto"/>
        <w:ind w:firstLine="0"/>
      </w:pPr>
    </w:p>
    <w:p w:rsidR="008D271F" w:rsidRPr="00CC769E" w:rsidRDefault="008D271F" w:rsidP="008D271F">
      <w:pPr>
        <w:spacing w:line="240" w:lineRule="auto"/>
        <w:ind w:firstLine="0"/>
      </w:pPr>
      <w:r w:rsidRPr="00CC769E">
        <w:t>Форму письменного согласия собственников/бенефициаров, являющихся физическими лицами, на обработку и передачу персональных данных в адрес Заказчика утверждаем:</w:t>
      </w:r>
    </w:p>
    <w:p w:rsidR="008D271F" w:rsidRPr="00CC769E" w:rsidRDefault="008D271F" w:rsidP="008D271F">
      <w:pPr>
        <w:spacing w:line="240" w:lineRule="auto"/>
        <w:ind w:firstLine="0"/>
      </w:pPr>
    </w:p>
    <w:tbl>
      <w:tblPr>
        <w:tblW w:w="9679" w:type="dxa"/>
        <w:tblLook w:val="01E0" w:firstRow="1" w:lastRow="1" w:firstColumn="1" w:lastColumn="1" w:noHBand="0" w:noVBand="0"/>
      </w:tblPr>
      <w:tblGrid>
        <w:gridCol w:w="4956"/>
        <w:gridCol w:w="4723"/>
      </w:tblGrid>
      <w:tr w:rsidR="008D271F" w:rsidRPr="00CC769E" w:rsidTr="00FF1B85">
        <w:trPr>
          <w:trHeight w:val="641"/>
        </w:trPr>
        <w:tc>
          <w:tcPr>
            <w:tcW w:w="4956" w:type="dxa"/>
          </w:tcPr>
          <w:p w:rsidR="008D271F" w:rsidRPr="00CC769E" w:rsidRDefault="008D271F" w:rsidP="00FF1B85">
            <w:pPr>
              <w:spacing w:line="240" w:lineRule="auto"/>
              <w:ind w:firstLine="0"/>
            </w:pPr>
            <w:r w:rsidRPr="00CC769E">
              <w:t>От Страхователя:</w:t>
            </w:r>
          </w:p>
          <w:p w:rsidR="008D271F" w:rsidRPr="00CC769E" w:rsidRDefault="008D271F" w:rsidP="00FF1B85">
            <w:pPr>
              <w:spacing w:line="240" w:lineRule="auto"/>
              <w:ind w:firstLine="0"/>
            </w:pPr>
          </w:p>
          <w:p w:rsidR="008D271F" w:rsidRPr="00CC769E" w:rsidRDefault="008D271F" w:rsidP="00FF1B85">
            <w:pPr>
              <w:spacing w:line="240" w:lineRule="auto"/>
              <w:ind w:firstLine="0"/>
            </w:pPr>
            <w:r w:rsidRPr="00CC769E">
              <w:t>___________________________</w:t>
            </w:r>
          </w:p>
          <w:p w:rsidR="008D271F" w:rsidRPr="00CC769E" w:rsidRDefault="008D271F" w:rsidP="00FF1B85">
            <w:pPr>
              <w:spacing w:line="240" w:lineRule="auto"/>
              <w:ind w:firstLine="0"/>
            </w:pPr>
            <w:r w:rsidRPr="00CC769E">
              <w:t>(должность)</w:t>
            </w:r>
          </w:p>
          <w:p w:rsidR="008D271F" w:rsidRPr="00CC769E" w:rsidRDefault="008D271F" w:rsidP="00FF1B85">
            <w:pPr>
              <w:spacing w:line="240" w:lineRule="auto"/>
              <w:ind w:firstLine="0"/>
            </w:pPr>
            <w:r w:rsidRPr="00CC769E">
              <w:t>___________________________________</w:t>
            </w:r>
          </w:p>
          <w:p w:rsidR="008D271F" w:rsidRPr="00CC769E" w:rsidRDefault="008D271F" w:rsidP="00FF1B85">
            <w:pPr>
              <w:spacing w:line="240" w:lineRule="auto"/>
              <w:ind w:firstLine="0"/>
            </w:pPr>
            <w:r w:rsidRPr="00CC769E">
              <w:t>(Ф.И.О.)</w:t>
            </w:r>
          </w:p>
          <w:p w:rsidR="008D271F" w:rsidRPr="00CC769E" w:rsidRDefault="008D271F" w:rsidP="00FF1B85">
            <w:pPr>
              <w:spacing w:line="240" w:lineRule="auto"/>
              <w:ind w:firstLine="0"/>
            </w:pPr>
            <w:r w:rsidRPr="00CC769E">
              <w:t xml:space="preserve">М.П.   «_____» _____________20___г.                     </w:t>
            </w:r>
          </w:p>
        </w:tc>
        <w:tc>
          <w:tcPr>
            <w:tcW w:w="4723" w:type="dxa"/>
          </w:tcPr>
          <w:p w:rsidR="008D271F" w:rsidRPr="00CC769E" w:rsidRDefault="008D271F" w:rsidP="00FF1B85">
            <w:pPr>
              <w:spacing w:line="240" w:lineRule="auto"/>
              <w:ind w:firstLine="0"/>
            </w:pPr>
            <w:r w:rsidRPr="00CC769E">
              <w:t>От Страховщика:</w:t>
            </w:r>
          </w:p>
          <w:p w:rsidR="008D271F" w:rsidRPr="00CC769E" w:rsidRDefault="008D271F" w:rsidP="00FF1B85">
            <w:pPr>
              <w:spacing w:line="240" w:lineRule="auto"/>
              <w:ind w:firstLine="0"/>
            </w:pPr>
          </w:p>
          <w:p w:rsidR="008D271F" w:rsidRPr="00CC769E" w:rsidRDefault="008D271F" w:rsidP="00FF1B85">
            <w:pPr>
              <w:spacing w:line="240" w:lineRule="auto"/>
              <w:ind w:firstLine="0"/>
            </w:pPr>
            <w:r w:rsidRPr="00CC769E">
              <w:t>___________________________</w:t>
            </w:r>
          </w:p>
          <w:p w:rsidR="008D271F" w:rsidRPr="00CC769E" w:rsidRDefault="008D271F" w:rsidP="00FF1B85">
            <w:pPr>
              <w:spacing w:line="240" w:lineRule="auto"/>
              <w:ind w:firstLine="0"/>
            </w:pPr>
            <w:r w:rsidRPr="00CC769E">
              <w:t>(должность)</w:t>
            </w:r>
          </w:p>
          <w:p w:rsidR="008D271F" w:rsidRPr="00CC769E" w:rsidRDefault="008D271F" w:rsidP="00FF1B85">
            <w:pPr>
              <w:spacing w:line="240" w:lineRule="auto"/>
              <w:ind w:firstLine="0"/>
            </w:pPr>
            <w:r w:rsidRPr="00CC769E">
              <w:t>___________________________________</w:t>
            </w:r>
          </w:p>
          <w:p w:rsidR="008D271F" w:rsidRPr="00CC769E" w:rsidRDefault="008D271F" w:rsidP="00FF1B85">
            <w:pPr>
              <w:spacing w:line="240" w:lineRule="auto"/>
              <w:ind w:firstLine="0"/>
            </w:pPr>
            <w:r w:rsidRPr="00CC769E">
              <w:t xml:space="preserve">(Ф.И.О.)             </w:t>
            </w:r>
          </w:p>
          <w:p w:rsidR="008D271F" w:rsidRPr="00CC769E" w:rsidRDefault="008D271F" w:rsidP="00FF1B85">
            <w:pPr>
              <w:spacing w:line="240" w:lineRule="auto"/>
              <w:ind w:firstLine="0"/>
            </w:pPr>
            <w:r w:rsidRPr="00CC769E">
              <w:t xml:space="preserve">М.П.   «_____» _____________20___г.                     </w:t>
            </w:r>
          </w:p>
        </w:tc>
      </w:tr>
    </w:tbl>
    <w:p w:rsidR="008D271F" w:rsidRPr="00CC769E" w:rsidRDefault="008D271F" w:rsidP="008D271F">
      <w:pPr>
        <w:spacing w:line="240" w:lineRule="auto"/>
        <w:ind w:firstLine="0"/>
      </w:pPr>
    </w:p>
    <w:p w:rsidR="008D271F" w:rsidRPr="00CC769E" w:rsidRDefault="008D271F" w:rsidP="008D271F">
      <w:pPr>
        <w:spacing w:line="240" w:lineRule="auto"/>
        <w:ind w:firstLine="0"/>
        <w:jc w:val="center"/>
        <w:rPr>
          <w:b/>
          <w:sz w:val="24"/>
        </w:rPr>
      </w:pPr>
      <w:r w:rsidRPr="00CC769E">
        <w:rPr>
          <w:b/>
          <w:sz w:val="24"/>
        </w:rPr>
        <w:t>СОГЛАСИЕ</w:t>
      </w:r>
    </w:p>
    <w:p w:rsidR="008D271F" w:rsidRPr="00CC769E" w:rsidRDefault="008D271F" w:rsidP="008D271F">
      <w:pPr>
        <w:spacing w:line="240" w:lineRule="auto"/>
        <w:ind w:firstLine="0"/>
      </w:pPr>
    </w:p>
    <w:p w:rsidR="008D271F" w:rsidRPr="00CC769E" w:rsidRDefault="008D271F" w:rsidP="008D271F">
      <w:pPr>
        <w:spacing w:line="240" w:lineRule="auto"/>
        <w:ind w:firstLine="0"/>
      </w:pPr>
      <w:r w:rsidRPr="00CC769E">
        <w:t xml:space="preserve">     Я, ________________________________________________ (указать полностью ФИО), зарегистрирован (а) по адресу: ______________________________________ (указать полный адрес регистрации), основной документ, удостоверяющий личность _____________________________ (указать вид документа, удостоверяющего личность и его полные реквизиты: серия, номер, кем выдан, дата выдачи и т.д.), дата, год и место рождения ____________________________ (указать), должность и место работ ___________________________ (указать полностью без сокращений), </w:t>
      </w:r>
    </w:p>
    <w:p w:rsidR="008D271F" w:rsidRPr="00CC769E" w:rsidRDefault="008D271F" w:rsidP="008D271F">
      <w:pPr>
        <w:spacing w:line="240" w:lineRule="auto"/>
        <w:ind w:firstLine="0"/>
      </w:pPr>
      <w:r w:rsidRPr="00CC769E">
        <w:t xml:space="preserve">в соответствии с Федеральным законом от 27.07.2006 г. №152-ФЗ «О персональных данных» в своей воле и в своем интересе выражаю согласие __________________ (указывается наименование контрагента ОАО «_____________») (зарегистрировано по адресу: _____________________, ОГРН: ______________, ИНН: _________________, КПП: ________________) в лице _________________________ (указать полностью должность и ФИО представителя контрагента ОАО «_____________»),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«_____________», Минэнерго России, Росфинмониторинг, ФНС России, иным третьим лицам при необходимости. </w:t>
      </w:r>
    </w:p>
    <w:p w:rsidR="008D271F" w:rsidRPr="00CC769E" w:rsidRDefault="008D271F" w:rsidP="008D271F">
      <w:pPr>
        <w:spacing w:line="240" w:lineRule="auto"/>
        <w:ind w:firstLine="0"/>
      </w:pPr>
    </w:p>
    <w:p w:rsidR="008D271F" w:rsidRPr="00CC769E" w:rsidRDefault="008D271F" w:rsidP="008D271F">
      <w:pPr>
        <w:spacing w:line="240" w:lineRule="auto"/>
        <w:ind w:firstLine="0"/>
      </w:pPr>
      <w:r w:rsidRPr="00CC769E">
        <w:t>Настоящее согласие действует с момента его подписания.</w:t>
      </w:r>
    </w:p>
    <w:p w:rsidR="008D271F" w:rsidRPr="00CC769E" w:rsidRDefault="008D271F" w:rsidP="008D271F">
      <w:pPr>
        <w:spacing w:line="240" w:lineRule="auto"/>
        <w:ind w:firstLine="0"/>
      </w:pPr>
    </w:p>
    <w:p w:rsidR="008D271F" w:rsidRPr="00CC769E" w:rsidRDefault="008D271F" w:rsidP="008D271F">
      <w:pPr>
        <w:spacing w:line="240" w:lineRule="auto"/>
        <w:ind w:firstLine="0"/>
      </w:pPr>
      <w:r w:rsidRPr="00CC769E">
        <w:t>«___» ___________ 20 __ г.           ___________________ (подпись, расшифровка подписи).</w:t>
      </w:r>
    </w:p>
    <w:p w:rsidR="008D271F" w:rsidRPr="00CC769E" w:rsidRDefault="008D271F" w:rsidP="008D271F">
      <w:pPr>
        <w:spacing w:line="240" w:lineRule="auto"/>
        <w:ind w:firstLine="0"/>
      </w:pPr>
    </w:p>
    <w:p w:rsidR="008D271F" w:rsidRPr="00CC769E" w:rsidRDefault="008D271F" w:rsidP="008D271F">
      <w:pPr>
        <w:spacing w:line="240" w:lineRule="auto"/>
        <w:ind w:firstLine="0"/>
      </w:pPr>
    </w:p>
    <w:p w:rsidR="008D271F" w:rsidRPr="00CC769E" w:rsidRDefault="008D271F" w:rsidP="008D271F">
      <w:pPr>
        <w:ind w:firstLine="0"/>
      </w:pPr>
    </w:p>
    <w:p w:rsidR="008D271F" w:rsidRPr="00CC769E" w:rsidRDefault="008D271F" w:rsidP="008D271F">
      <w:pPr>
        <w:ind w:firstLine="0"/>
      </w:pPr>
    </w:p>
    <w:p w:rsidR="008D271F" w:rsidRPr="00CE5050" w:rsidRDefault="008D271F" w:rsidP="008D271F">
      <w:pPr>
        <w:pBdr>
          <w:bottom w:val="single" w:sz="4" w:space="1" w:color="auto"/>
        </w:pBdr>
        <w:shd w:val="clear" w:color="auto" w:fill="E0E0E0"/>
        <w:ind w:right="21"/>
        <w:jc w:val="center"/>
        <w:rPr>
          <w:b/>
          <w:bCs w:val="0"/>
          <w:sz w:val="24"/>
          <w:szCs w:val="24"/>
        </w:rPr>
      </w:pPr>
      <w:r w:rsidRPr="00CC769E">
        <w:rPr>
          <w:b/>
          <w:bCs w:val="0"/>
          <w:sz w:val="24"/>
          <w:szCs w:val="24"/>
        </w:rPr>
        <w:t>конец формы</w:t>
      </w:r>
    </w:p>
    <w:p w:rsidR="008D271F" w:rsidRDefault="008D271F" w:rsidP="008D271F"/>
    <w:p w:rsidR="00E44890" w:rsidRDefault="00E44890" w:rsidP="00E44890">
      <w:pPr>
        <w:ind w:firstLine="0"/>
      </w:pPr>
    </w:p>
    <w:p w:rsidR="00C3103D" w:rsidRDefault="00C3103D"/>
    <w:p w:rsidR="008D271F" w:rsidRDefault="008D271F"/>
    <w:p w:rsidR="008D271F" w:rsidRDefault="008D271F"/>
    <w:p w:rsidR="008D271F" w:rsidRDefault="008D271F"/>
    <w:sectPr w:rsidR="008D27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018E4FBE"/>
    <w:multiLevelType w:val="multilevel"/>
    <w:tmpl w:val="EC2C0DF6"/>
    <w:lvl w:ilvl="0">
      <w:start w:val="10"/>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076606D7"/>
    <w:multiLevelType w:val="multilevel"/>
    <w:tmpl w:val="1FC632A6"/>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1C08216A"/>
    <w:multiLevelType w:val="multilevel"/>
    <w:tmpl w:val="15142254"/>
    <w:lvl w:ilvl="0">
      <w:start w:val="4"/>
      <w:numFmt w:val="decimal"/>
      <w:lvlText w:val="%1."/>
      <w:lvlJc w:val="left"/>
      <w:pPr>
        <w:ind w:left="540" w:hanging="540"/>
      </w:pPr>
      <w:rPr>
        <w:rFonts w:hint="default"/>
      </w:rPr>
    </w:lvl>
    <w:lvl w:ilvl="1">
      <w:start w:val="9"/>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1E571AD9"/>
    <w:multiLevelType w:val="multilevel"/>
    <w:tmpl w:val="D7E8767A"/>
    <w:lvl w:ilvl="0">
      <w:start w:val="1"/>
      <w:numFmt w:val="decimal"/>
      <w:lvlText w:val="%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russianLower"/>
      <w:lvlText w:val="%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1985"/>
        </w:tabs>
        <w:ind w:left="1985"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5">
    <w:nsid w:val="2AFA776C"/>
    <w:multiLevelType w:val="multilevel"/>
    <w:tmpl w:val="526C82CE"/>
    <w:lvl w:ilvl="0">
      <w:start w:val="3"/>
      <w:numFmt w:val="decimal"/>
      <w:lvlText w:val="%1."/>
      <w:lvlJc w:val="left"/>
      <w:pPr>
        <w:ind w:left="720" w:hanging="720"/>
      </w:pPr>
      <w:rPr>
        <w:rFonts w:cs="Times New Roman" w:hint="default"/>
      </w:rPr>
    </w:lvl>
    <w:lvl w:ilvl="1">
      <w:start w:val="1"/>
      <w:numFmt w:val="decimal"/>
      <w:lvlText w:val="%1.%2."/>
      <w:lvlJc w:val="left"/>
      <w:pPr>
        <w:ind w:left="1240" w:hanging="720"/>
      </w:pPr>
      <w:rPr>
        <w:rFonts w:cs="Times New Roman" w:hint="default"/>
      </w:rPr>
    </w:lvl>
    <w:lvl w:ilvl="2">
      <w:start w:val="2"/>
      <w:numFmt w:val="decimal"/>
      <w:lvlText w:val="%1.%2.%3."/>
      <w:lvlJc w:val="left"/>
      <w:pPr>
        <w:ind w:left="1760" w:hanging="720"/>
      </w:pPr>
      <w:rPr>
        <w:rFonts w:cs="Times New Roman" w:hint="default"/>
      </w:rPr>
    </w:lvl>
    <w:lvl w:ilvl="3">
      <w:start w:val="1"/>
      <w:numFmt w:val="decimal"/>
      <w:lvlText w:val="%1.%2.%3.%4."/>
      <w:lvlJc w:val="left"/>
      <w:pPr>
        <w:ind w:left="2280" w:hanging="720"/>
      </w:pPr>
      <w:rPr>
        <w:rFonts w:cs="Times New Roman" w:hint="default"/>
      </w:rPr>
    </w:lvl>
    <w:lvl w:ilvl="4">
      <w:start w:val="1"/>
      <w:numFmt w:val="decimal"/>
      <w:lvlText w:val="%1.%2.%3.%4.%5."/>
      <w:lvlJc w:val="left"/>
      <w:pPr>
        <w:ind w:left="3160" w:hanging="1080"/>
      </w:pPr>
      <w:rPr>
        <w:rFonts w:cs="Times New Roman" w:hint="default"/>
      </w:rPr>
    </w:lvl>
    <w:lvl w:ilvl="5">
      <w:start w:val="1"/>
      <w:numFmt w:val="decimal"/>
      <w:lvlText w:val="%1.%2.%3.%4.%5.%6."/>
      <w:lvlJc w:val="left"/>
      <w:pPr>
        <w:ind w:left="3680" w:hanging="1080"/>
      </w:pPr>
      <w:rPr>
        <w:rFonts w:cs="Times New Roman" w:hint="default"/>
      </w:rPr>
    </w:lvl>
    <w:lvl w:ilvl="6">
      <w:start w:val="1"/>
      <w:numFmt w:val="decimal"/>
      <w:lvlText w:val="%1.%2.%3.%4.%5.%6.%7."/>
      <w:lvlJc w:val="left"/>
      <w:pPr>
        <w:ind w:left="4560" w:hanging="1440"/>
      </w:pPr>
      <w:rPr>
        <w:rFonts w:cs="Times New Roman" w:hint="default"/>
      </w:rPr>
    </w:lvl>
    <w:lvl w:ilvl="7">
      <w:start w:val="1"/>
      <w:numFmt w:val="decimal"/>
      <w:lvlText w:val="%1.%2.%3.%4.%5.%6.%7.%8."/>
      <w:lvlJc w:val="left"/>
      <w:pPr>
        <w:ind w:left="5080" w:hanging="1440"/>
      </w:pPr>
      <w:rPr>
        <w:rFonts w:cs="Times New Roman" w:hint="default"/>
      </w:rPr>
    </w:lvl>
    <w:lvl w:ilvl="8">
      <w:start w:val="1"/>
      <w:numFmt w:val="decimal"/>
      <w:lvlText w:val="%1.%2.%3.%4.%5.%6.%7.%8.%9."/>
      <w:lvlJc w:val="left"/>
      <w:pPr>
        <w:ind w:left="5960" w:hanging="1800"/>
      </w:pPr>
      <w:rPr>
        <w:rFonts w:cs="Times New Roman" w:hint="default"/>
      </w:rPr>
    </w:lvl>
  </w:abstractNum>
  <w:abstractNum w:abstractNumId="6">
    <w:nsid w:val="2BCE3D24"/>
    <w:multiLevelType w:val="multilevel"/>
    <w:tmpl w:val="A65E045C"/>
    <w:lvl w:ilvl="0">
      <w:start w:val="6"/>
      <w:numFmt w:val="decimal"/>
      <w:lvlText w:val="%1."/>
      <w:lvlJc w:val="left"/>
      <w:pPr>
        <w:ind w:left="360" w:hanging="360"/>
      </w:pPr>
      <w:rPr>
        <w:rFonts w:hint="default"/>
      </w:rPr>
    </w:lvl>
    <w:lvl w:ilvl="1">
      <w:start w:val="4"/>
      <w:numFmt w:val="decimal"/>
      <w:lvlText w:val="%1.%2."/>
      <w:lvlJc w:val="left"/>
      <w:pPr>
        <w:ind w:left="1129" w:hanging="36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7">
    <w:nsid w:val="2DF5533E"/>
    <w:multiLevelType w:val="multilevel"/>
    <w:tmpl w:val="88E42D60"/>
    <w:lvl w:ilvl="0">
      <w:start w:val="3"/>
      <w:numFmt w:val="decimal"/>
      <w:lvlText w:val="%1."/>
      <w:lvlJc w:val="left"/>
      <w:pPr>
        <w:ind w:left="720" w:hanging="720"/>
      </w:pPr>
      <w:rPr>
        <w:rFonts w:cs="Times New Roman" w:hint="default"/>
      </w:rPr>
    </w:lvl>
    <w:lvl w:ilvl="1">
      <w:start w:val="1"/>
      <w:numFmt w:val="decimal"/>
      <w:lvlText w:val="%1.%2."/>
      <w:lvlJc w:val="left"/>
      <w:pPr>
        <w:ind w:left="956" w:hanging="720"/>
      </w:pPr>
      <w:rPr>
        <w:rFonts w:cs="Times New Roman" w:hint="default"/>
      </w:rPr>
    </w:lvl>
    <w:lvl w:ilvl="2">
      <w:start w:val="1"/>
      <w:numFmt w:val="decimal"/>
      <w:lvlText w:val="%1.%2.%3."/>
      <w:lvlJc w:val="left"/>
      <w:pPr>
        <w:ind w:left="1192" w:hanging="720"/>
      </w:pPr>
      <w:rPr>
        <w:rFonts w:cs="Times New Roman" w:hint="default"/>
      </w:rPr>
    </w:lvl>
    <w:lvl w:ilvl="3">
      <w:start w:val="1"/>
      <w:numFmt w:val="decimal"/>
      <w:lvlText w:val="%1.%2.%3.%4."/>
      <w:lvlJc w:val="left"/>
      <w:pPr>
        <w:ind w:left="1428" w:hanging="720"/>
      </w:pPr>
      <w:rPr>
        <w:rFonts w:cs="Times New Roman" w:hint="default"/>
      </w:rPr>
    </w:lvl>
    <w:lvl w:ilvl="4">
      <w:start w:val="1"/>
      <w:numFmt w:val="decimal"/>
      <w:lvlText w:val="%1.%2.%3.%4.%5."/>
      <w:lvlJc w:val="left"/>
      <w:pPr>
        <w:ind w:left="2024" w:hanging="1080"/>
      </w:pPr>
      <w:rPr>
        <w:rFonts w:cs="Times New Roman" w:hint="default"/>
      </w:rPr>
    </w:lvl>
    <w:lvl w:ilvl="5">
      <w:start w:val="1"/>
      <w:numFmt w:val="decimal"/>
      <w:lvlText w:val="%1.%2.%3.%4.%5.%6."/>
      <w:lvlJc w:val="left"/>
      <w:pPr>
        <w:ind w:left="2260" w:hanging="1080"/>
      </w:pPr>
      <w:rPr>
        <w:rFonts w:cs="Times New Roman" w:hint="default"/>
      </w:rPr>
    </w:lvl>
    <w:lvl w:ilvl="6">
      <w:start w:val="1"/>
      <w:numFmt w:val="decimal"/>
      <w:lvlText w:val="%1.%2.%3.%4.%5.%6.%7."/>
      <w:lvlJc w:val="left"/>
      <w:pPr>
        <w:ind w:left="2856" w:hanging="1440"/>
      </w:pPr>
      <w:rPr>
        <w:rFonts w:cs="Times New Roman" w:hint="default"/>
      </w:rPr>
    </w:lvl>
    <w:lvl w:ilvl="7">
      <w:start w:val="1"/>
      <w:numFmt w:val="decimal"/>
      <w:lvlText w:val="%1.%2.%3.%4.%5.%6.%7.%8."/>
      <w:lvlJc w:val="left"/>
      <w:pPr>
        <w:ind w:left="3092" w:hanging="1440"/>
      </w:pPr>
      <w:rPr>
        <w:rFonts w:cs="Times New Roman" w:hint="default"/>
      </w:rPr>
    </w:lvl>
    <w:lvl w:ilvl="8">
      <w:start w:val="1"/>
      <w:numFmt w:val="decimal"/>
      <w:lvlText w:val="%1.%2.%3.%4.%5.%6.%7.%8.%9."/>
      <w:lvlJc w:val="left"/>
      <w:pPr>
        <w:ind w:left="3688" w:hanging="1800"/>
      </w:pPr>
      <w:rPr>
        <w:rFonts w:cs="Times New Roman" w:hint="default"/>
      </w:rPr>
    </w:lvl>
  </w:abstractNum>
  <w:abstractNum w:abstractNumId="8">
    <w:nsid w:val="3E046A40"/>
    <w:multiLevelType w:val="multilevel"/>
    <w:tmpl w:val="DF9017E8"/>
    <w:lvl w:ilvl="0">
      <w:start w:val="3"/>
      <w:numFmt w:val="decimal"/>
      <w:lvlText w:val="%1."/>
      <w:lvlJc w:val="left"/>
      <w:pPr>
        <w:ind w:left="720" w:hanging="720"/>
      </w:pPr>
      <w:rPr>
        <w:rFonts w:cs="Times New Roman" w:hint="default"/>
      </w:rPr>
    </w:lvl>
    <w:lvl w:ilvl="1">
      <w:start w:val="1"/>
      <w:numFmt w:val="decimal"/>
      <w:lvlText w:val="%1.%2."/>
      <w:lvlJc w:val="left"/>
      <w:pPr>
        <w:ind w:left="1240" w:hanging="720"/>
      </w:pPr>
      <w:rPr>
        <w:rFonts w:cs="Times New Roman" w:hint="default"/>
      </w:rPr>
    </w:lvl>
    <w:lvl w:ilvl="2">
      <w:start w:val="3"/>
      <w:numFmt w:val="decimal"/>
      <w:lvlText w:val="%1.%2.%3."/>
      <w:lvlJc w:val="left"/>
      <w:pPr>
        <w:ind w:left="1760" w:hanging="720"/>
      </w:pPr>
      <w:rPr>
        <w:rFonts w:cs="Times New Roman" w:hint="default"/>
      </w:rPr>
    </w:lvl>
    <w:lvl w:ilvl="3">
      <w:start w:val="1"/>
      <w:numFmt w:val="decimal"/>
      <w:lvlText w:val="%1.%2.%3.%4."/>
      <w:lvlJc w:val="left"/>
      <w:pPr>
        <w:ind w:left="2280" w:hanging="720"/>
      </w:pPr>
      <w:rPr>
        <w:rFonts w:cs="Times New Roman" w:hint="default"/>
      </w:rPr>
    </w:lvl>
    <w:lvl w:ilvl="4">
      <w:start w:val="1"/>
      <w:numFmt w:val="decimal"/>
      <w:lvlText w:val="%1.%2.%3.%4.%5."/>
      <w:lvlJc w:val="left"/>
      <w:pPr>
        <w:ind w:left="3160" w:hanging="1080"/>
      </w:pPr>
      <w:rPr>
        <w:rFonts w:cs="Times New Roman" w:hint="default"/>
      </w:rPr>
    </w:lvl>
    <w:lvl w:ilvl="5">
      <w:start w:val="1"/>
      <w:numFmt w:val="decimal"/>
      <w:lvlText w:val="%1.%2.%3.%4.%5.%6."/>
      <w:lvlJc w:val="left"/>
      <w:pPr>
        <w:ind w:left="3680" w:hanging="1080"/>
      </w:pPr>
      <w:rPr>
        <w:rFonts w:cs="Times New Roman" w:hint="default"/>
      </w:rPr>
    </w:lvl>
    <w:lvl w:ilvl="6">
      <w:start w:val="1"/>
      <w:numFmt w:val="decimal"/>
      <w:lvlText w:val="%1.%2.%3.%4.%5.%6.%7."/>
      <w:lvlJc w:val="left"/>
      <w:pPr>
        <w:ind w:left="4560" w:hanging="1440"/>
      </w:pPr>
      <w:rPr>
        <w:rFonts w:cs="Times New Roman" w:hint="default"/>
      </w:rPr>
    </w:lvl>
    <w:lvl w:ilvl="7">
      <w:start w:val="1"/>
      <w:numFmt w:val="decimal"/>
      <w:lvlText w:val="%1.%2.%3.%4.%5.%6.%7.%8."/>
      <w:lvlJc w:val="left"/>
      <w:pPr>
        <w:ind w:left="5080" w:hanging="1440"/>
      </w:pPr>
      <w:rPr>
        <w:rFonts w:cs="Times New Roman" w:hint="default"/>
      </w:rPr>
    </w:lvl>
    <w:lvl w:ilvl="8">
      <w:start w:val="1"/>
      <w:numFmt w:val="decimal"/>
      <w:lvlText w:val="%1.%2.%3.%4.%5.%6.%7.%8.%9."/>
      <w:lvlJc w:val="left"/>
      <w:pPr>
        <w:ind w:left="5960" w:hanging="1800"/>
      </w:pPr>
      <w:rPr>
        <w:rFonts w:cs="Times New Roman" w:hint="default"/>
      </w:rPr>
    </w:lvl>
  </w:abstractNum>
  <w:abstractNum w:abstractNumId="9">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4B013C63"/>
    <w:multiLevelType w:val="multilevel"/>
    <w:tmpl w:val="B76E9880"/>
    <w:lvl w:ilvl="0">
      <w:start w:val="3"/>
      <w:numFmt w:val="decimal"/>
      <w:lvlText w:val="%1."/>
      <w:lvlJc w:val="left"/>
      <w:pPr>
        <w:ind w:left="540" w:hanging="540"/>
      </w:pPr>
      <w:rPr>
        <w:rFonts w:cs="Times New Roman" w:hint="default"/>
      </w:rPr>
    </w:lvl>
    <w:lvl w:ilvl="1">
      <w:start w:val="6"/>
      <w:numFmt w:val="decimal"/>
      <w:lvlText w:val="%1.%2."/>
      <w:lvlJc w:val="left"/>
      <w:pPr>
        <w:ind w:left="1320" w:hanging="54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3060" w:hanging="720"/>
      </w:pPr>
      <w:rPr>
        <w:rFonts w:cs="Times New Roman" w:hint="default"/>
      </w:rPr>
    </w:lvl>
    <w:lvl w:ilvl="4">
      <w:start w:val="1"/>
      <w:numFmt w:val="decimal"/>
      <w:lvlText w:val="%1.%2.%3.%4.%5."/>
      <w:lvlJc w:val="left"/>
      <w:pPr>
        <w:ind w:left="4200" w:hanging="1080"/>
      </w:pPr>
      <w:rPr>
        <w:rFonts w:cs="Times New Roman" w:hint="default"/>
      </w:rPr>
    </w:lvl>
    <w:lvl w:ilvl="5">
      <w:start w:val="1"/>
      <w:numFmt w:val="decimal"/>
      <w:lvlText w:val="%1.%2.%3.%4.%5.%6."/>
      <w:lvlJc w:val="left"/>
      <w:pPr>
        <w:ind w:left="4980" w:hanging="1080"/>
      </w:pPr>
      <w:rPr>
        <w:rFonts w:cs="Times New Roman" w:hint="default"/>
      </w:rPr>
    </w:lvl>
    <w:lvl w:ilvl="6">
      <w:start w:val="1"/>
      <w:numFmt w:val="decimal"/>
      <w:lvlText w:val="%1.%2.%3.%4.%5.%6.%7."/>
      <w:lvlJc w:val="left"/>
      <w:pPr>
        <w:ind w:left="6120" w:hanging="1440"/>
      </w:pPr>
      <w:rPr>
        <w:rFonts w:cs="Times New Roman" w:hint="default"/>
      </w:rPr>
    </w:lvl>
    <w:lvl w:ilvl="7">
      <w:start w:val="1"/>
      <w:numFmt w:val="decimal"/>
      <w:lvlText w:val="%1.%2.%3.%4.%5.%6.%7.%8."/>
      <w:lvlJc w:val="left"/>
      <w:pPr>
        <w:ind w:left="6900"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11">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5D002396"/>
    <w:multiLevelType w:val="multilevel"/>
    <w:tmpl w:val="D7382690"/>
    <w:lvl w:ilvl="0">
      <w:start w:val="8"/>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
    <w:nsid w:val="5FC253F4"/>
    <w:multiLevelType w:val="multilevel"/>
    <w:tmpl w:val="1C00803E"/>
    <w:lvl w:ilvl="0">
      <w:start w:val="9"/>
      <w:numFmt w:val="decimal"/>
      <w:lvlText w:val="%1."/>
      <w:lvlJc w:val="left"/>
      <w:rPr>
        <w:rFonts w:cs="Times New Roman" w:hint="default"/>
      </w:rPr>
    </w:lvl>
    <w:lvl w:ilvl="1">
      <w:start w:val="3"/>
      <w:numFmt w:val="decimal"/>
      <w:lvlText w:val="%1.%2."/>
      <w:lvlJc w:val="left"/>
      <w:pPr>
        <w:ind w:left="354"/>
      </w:pPr>
      <w:rPr>
        <w:rFonts w:cs="Times New Roman" w:hint="default"/>
      </w:rPr>
    </w:lvl>
    <w:lvl w:ilvl="2">
      <w:start w:val="1"/>
      <w:numFmt w:val="decimal"/>
      <w:lvlText w:val="%1.%2.%3."/>
      <w:lvlJc w:val="left"/>
      <w:pPr>
        <w:ind w:left="708"/>
      </w:pPr>
      <w:rPr>
        <w:rFonts w:cs="Times New Roman" w:hint="default"/>
      </w:rPr>
    </w:lvl>
    <w:lvl w:ilvl="3">
      <w:start w:val="1"/>
      <w:numFmt w:val="decimal"/>
      <w:lvlText w:val="%1.%2.%3.%4."/>
      <w:lvlJc w:val="left"/>
      <w:pPr>
        <w:ind w:left="1062"/>
      </w:pPr>
      <w:rPr>
        <w:rFonts w:cs="Times New Roman" w:hint="default"/>
      </w:rPr>
    </w:lvl>
    <w:lvl w:ilvl="4">
      <w:start w:val="1"/>
      <w:numFmt w:val="decimal"/>
      <w:lvlText w:val="%1.%2.%3.%4.%5."/>
      <w:lvlJc w:val="left"/>
      <w:pPr>
        <w:ind w:left="1416"/>
      </w:pPr>
      <w:rPr>
        <w:rFonts w:cs="Times New Roman" w:hint="default"/>
      </w:rPr>
    </w:lvl>
    <w:lvl w:ilvl="5">
      <w:start w:val="1"/>
      <w:numFmt w:val="decimal"/>
      <w:lvlText w:val="%1.%2.%3.%4.%5.%6."/>
      <w:lvlJc w:val="left"/>
      <w:pPr>
        <w:ind w:left="1770"/>
      </w:pPr>
      <w:rPr>
        <w:rFonts w:cs="Times New Roman" w:hint="default"/>
      </w:rPr>
    </w:lvl>
    <w:lvl w:ilvl="6">
      <w:start w:val="1"/>
      <w:numFmt w:val="decimal"/>
      <w:lvlText w:val="%1.%2.%3.%4.%5.%6.%7."/>
      <w:lvlJc w:val="left"/>
      <w:pPr>
        <w:ind w:left="2319" w:hanging="195"/>
      </w:pPr>
      <w:rPr>
        <w:rFonts w:cs="Times New Roman" w:hint="default"/>
      </w:rPr>
    </w:lvl>
    <w:lvl w:ilvl="7">
      <w:start w:val="1"/>
      <w:numFmt w:val="decimal"/>
      <w:lvlText w:val="%1.%2.%3.%4.%5.%6.%7.%8."/>
      <w:lvlJc w:val="left"/>
      <w:pPr>
        <w:ind w:left="2673" w:hanging="195"/>
      </w:pPr>
      <w:rPr>
        <w:rFonts w:cs="Times New Roman" w:hint="default"/>
      </w:rPr>
    </w:lvl>
    <w:lvl w:ilvl="8">
      <w:start w:val="1"/>
      <w:numFmt w:val="decimal"/>
      <w:lvlText w:val="%1.%2.%3.%4.%5.%6.%7.%8.%9."/>
      <w:lvlJc w:val="left"/>
      <w:pPr>
        <w:ind w:left="3387" w:hanging="555"/>
      </w:pPr>
      <w:rPr>
        <w:rFonts w:cs="Times New Roman" w:hint="default"/>
      </w:rPr>
    </w:lvl>
  </w:abstractNum>
  <w:abstractNum w:abstractNumId="14">
    <w:nsid w:val="65554071"/>
    <w:multiLevelType w:val="multilevel"/>
    <w:tmpl w:val="C5F027B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68E13F23"/>
    <w:multiLevelType w:val="multilevel"/>
    <w:tmpl w:val="E798494E"/>
    <w:lvl w:ilvl="0">
      <w:start w:val="7"/>
      <w:numFmt w:val="decimal"/>
      <w:lvlText w:val="%1."/>
      <w:lvlJc w:val="left"/>
      <w:pPr>
        <w:ind w:left="360" w:hanging="360"/>
      </w:pPr>
      <w:rPr>
        <w:rFonts w:cs="Times New Roman" w:hint="default"/>
      </w:rPr>
    </w:lvl>
    <w:lvl w:ilvl="1">
      <w:start w:val="2"/>
      <w:numFmt w:val="decimal"/>
      <w:lvlText w:val="%1.%2."/>
      <w:lvlJc w:val="left"/>
      <w:pPr>
        <w:ind w:left="1287" w:hanging="360"/>
      </w:pPr>
      <w:rPr>
        <w:rFonts w:cs="Times New Roman" w:hint="default"/>
      </w:rPr>
    </w:lvl>
    <w:lvl w:ilvl="2">
      <w:start w:val="1"/>
      <w:numFmt w:val="decimal"/>
      <w:lvlText w:val="%1.%2.%3."/>
      <w:lvlJc w:val="left"/>
      <w:pPr>
        <w:ind w:left="2574" w:hanging="720"/>
      </w:pPr>
      <w:rPr>
        <w:rFonts w:cs="Times New Roman" w:hint="default"/>
        <w:b w:val="0"/>
        <w:i w:val="0"/>
        <w:sz w:val="24"/>
        <w:szCs w:val="24"/>
      </w:rPr>
    </w:lvl>
    <w:lvl w:ilvl="3">
      <w:start w:val="1"/>
      <w:numFmt w:val="decimal"/>
      <w:lvlText w:val="%1.%2.%3.%4."/>
      <w:lvlJc w:val="left"/>
      <w:pPr>
        <w:ind w:left="3501" w:hanging="720"/>
      </w:pPr>
      <w:rPr>
        <w:rFonts w:cs="Times New Roman" w:hint="default"/>
      </w:rPr>
    </w:lvl>
    <w:lvl w:ilvl="4">
      <w:start w:val="1"/>
      <w:numFmt w:val="decimal"/>
      <w:lvlText w:val="%1.%2.%3.%4.%5."/>
      <w:lvlJc w:val="left"/>
      <w:pPr>
        <w:ind w:left="4788" w:hanging="1080"/>
      </w:pPr>
      <w:rPr>
        <w:rFonts w:cs="Times New Roman" w:hint="default"/>
      </w:rPr>
    </w:lvl>
    <w:lvl w:ilvl="5">
      <w:start w:val="1"/>
      <w:numFmt w:val="decimal"/>
      <w:lvlText w:val="%1.%2.%3.%4.%5.%6."/>
      <w:lvlJc w:val="left"/>
      <w:pPr>
        <w:ind w:left="5715" w:hanging="1080"/>
      </w:pPr>
      <w:rPr>
        <w:rFonts w:cs="Times New Roman" w:hint="default"/>
      </w:rPr>
    </w:lvl>
    <w:lvl w:ilvl="6">
      <w:start w:val="1"/>
      <w:numFmt w:val="decimal"/>
      <w:lvlText w:val="%1.%2.%3.%4.%5.%6.%7."/>
      <w:lvlJc w:val="left"/>
      <w:pPr>
        <w:ind w:left="7002" w:hanging="1440"/>
      </w:pPr>
      <w:rPr>
        <w:rFonts w:cs="Times New Roman" w:hint="default"/>
      </w:rPr>
    </w:lvl>
    <w:lvl w:ilvl="7">
      <w:start w:val="1"/>
      <w:numFmt w:val="decimal"/>
      <w:lvlText w:val="%1.%2.%3.%4.%5.%6.%7.%8."/>
      <w:lvlJc w:val="left"/>
      <w:pPr>
        <w:ind w:left="7929" w:hanging="1440"/>
      </w:pPr>
      <w:rPr>
        <w:rFonts w:cs="Times New Roman" w:hint="default"/>
      </w:rPr>
    </w:lvl>
    <w:lvl w:ilvl="8">
      <w:start w:val="1"/>
      <w:numFmt w:val="decimal"/>
      <w:lvlText w:val="%1.%2.%3.%4.%5.%6.%7.%8.%9."/>
      <w:lvlJc w:val="left"/>
      <w:pPr>
        <w:ind w:left="9216" w:hanging="1800"/>
      </w:pPr>
      <w:rPr>
        <w:rFonts w:cs="Times New Roman" w:hint="default"/>
      </w:rPr>
    </w:lvl>
  </w:abstractNum>
  <w:abstractNum w:abstractNumId="16">
    <w:nsid w:val="6AD77753"/>
    <w:multiLevelType w:val="multilevel"/>
    <w:tmpl w:val="FEF836B8"/>
    <w:lvl w:ilvl="0">
      <w:start w:val="13"/>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718"/>
        </w:tabs>
        <w:ind w:left="2718" w:hanging="180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384"/>
        </w:tabs>
        <w:ind w:left="3384" w:hanging="2160"/>
      </w:pPr>
      <w:rPr>
        <w:rFonts w:cs="Times New Roman" w:hint="default"/>
      </w:rPr>
    </w:lvl>
  </w:abstractNum>
  <w:abstractNum w:abstractNumId="17">
    <w:nsid w:val="7A5306A8"/>
    <w:multiLevelType w:val="multilevel"/>
    <w:tmpl w:val="FDD21084"/>
    <w:lvl w:ilvl="0">
      <w:start w:val="6"/>
      <w:numFmt w:val="decimal"/>
      <w:lvlText w:val="%1."/>
      <w:lvlJc w:val="left"/>
      <w:pPr>
        <w:ind w:left="360" w:hanging="360"/>
      </w:pPr>
      <w:rPr>
        <w:rFonts w:cs="Times New Roman" w:hint="default"/>
      </w:rPr>
    </w:lvl>
    <w:lvl w:ilvl="1">
      <w:start w:val="5"/>
      <w:numFmt w:val="decimal"/>
      <w:lvlText w:val="%1.%2."/>
      <w:lvlJc w:val="left"/>
      <w:pPr>
        <w:ind w:left="1129" w:hanging="360"/>
      </w:pPr>
      <w:rPr>
        <w:rFonts w:cs="Times New Roman" w:hint="default"/>
      </w:rPr>
    </w:lvl>
    <w:lvl w:ilvl="2">
      <w:start w:val="1"/>
      <w:numFmt w:val="decimal"/>
      <w:lvlText w:val="%1.%2.%3."/>
      <w:lvlJc w:val="left"/>
      <w:pPr>
        <w:ind w:left="2258" w:hanging="720"/>
      </w:pPr>
      <w:rPr>
        <w:rFonts w:cs="Times New Roman" w:hint="default"/>
      </w:rPr>
    </w:lvl>
    <w:lvl w:ilvl="3">
      <w:start w:val="1"/>
      <w:numFmt w:val="decimal"/>
      <w:lvlText w:val="%1.%2.%3.%4."/>
      <w:lvlJc w:val="left"/>
      <w:pPr>
        <w:ind w:left="3027" w:hanging="720"/>
      </w:pPr>
      <w:rPr>
        <w:rFonts w:cs="Times New Roman" w:hint="default"/>
      </w:rPr>
    </w:lvl>
    <w:lvl w:ilvl="4">
      <w:start w:val="1"/>
      <w:numFmt w:val="decimal"/>
      <w:lvlText w:val="%1.%2.%3.%4.%5."/>
      <w:lvlJc w:val="left"/>
      <w:pPr>
        <w:ind w:left="4156" w:hanging="1080"/>
      </w:pPr>
      <w:rPr>
        <w:rFonts w:cs="Times New Roman" w:hint="default"/>
      </w:rPr>
    </w:lvl>
    <w:lvl w:ilvl="5">
      <w:start w:val="1"/>
      <w:numFmt w:val="decimal"/>
      <w:lvlText w:val="%1.%2.%3.%4.%5.%6."/>
      <w:lvlJc w:val="left"/>
      <w:pPr>
        <w:ind w:left="4925" w:hanging="1080"/>
      </w:pPr>
      <w:rPr>
        <w:rFonts w:cs="Times New Roman" w:hint="default"/>
      </w:rPr>
    </w:lvl>
    <w:lvl w:ilvl="6">
      <w:start w:val="1"/>
      <w:numFmt w:val="decimal"/>
      <w:lvlText w:val="%1.%2.%3.%4.%5.%6.%7."/>
      <w:lvlJc w:val="left"/>
      <w:pPr>
        <w:ind w:left="6054" w:hanging="1440"/>
      </w:pPr>
      <w:rPr>
        <w:rFonts w:cs="Times New Roman" w:hint="default"/>
      </w:rPr>
    </w:lvl>
    <w:lvl w:ilvl="7">
      <w:start w:val="1"/>
      <w:numFmt w:val="decimal"/>
      <w:lvlText w:val="%1.%2.%3.%4.%5.%6.%7.%8."/>
      <w:lvlJc w:val="left"/>
      <w:pPr>
        <w:ind w:left="6823" w:hanging="1440"/>
      </w:pPr>
      <w:rPr>
        <w:rFonts w:cs="Times New Roman" w:hint="default"/>
      </w:rPr>
    </w:lvl>
    <w:lvl w:ilvl="8">
      <w:start w:val="1"/>
      <w:numFmt w:val="decimal"/>
      <w:lvlText w:val="%1.%2.%3.%4.%5.%6.%7.%8.%9."/>
      <w:lvlJc w:val="left"/>
      <w:pPr>
        <w:ind w:left="7952" w:hanging="1800"/>
      </w:pPr>
      <w:rPr>
        <w:rFonts w:cs="Times New Roman" w:hint="default"/>
      </w:rPr>
    </w:lvl>
  </w:abstractNum>
  <w:abstractNum w:abstractNumId="18">
    <w:nsid w:val="7E5564B6"/>
    <w:multiLevelType w:val="multilevel"/>
    <w:tmpl w:val="8578E448"/>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b w:val="0"/>
        <w:i w:val="0"/>
        <w:u w:val="none"/>
      </w:rPr>
    </w:lvl>
    <w:lvl w:ilvl="2">
      <w:start w:val="1"/>
      <w:numFmt w:val="decimal"/>
      <w:lvlText w:val="%1.%2.%3."/>
      <w:lvlJc w:val="left"/>
      <w:pPr>
        <w:ind w:left="1288" w:hanging="720"/>
      </w:pPr>
      <w:rPr>
        <w:rFonts w:ascii="Times New Roman" w:hAnsi="Times New Roman" w:cs="Times New Roman" w:hint="default"/>
        <w:b w:val="0"/>
        <w:i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abstractNumId w:val="9"/>
  </w:num>
  <w:num w:numId="2">
    <w:abstractNumId w:val="11"/>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5"/>
  </w:num>
  <w:num w:numId="8">
    <w:abstractNumId w:val="8"/>
  </w:num>
  <w:num w:numId="9">
    <w:abstractNumId w:val="10"/>
  </w:num>
  <w:num w:numId="10">
    <w:abstractNumId w:val="15"/>
  </w:num>
  <w:num w:numId="11">
    <w:abstractNumId w:val="12"/>
  </w:num>
  <w:num w:numId="12">
    <w:abstractNumId w:val="17"/>
  </w:num>
  <w:num w:numId="13">
    <w:abstractNumId w:val="1"/>
  </w:num>
  <w:num w:numId="14">
    <w:abstractNumId w:val="13"/>
  </w:num>
  <w:num w:numId="15">
    <w:abstractNumId w:val="2"/>
  </w:num>
  <w:num w:numId="16">
    <w:abstractNumId w:val="3"/>
  </w:num>
  <w:num w:numId="17">
    <w:abstractNumId w:val="14"/>
  </w:num>
  <w:num w:numId="18">
    <w:abstractNumId w:val="18"/>
  </w:num>
  <w:num w:numId="19">
    <w:abstractNumId w:val="11"/>
  </w:num>
  <w:num w:numId="20">
    <w:abstractNumId w:val="11"/>
  </w:num>
  <w:num w:numId="21">
    <w:abstractNumId w:val="16"/>
  </w:num>
  <w:num w:numId="22">
    <w:abstractNumId w:val="11"/>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890"/>
    <w:rsid w:val="000478E3"/>
    <w:rsid w:val="000C5087"/>
    <w:rsid w:val="0025437E"/>
    <w:rsid w:val="00264CD2"/>
    <w:rsid w:val="002A3198"/>
    <w:rsid w:val="00317ADB"/>
    <w:rsid w:val="003A6135"/>
    <w:rsid w:val="00412DB8"/>
    <w:rsid w:val="00443016"/>
    <w:rsid w:val="00466FFC"/>
    <w:rsid w:val="005041B0"/>
    <w:rsid w:val="00556F1C"/>
    <w:rsid w:val="005A3510"/>
    <w:rsid w:val="005E5E15"/>
    <w:rsid w:val="005F7B4D"/>
    <w:rsid w:val="00601A55"/>
    <w:rsid w:val="00692FF0"/>
    <w:rsid w:val="006A709E"/>
    <w:rsid w:val="006F06D4"/>
    <w:rsid w:val="00783848"/>
    <w:rsid w:val="007D0FF8"/>
    <w:rsid w:val="007D4370"/>
    <w:rsid w:val="00807EDB"/>
    <w:rsid w:val="00845BF4"/>
    <w:rsid w:val="0085078D"/>
    <w:rsid w:val="008926DA"/>
    <w:rsid w:val="008D271F"/>
    <w:rsid w:val="008D27B1"/>
    <w:rsid w:val="009B278B"/>
    <w:rsid w:val="00A010B1"/>
    <w:rsid w:val="00A3520C"/>
    <w:rsid w:val="00A669DC"/>
    <w:rsid w:val="00A8221C"/>
    <w:rsid w:val="00AD3CC6"/>
    <w:rsid w:val="00AE57DF"/>
    <w:rsid w:val="00B25BEA"/>
    <w:rsid w:val="00B34374"/>
    <w:rsid w:val="00B81919"/>
    <w:rsid w:val="00B82B62"/>
    <w:rsid w:val="00B874DF"/>
    <w:rsid w:val="00BB1B51"/>
    <w:rsid w:val="00BB4CAA"/>
    <w:rsid w:val="00BD368E"/>
    <w:rsid w:val="00C06DAD"/>
    <w:rsid w:val="00C22111"/>
    <w:rsid w:val="00C3103D"/>
    <w:rsid w:val="00CC0220"/>
    <w:rsid w:val="00CC769E"/>
    <w:rsid w:val="00CE29BF"/>
    <w:rsid w:val="00CE72C6"/>
    <w:rsid w:val="00D04D06"/>
    <w:rsid w:val="00D331F7"/>
    <w:rsid w:val="00D504C3"/>
    <w:rsid w:val="00DC49D6"/>
    <w:rsid w:val="00DD3E26"/>
    <w:rsid w:val="00E11CE0"/>
    <w:rsid w:val="00E31E5E"/>
    <w:rsid w:val="00E44890"/>
    <w:rsid w:val="00E72677"/>
    <w:rsid w:val="00EB79CD"/>
    <w:rsid w:val="00F058CE"/>
    <w:rsid w:val="00F2101F"/>
    <w:rsid w:val="00F57E94"/>
    <w:rsid w:val="00F81EDC"/>
    <w:rsid w:val="00F97CE2"/>
    <w:rsid w:val="00FA2181"/>
    <w:rsid w:val="00FA332A"/>
    <w:rsid w:val="00FB5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4890"/>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E4489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E44890"/>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E44890"/>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E44890"/>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E44890"/>
    <w:pPr>
      <w:spacing w:before="40" w:after="40" w:line="240" w:lineRule="auto"/>
      <w:ind w:left="57" w:right="57" w:firstLine="0"/>
      <w:jc w:val="left"/>
    </w:pPr>
    <w:rPr>
      <w:sz w:val="24"/>
    </w:rPr>
  </w:style>
  <w:style w:type="paragraph" w:customStyle="1" w:styleId="a">
    <w:name w:val="Пункт"/>
    <w:basedOn w:val="a1"/>
    <w:link w:val="11"/>
    <w:rsid w:val="00E44890"/>
    <w:pPr>
      <w:numPr>
        <w:ilvl w:val="2"/>
        <w:numId w:val="1"/>
      </w:numPr>
    </w:pPr>
    <w:rPr>
      <w:lang w:val="x-none" w:eastAsia="x-none"/>
    </w:rPr>
  </w:style>
  <w:style w:type="paragraph" w:customStyle="1" w:styleId="a0">
    <w:name w:val="Подпункт"/>
    <w:basedOn w:val="a"/>
    <w:rsid w:val="00E44890"/>
    <w:pPr>
      <w:numPr>
        <w:ilvl w:val="3"/>
      </w:numPr>
      <w:tabs>
        <w:tab w:val="clear" w:pos="1134"/>
        <w:tab w:val="num" w:pos="360"/>
      </w:tabs>
    </w:pPr>
  </w:style>
  <w:style w:type="character" w:customStyle="1" w:styleId="a6">
    <w:name w:val="комментарий"/>
    <w:rsid w:val="00E44890"/>
    <w:rPr>
      <w:b/>
      <w:i/>
      <w:shd w:val="clear" w:color="auto" w:fill="FFFF99"/>
    </w:rPr>
  </w:style>
  <w:style w:type="character" w:customStyle="1" w:styleId="11">
    <w:name w:val="Пункт Знак1"/>
    <w:link w:val="a"/>
    <w:rsid w:val="00E44890"/>
    <w:rPr>
      <w:rFonts w:ascii="Times New Roman" w:eastAsia="Times New Roman" w:hAnsi="Times New Roman" w:cs="Times New Roman"/>
      <w:bCs/>
      <w:snapToGrid w:val="0"/>
      <w:lang w:val="x-none" w:eastAsia="x-none"/>
    </w:rPr>
  </w:style>
  <w:style w:type="paragraph" w:customStyle="1" w:styleId="1TimesNewRoman">
    <w:name w:val="Стиль Заголовок 1 + Times New Roman"/>
    <w:basedOn w:val="1"/>
    <w:link w:val="1TimesNewRoman0"/>
    <w:rsid w:val="00E44890"/>
    <w:pPr>
      <w:numPr>
        <w:numId w:val="0"/>
      </w:numPr>
      <w:tabs>
        <w:tab w:val="num" w:pos="360"/>
      </w:tabs>
      <w:spacing w:before="720"/>
      <w:ind w:left="360" w:hanging="360"/>
      <w:jc w:val="center"/>
    </w:pPr>
    <w:rPr>
      <w:rFonts w:ascii="Times New Roman" w:hAnsi="Times New Roman"/>
      <w:caps/>
      <w:sz w:val="36"/>
      <w:szCs w:val="36"/>
      <w:lang w:val="x-none" w:eastAsia="x-none"/>
    </w:rPr>
  </w:style>
  <w:style w:type="paragraph" w:customStyle="1" w:styleId="-0">
    <w:name w:val="Контракт-пункт"/>
    <w:basedOn w:val="a"/>
    <w:rsid w:val="00E44890"/>
    <w:pPr>
      <w:numPr>
        <w:ilvl w:val="1"/>
        <w:numId w:val="2"/>
      </w:numPr>
      <w:spacing w:line="240" w:lineRule="auto"/>
    </w:pPr>
    <w:rPr>
      <w:bCs w:val="0"/>
      <w:snapToGrid/>
      <w:sz w:val="28"/>
      <w:szCs w:val="24"/>
    </w:rPr>
  </w:style>
  <w:style w:type="paragraph" w:customStyle="1" w:styleId="-1">
    <w:name w:val="Контракт-подпункт"/>
    <w:basedOn w:val="a0"/>
    <w:rsid w:val="00E44890"/>
    <w:pPr>
      <w:numPr>
        <w:ilvl w:val="2"/>
        <w:numId w:val="2"/>
      </w:numPr>
      <w:tabs>
        <w:tab w:val="clear" w:pos="1561"/>
        <w:tab w:val="num" w:pos="360"/>
        <w:tab w:val="num" w:pos="1418"/>
      </w:tabs>
      <w:spacing w:line="240" w:lineRule="auto"/>
      <w:ind w:left="0" w:hanging="1134"/>
    </w:pPr>
    <w:rPr>
      <w:bCs w:val="0"/>
      <w:snapToGrid/>
      <w:sz w:val="28"/>
      <w:szCs w:val="24"/>
    </w:rPr>
  </w:style>
  <w:style w:type="character" w:customStyle="1" w:styleId="1TimesNewRoman0">
    <w:name w:val="Стиль Заголовок 1 + Times New Roman Знак"/>
    <w:link w:val="1TimesNewRoman"/>
    <w:rsid w:val="00E44890"/>
    <w:rPr>
      <w:rFonts w:ascii="Times New Roman" w:eastAsia="Times New Roman" w:hAnsi="Times New Roman" w:cs="Times New Roman"/>
      <w:b/>
      <w:bCs/>
      <w:caps/>
      <w:kern w:val="28"/>
      <w:sz w:val="36"/>
      <w:szCs w:val="36"/>
      <w:lang w:val="x-none" w:eastAsia="x-none"/>
    </w:rPr>
  </w:style>
  <w:style w:type="paragraph" w:customStyle="1" w:styleId="-">
    <w:name w:val="Контракт-раздел"/>
    <w:basedOn w:val="a1"/>
    <w:next w:val="-0"/>
    <w:rsid w:val="00E44890"/>
    <w:pPr>
      <w:keepNext/>
      <w:numPr>
        <w:numId w:val="3"/>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E44890"/>
    <w:pPr>
      <w:spacing w:line="240" w:lineRule="auto"/>
      <w:ind w:left="720" w:firstLine="0"/>
      <w:contextualSpacing/>
      <w:jc w:val="left"/>
    </w:pPr>
    <w:rPr>
      <w:bCs w:val="0"/>
      <w:snapToGrid/>
      <w:sz w:val="24"/>
      <w:szCs w:val="24"/>
    </w:rPr>
  </w:style>
  <w:style w:type="paragraph" w:styleId="a7">
    <w:name w:val="Balloon Text"/>
    <w:basedOn w:val="a1"/>
    <w:link w:val="a8"/>
    <w:uiPriority w:val="99"/>
    <w:semiHidden/>
    <w:unhideWhenUsed/>
    <w:rsid w:val="00E44890"/>
    <w:pPr>
      <w:spacing w:line="240" w:lineRule="auto"/>
    </w:pPr>
    <w:rPr>
      <w:rFonts w:ascii="Tahoma" w:hAnsi="Tahoma" w:cs="Tahoma"/>
      <w:sz w:val="16"/>
      <w:szCs w:val="16"/>
    </w:rPr>
  </w:style>
  <w:style w:type="character" w:customStyle="1" w:styleId="a8">
    <w:name w:val="Текст выноски Знак"/>
    <w:basedOn w:val="a2"/>
    <w:link w:val="a7"/>
    <w:uiPriority w:val="99"/>
    <w:semiHidden/>
    <w:rsid w:val="00E44890"/>
    <w:rPr>
      <w:rFonts w:ascii="Tahoma" w:eastAsia="Times New Roman" w:hAnsi="Tahoma" w:cs="Tahoma"/>
      <w:bCs/>
      <w:snapToGrid w:val="0"/>
      <w:sz w:val="16"/>
      <w:szCs w:val="16"/>
      <w:lang w:eastAsia="ru-RU"/>
    </w:rPr>
  </w:style>
  <w:style w:type="character" w:customStyle="1" w:styleId="a9">
    <w:name w:val="Пункт Знак"/>
    <w:locked/>
    <w:rsid w:val="009B278B"/>
    <w:rPr>
      <w:rFonts w:ascii="Times New Roman" w:eastAsia="Times New Roman" w:hAnsi="Times New Roman" w:cs="Times New Roman"/>
      <w:sz w:val="28"/>
      <w:szCs w:val="24"/>
      <w:lang w:eastAsia="ru-RU"/>
    </w:rPr>
  </w:style>
  <w:style w:type="paragraph" w:customStyle="1" w:styleId="-4">
    <w:name w:val="Пункт-4"/>
    <w:basedOn w:val="a1"/>
    <w:link w:val="-40"/>
    <w:rsid w:val="009B278B"/>
    <w:pPr>
      <w:tabs>
        <w:tab w:val="num" w:pos="1701"/>
      </w:tabs>
      <w:spacing w:after="200" w:line="240" w:lineRule="auto"/>
    </w:pPr>
    <w:rPr>
      <w:bCs w:val="0"/>
      <w:snapToGrid/>
      <w:szCs w:val="20"/>
    </w:rPr>
  </w:style>
  <w:style w:type="character" w:customStyle="1" w:styleId="-40">
    <w:name w:val="Пункт-4 Знак Знак"/>
    <w:link w:val="-4"/>
    <w:locked/>
    <w:rsid w:val="009B278B"/>
    <w:rPr>
      <w:rFonts w:ascii="Times New Roman" w:eastAsia="Times New Roman" w:hAnsi="Times New Roman" w:cs="Times New Roman"/>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4890"/>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E4489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E44890"/>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E44890"/>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E44890"/>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E44890"/>
    <w:pPr>
      <w:spacing w:before="40" w:after="40" w:line="240" w:lineRule="auto"/>
      <w:ind w:left="57" w:right="57" w:firstLine="0"/>
      <w:jc w:val="left"/>
    </w:pPr>
    <w:rPr>
      <w:sz w:val="24"/>
    </w:rPr>
  </w:style>
  <w:style w:type="paragraph" w:customStyle="1" w:styleId="a">
    <w:name w:val="Пункт"/>
    <w:basedOn w:val="a1"/>
    <w:link w:val="11"/>
    <w:rsid w:val="00E44890"/>
    <w:pPr>
      <w:numPr>
        <w:ilvl w:val="2"/>
        <w:numId w:val="1"/>
      </w:numPr>
    </w:pPr>
    <w:rPr>
      <w:lang w:val="x-none" w:eastAsia="x-none"/>
    </w:rPr>
  </w:style>
  <w:style w:type="paragraph" w:customStyle="1" w:styleId="a0">
    <w:name w:val="Подпункт"/>
    <w:basedOn w:val="a"/>
    <w:rsid w:val="00E44890"/>
    <w:pPr>
      <w:numPr>
        <w:ilvl w:val="3"/>
      </w:numPr>
      <w:tabs>
        <w:tab w:val="clear" w:pos="1134"/>
        <w:tab w:val="num" w:pos="360"/>
      </w:tabs>
    </w:pPr>
  </w:style>
  <w:style w:type="character" w:customStyle="1" w:styleId="a6">
    <w:name w:val="комментарий"/>
    <w:rsid w:val="00E44890"/>
    <w:rPr>
      <w:b/>
      <w:i/>
      <w:shd w:val="clear" w:color="auto" w:fill="FFFF99"/>
    </w:rPr>
  </w:style>
  <w:style w:type="character" w:customStyle="1" w:styleId="11">
    <w:name w:val="Пункт Знак1"/>
    <w:link w:val="a"/>
    <w:rsid w:val="00E44890"/>
    <w:rPr>
      <w:rFonts w:ascii="Times New Roman" w:eastAsia="Times New Roman" w:hAnsi="Times New Roman" w:cs="Times New Roman"/>
      <w:bCs/>
      <w:snapToGrid w:val="0"/>
      <w:lang w:val="x-none" w:eastAsia="x-none"/>
    </w:rPr>
  </w:style>
  <w:style w:type="paragraph" w:customStyle="1" w:styleId="1TimesNewRoman">
    <w:name w:val="Стиль Заголовок 1 + Times New Roman"/>
    <w:basedOn w:val="1"/>
    <w:link w:val="1TimesNewRoman0"/>
    <w:rsid w:val="00E44890"/>
    <w:pPr>
      <w:numPr>
        <w:numId w:val="0"/>
      </w:numPr>
      <w:tabs>
        <w:tab w:val="num" w:pos="360"/>
      </w:tabs>
      <w:spacing w:before="720"/>
      <w:ind w:left="360" w:hanging="360"/>
      <w:jc w:val="center"/>
    </w:pPr>
    <w:rPr>
      <w:rFonts w:ascii="Times New Roman" w:hAnsi="Times New Roman"/>
      <w:caps/>
      <w:sz w:val="36"/>
      <w:szCs w:val="36"/>
      <w:lang w:val="x-none" w:eastAsia="x-none"/>
    </w:rPr>
  </w:style>
  <w:style w:type="paragraph" w:customStyle="1" w:styleId="-0">
    <w:name w:val="Контракт-пункт"/>
    <w:basedOn w:val="a"/>
    <w:rsid w:val="00E44890"/>
    <w:pPr>
      <w:numPr>
        <w:ilvl w:val="1"/>
        <w:numId w:val="2"/>
      </w:numPr>
      <w:spacing w:line="240" w:lineRule="auto"/>
    </w:pPr>
    <w:rPr>
      <w:bCs w:val="0"/>
      <w:snapToGrid/>
      <w:sz w:val="28"/>
      <w:szCs w:val="24"/>
    </w:rPr>
  </w:style>
  <w:style w:type="paragraph" w:customStyle="1" w:styleId="-1">
    <w:name w:val="Контракт-подпункт"/>
    <w:basedOn w:val="a0"/>
    <w:rsid w:val="00E44890"/>
    <w:pPr>
      <w:numPr>
        <w:ilvl w:val="2"/>
        <w:numId w:val="2"/>
      </w:numPr>
      <w:tabs>
        <w:tab w:val="clear" w:pos="1561"/>
        <w:tab w:val="num" w:pos="360"/>
        <w:tab w:val="num" w:pos="1418"/>
      </w:tabs>
      <w:spacing w:line="240" w:lineRule="auto"/>
      <w:ind w:left="0" w:hanging="1134"/>
    </w:pPr>
    <w:rPr>
      <w:bCs w:val="0"/>
      <w:snapToGrid/>
      <w:sz w:val="28"/>
      <w:szCs w:val="24"/>
    </w:rPr>
  </w:style>
  <w:style w:type="character" w:customStyle="1" w:styleId="1TimesNewRoman0">
    <w:name w:val="Стиль Заголовок 1 + Times New Roman Знак"/>
    <w:link w:val="1TimesNewRoman"/>
    <w:rsid w:val="00E44890"/>
    <w:rPr>
      <w:rFonts w:ascii="Times New Roman" w:eastAsia="Times New Roman" w:hAnsi="Times New Roman" w:cs="Times New Roman"/>
      <w:b/>
      <w:bCs/>
      <w:caps/>
      <w:kern w:val="28"/>
      <w:sz w:val="36"/>
      <w:szCs w:val="36"/>
      <w:lang w:val="x-none" w:eastAsia="x-none"/>
    </w:rPr>
  </w:style>
  <w:style w:type="paragraph" w:customStyle="1" w:styleId="-">
    <w:name w:val="Контракт-раздел"/>
    <w:basedOn w:val="a1"/>
    <w:next w:val="-0"/>
    <w:rsid w:val="00E44890"/>
    <w:pPr>
      <w:keepNext/>
      <w:numPr>
        <w:numId w:val="3"/>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E44890"/>
    <w:pPr>
      <w:spacing w:line="240" w:lineRule="auto"/>
      <w:ind w:left="720" w:firstLine="0"/>
      <w:contextualSpacing/>
      <w:jc w:val="left"/>
    </w:pPr>
    <w:rPr>
      <w:bCs w:val="0"/>
      <w:snapToGrid/>
      <w:sz w:val="24"/>
      <w:szCs w:val="24"/>
    </w:rPr>
  </w:style>
  <w:style w:type="paragraph" w:styleId="a7">
    <w:name w:val="Balloon Text"/>
    <w:basedOn w:val="a1"/>
    <w:link w:val="a8"/>
    <w:uiPriority w:val="99"/>
    <w:semiHidden/>
    <w:unhideWhenUsed/>
    <w:rsid w:val="00E44890"/>
    <w:pPr>
      <w:spacing w:line="240" w:lineRule="auto"/>
    </w:pPr>
    <w:rPr>
      <w:rFonts w:ascii="Tahoma" w:hAnsi="Tahoma" w:cs="Tahoma"/>
      <w:sz w:val="16"/>
      <w:szCs w:val="16"/>
    </w:rPr>
  </w:style>
  <w:style w:type="character" w:customStyle="1" w:styleId="a8">
    <w:name w:val="Текст выноски Знак"/>
    <w:basedOn w:val="a2"/>
    <w:link w:val="a7"/>
    <w:uiPriority w:val="99"/>
    <w:semiHidden/>
    <w:rsid w:val="00E44890"/>
    <w:rPr>
      <w:rFonts w:ascii="Tahoma" w:eastAsia="Times New Roman" w:hAnsi="Tahoma" w:cs="Tahoma"/>
      <w:bCs/>
      <w:snapToGrid w:val="0"/>
      <w:sz w:val="16"/>
      <w:szCs w:val="16"/>
      <w:lang w:eastAsia="ru-RU"/>
    </w:rPr>
  </w:style>
  <w:style w:type="character" w:customStyle="1" w:styleId="a9">
    <w:name w:val="Пункт Знак"/>
    <w:locked/>
    <w:rsid w:val="009B278B"/>
    <w:rPr>
      <w:rFonts w:ascii="Times New Roman" w:eastAsia="Times New Roman" w:hAnsi="Times New Roman" w:cs="Times New Roman"/>
      <w:sz w:val="28"/>
      <w:szCs w:val="24"/>
      <w:lang w:eastAsia="ru-RU"/>
    </w:rPr>
  </w:style>
  <w:style w:type="paragraph" w:customStyle="1" w:styleId="-4">
    <w:name w:val="Пункт-4"/>
    <w:basedOn w:val="a1"/>
    <w:link w:val="-40"/>
    <w:rsid w:val="009B278B"/>
    <w:pPr>
      <w:tabs>
        <w:tab w:val="num" w:pos="1701"/>
      </w:tabs>
      <w:spacing w:after="200" w:line="240" w:lineRule="auto"/>
    </w:pPr>
    <w:rPr>
      <w:bCs w:val="0"/>
      <w:snapToGrid/>
      <w:szCs w:val="20"/>
    </w:rPr>
  </w:style>
  <w:style w:type="character" w:customStyle="1" w:styleId="-40">
    <w:name w:val="Пункт-4 Знак Знак"/>
    <w:link w:val="-4"/>
    <w:locked/>
    <w:rsid w:val="009B278B"/>
    <w:rPr>
      <w:rFonts w:ascii="Times New Roman" w:eastAsia="Times New Roman" w:hAnsi="Times New Rom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6312</Words>
  <Characters>35983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Корнякова Екатерина Владимировна</cp:lastModifiedBy>
  <cp:revision>2</cp:revision>
  <dcterms:created xsi:type="dcterms:W3CDTF">2013-02-21T07:02:00Z</dcterms:created>
  <dcterms:modified xsi:type="dcterms:W3CDTF">2013-02-21T07:02:00Z</dcterms:modified>
</cp:coreProperties>
</file>